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480"/>
        <w:tblW w:w="11144" w:type="dxa"/>
        <w:tblLook w:val="04A0" w:firstRow="1" w:lastRow="0" w:firstColumn="1" w:lastColumn="0" w:noHBand="0" w:noVBand="1"/>
      </w:tblPr>
      <w:tblGrid>
        <w:gridCol w:w="817"/>
        <w:gridCol w:w="3969"/>
        <w:gridCol w:w="4536"/>
        <w:gridCol w:w="1822"/>
      </w:tblGrid>
      <w:tr w:rsidR="00920E87" w:rsidTr="0027287A">
        <w:trPr>
          <w:trHeight w:val="129"/>
        </w:trPr>
        <w:tc>
          <w:tcPr>
            <w:tcW w:w="11144" w:type="dxa"/>
            <w:gridSpan w:val="4"/>
          </w:tcPr>
          <w:p w:rsidR="00920E87" w:rsidRDefault="00920E87" w:rsidP="0027287A">
            <w:r>
              <w:t xml:space="preserve">Блог участника конкурса Рождественские чтения "ОБРАЗОВАНИЕ XXI ВЕКА" </w:t>
            </w:r>
            <w:proofErr w:type="spellStart"/>
            <w:r>
              <w:t>Завражиной</w:t>
            </w:r>
            <w:proofErr w:type="spellEnd"/>
            <w:r>
              <w:t xml:space="preserve"> Кристины Владимировны</w:t>
            </w:r>
          </w:p>
        </w:tc>
      </w:tr>
      <w:tr w:rsidR="00920E87" w:rsidTr="0027287A">
        <w:tc>
          <w:tcPr>
            <w:tcW w:w="817" w:type="dxa"/>
          </w:tcPr>
          <w:p w:rsidR="00920E87" w:rsidRPr="002A0403" w:rsidRDefault="00920E87" w:rsidP="0027287A">
            <w:pPr>
              <w:spacing w:line="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2A0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</w:tcPr>
          <w:p w:rsidR="00920E87" w:rsidRPr="002A0403" w:rsidRDefault="00920E87" w:rsidP="0027287A">
            <w:pPr>
              <w:spacing w:line="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2A0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536" w:type="dxa"/>
          </w:tcPr>
          <w:p w:rsidR="00920E87" w:rsidRDefault="00920E87" w:rsidP="0027287A">
            <w:r w:rsidRPr="002A0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1822" w:type="dxa"/>
          </w:tcPr>
          <w:p w:rsidR="00920E87" w:rsidRDefault="00920E87" w:rsidP="0027287A">
            <w:r w:rsidRPr="002A040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баллы</w:t>
            </w:r>
          </w:p>
        </w:tc>
      </w:tr>
      <w:tr w:rsidR="00920E87" w:rsidTr="0027287A">
        <w:tc>
          <w:tcPr>
            <w:tcW w:w="817" w:type="dxa"/>
          </w:tcPr>
          <w:p w:rsidR="00920E87" w:rsidRPr="002A0403" w:rsidRDefault="00920E87" w:rsidP="0027287A">
            <w:pP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2A0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</w:tcPr>
          <w:p w:rsidR="00920E87" w:rsidRPr="002A0403" w:rsidRDefault="00920E87" w:rsidP="0027287A">
            <w:pP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2A0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4536" w:type="dxa"/>
          </w:tcPr>
          <w:p w:rsidR="00920E87" w:rsidRDefault="00920E87" w:rsidP="0027287A">
            <w:r>
              <w:t>И я тоже  с уверенностью могу сказать, что работа в школе - это действительно Ваше дело, ваше  ремесло!</w:t>
            </w:r>
          </w:p>
        </w:tc>
        <w:tc>
          <w:tcPr>
            <w:tcW w:w="1822" w:type="dxa"/>
          </w:tcPr>
          <w:p w:rsidR="00920E87" w:rsidRDefault="00920E87" w:rsidP="0027287A">
            <w:r>
              <w:t>3</w:t>
            </w:r>
          </w:p>
        </w:tc>
      </w:tr>
      <w:tr w:rsidR="00920E87" w:rsidTr="0027287A">
        <w:tc>
          <w:tcPr>
            <w:tcW w:w="817" w:type="dxa"/>
          </w:tcPr>
          <w:p w:rsidR="00920E87" w:rsidRPr="002A0403" w:rsidRDefault="00920E87" w:rsidP="0027287A">
            <w:pPr>
              <w:spacing w:line="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2A0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9" w:type="dxa"/>
          </w:tcPr>
          <w:p w:rsidR="00920E87" w:rsidRPr="002A0403" w:rsidRDefault="00920E87" w:rsidP="0027287A">
            <w:pPr>
              <w:spacing w:line="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2A0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4536" w:type="dxa"/>
          </w:tcPr>
          <w:p w:rsidR="00920E87" w:rsidRDefault="00920E87" w:rsidP="0027287A">
            <w:r>
              <w:t>Информации достаточно для того, чтобы понять, что вы используете социальные сети и сервисы для своей работы!</w:t>
            </w:r>
          </w:p>
        </w:tc>
        <w:tc>
          <w:tcPr>
            <w:tcW w:w="1822" w:type="dxa"/>
          </w:tcPr>
          <w:p w:rsidR="00920E87" w:rsidRDefault="00920E87" w:rsidP="0027287A">
            <w:r>
              <w:t>3</w:t>
            </w:r>
          </w:p>
        </w:tc>
      </w:tr>
      <w:tr w:rsidR="00920E87" w:rsidTr="0027287A">
        <w:tc>
          <w:tcPr>
            <w:tcW w:w="817" w:type="dxa"/>
          </w:tcPr>
          <w:p w:rsidR="00920E87" w:rsidRPr="002A0403" w:rsidRDefault="00920E87" w:rsidP="0027287A">
            <w:pPr>
              <w:spacing w:line="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2A0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</w:tcPr>
          <w:p w:rsidR="00920E87" w:rsidRPr="002A0403" w:rsidRDefault="00920E87" w:rsidP="0027287A">
            <w:pPr>
              <w:spacing w:line="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2A0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4536" w:type="dxa"/>
          </w:tcPr>
          <w:p w:rsidR="00920E87" w:rsidRDefault="00920E87" w:rsidP="0027287A">
            <w:r w:rsidRPr="00FB1413">
              <w:t>Я рада, что в рамках конкурса Рождественские чтения "ОБРАЗОВАНИЕ XXI ВЕКА" я познакомилась с Вами. К сожалению, среди молодых учителей, которых я знаю мало таких, как Вы! Так держать! И тогда. Наша Школа в надежных руках!</w:t>
            </w:r>
          </w:p>
          <w:p w:rsidR="00920E87" w:rsidRPr="00022990" w:rsidRDefault="00920E87" w:rsidP="0027287A">
            <w:pPr>
              <w:rPr>
                <w:b/>
              </w:rPr>
            </w:pPr>
          </w:p>
        </w:tc>
        <w:tc>
          <w:tcPr>
            <w:tcW w:w="1822" w:type="dxa"/>
          </w:tcPr>
          <w:p w:rsidR="00920E87" w:rsidRDefault="00920E87" w:rsidP="0027287A">
            <w:r>
              <w:t>3</w:t>
            </w:r>
          </w:p>
        </w:tc>
      </w:tr>
      <w:tr w:rsidR="00920E87" w:rsidTr="0027287A">
        <w:tc>
          <w:tcPr>
            <w:tcW w:w="817" w:type="dxa"/>
          </w:tcPr>
          <w:p w:rsidR="00920E87" w:rsidRPr="002A0403" w:rsidRDefault="00920E87" w:rsidP="0027287A">
            <w:pPr>
              <w:spacing w:line="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2A0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</w:tcPr>
          <w:p w:rsidR="00920E87" w:rsidRPr="002A0403" w:rsidRDefault="00920E87" w:rsidP="0027287A">
            <w:pPr>
              <w:spacing w:line="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2A0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4536" w:type="dxa"/>
          </w:tcPr>
          <w:p w:rsidR="00920E87" w:rsidRDefault="00920E87" w:rsidP="0027287A">
            <w:r>
              <w:t>Понравилось приветствие и интерактивная презентации разделов блога, из которых видно, что Вы  владеете ИТ.</w:t>
            </w:r>
          </w:p>
        </w:tc>
        <w:tc>
          <w:tcPr>
            <w:tcW w:w="1822" w:type="dxa"/>
          </w:tcPr>
          <w:p w:rsidR="00920E87" w:rsidRDefault="00920E87" w:rsidP="0027287A">
            <w:r>
              <w:t>3</w:t>
            </w:r>
          </w:p>
        </w:tc>
      </w:tr>
      <w:tr w:rsidR="00920E87" w:rsidTr="0027287A">
        <w:tc>
          <w:tcPr>
            <w:tcW w:w="817" w:type="dxa"/>
          </w:tcPr>
          <w:p w:rsidR="00920E87" w:rsidRPr="002A0403" w:rsidRDefault="00920E87" w:rsidP="0027287A">
            <w:pPr>
              <w:spacing w:line="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2A0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</w:tcPr>
          <w:p w:rsidR="00920E87" w:rsidRPr="002A0403" w:rsidRDefault="00920E87" w:rsidP="0027287A">
            <w:pPr>
              <w:spacing w:line="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2A0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4536" w:type="dxa"/>
          </w:tcPr>
          <w:p w:rsidR="00920E87" w:rsidRDefault="00920E87" w:rsidP="0027287A">
            <w:r>
              <w:t>Картинки подобраны превосходно</w:t>
            </w:r>
          </w:p>
        </w:tc>
        <w:tc>
          <w:tcPr>
            <w:tcW w:w="1822" w:type="dxa"/>
          </w:tcPr>
          <w:p w:rsidR="00920E87" w:rsidRDefault="00920E87" w:rsidP="0027287A">
            <w:r>
              <w:t>3</w:t>
            </w:r>
          </w:p>
        </w:tc>
      </w:tr>
      <w:tr w:rsidR="00920E87" w:rsidTr="0027287A">
        <w:tc>
          <w:tcPr>
            <w:tcW w:w="817" w:type="dxa"/>
          </w:tcPr>
          <w:p w:rsidR="00920E87" w:rsidRPr="002A0403" w:rsidRDefault="00920E87" w:rsidP="0027287A">
            <w:pPr>
              <w:spacing w:line="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2A0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</w:tcPr>
          <w:p w:rsidR="00920E87" w:rsidRPr="002A0403" w:rsidRDefault="00920E87" w:rsidP="0027287A">
            <w:pPr>
              <w:spacing w:line="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2A0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4536" w:type="dxa"/>
          </w:tcPr>
          <w:p w:rsidR="00920E87" w:rsidRDefault="00920E87" w:rsidP="0027287A">
            <w:r>
              <w:t>Очень понравился творческий, оригинальный подход к видению школы 21 века</w:t>
            </w:r>
          </w:p>
        </w:tc>
        <w:tc>
          <w:tcPr>
            <w:tcW w:w="1822" w:type="dxa"/>
          </w:tcPr>
          <w:p w:rsidR="00920E87" w:rsidRDefault="00920E87" w:rsidP="0027287A">
            <w:r>
              <w:t>3</w:t>
            </w:r>
          </w:p>
        </w:tc>
      </w:tr>
      <w:tr w:rsidR="00920E87" w:rsidTr="0027287A">
        <w:tc>
          <w:tcPr>
            <w:tcW w:w="817" w:type="dxa"/>
          </w:tcPr>
          <w:p w:rsidR="00920E87" w:rsidRPr="002A0403" w:rsidRDefault="00920E87" w:rsidP="0027287A">
            <w:pPr>
              <w:spacing w:line="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2A0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</w:tcPr>
          <w:p w:rsidR="00920E87" w:rsidRPr="002A0403" w:rsidRDefault="00920E87" w:rsidP="0027287A">
            <w:pPr>
              <w:spacing w:line="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2A0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4536" w:type="dxa"/>
            <w:vMerge w:val="restart"/>
          </w:tcPr>
          <w:p w:rsidR="00920E87" w:rsidRDefault="00920E87" w:rsidP="0027287A">
            <w:r>
              <w:t>Спасибо за поздравление! Я тоже надеюсь, что  усилия  всех нас, учителей будут вознаграждены, и мы воспитаем достойное поколение!</w:t>
            </w:r>
          </w:p>
        </w:tc>
        <w:tc>
          <w:tcPr>
            <w:tcW w:w="1822" w:type="dxa"/>
          </w:tcPr>
          <w:p w:rsidR="00920E87" w:rsidRDefault="00920E87" w:rsidP="0027287A">
            <w:r>
              <w:t>3</w:t>
            </w:r>
          </w:p>
        </w:tc>
      </w:tr>
      <w:tr w:rsidR="00920E87" w:rsidTr="0027287A">
        <w:tc>
          <w:tcPr>
            <w:tcW w:w="817" w:type="dxa"/>
          </w:tcPr>
          <w:p w:rsidR="00920E87" w:rsidRPr="002A0403" w:rsidRDefault="00920E87" w:rsidP="0027287A">
            <w:pPr>
              <w:spacing w:line="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2A0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</w:tcPr>
          <w:p w:rsidR="00920E87" w:rsidRPr="002A0403" w:rsidRDefault="00920E87" w:rsidP="0027287A">
            <w:pPr>
              <w:spacing w:line="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2A0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4536" w:type="dxa"/>
            <w:vMerge/>
          </w:tcPr>
          <w:p w:rsidR="00920E87" w:rsidRDefault="00920E87" w:rsidP="0027287A"/>
        </w:tc>
        <w:tc>
          <w:tcPr>
            <w:tcW w:w="1822" w:type="dxa"/>
          </w:tcPr>
          <w:p w:rsidR="00920E87" w:rsidRDefault="00920E87" w:rsidP="0027287A">
            <w:r>
              <w:t>3</w:t>
            </w:r>
          </w:p>
        </w:tc>
      </w:tr>
      <w:tr w:rsidR="00920E87" w:rsidTr="0027287A">
        <w:tc>
          <w:tcPr>
            <w:tcW w:w="817" w:type="dxa"/>
          </w:tcPr>
          <w:p w:rsidR="00920E87" w:rsidRPr="002A0403" w:rsidRDefault="00920E87" w:rsidP="0027287A">
            <w:pPr>
              <w:rPr>
                <w:rFonts w:ascii="Tahoma" w:eastAsia="Times New Roman" w:hAnsi="Tahoma" w:cs="Tahoma"/>
                <w:color w:val="333333"/>
                <w:sz w:val="1"/>
                <w:szCs w:val="17"/>
                <w:lang w:eastAsia="ru-RU"/>
              </w:rPr>
            </w:pPr>
          </w:p>
        </w:tc>
        <w:tc>
          <w:tcPr>
            <w:tcW w:w="3969" w:type="dxa"/>
          </w:tcPr>
          <w:p w:rsidR="00920E87" w:rsidRPr="002A0403" w:rsidRDefault="00920E87" w:rsidP="0027287A">
            <w:pPr>
              <w:spacing w:line="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2A04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4536" w:type="dxa"/>
          </w:tcPr>
          <w:p w:rsidR="00920E87" w:rsidRDefault="00920E87" w:rsidP="0027287A"/>
        </w:tc>
        <w:tc>
          <w:tcPr>
            <w:tcW w:w="1822" w:type="dxa"/>
          </w:tcPr>
          <w:p w:rsidR="00920E87" w:rsidRDefault="00920E87" w:rsidP="0027287A">
            <w:pPr>
              <w:jc w:val="center"/>
            </w:pPr>
            <w:r>
              <w:t>24</w:t>
            </w:r>
          </w:p>
        </w:tc>
      </w:tr>
    </w:tbl>
    <w:p w:rsidR="00B175E5" w:rsidRDefault="00B175E5">
      <w:bookmarkStart w:id="0" w:name="_GoBack"/>
      <w:bookmarkEnd w:id="0"/>
    </w:p>
    <w:sectPr w:rsidR="00B1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87"/>
    <w:rsid w:val="006B3467"/>
    <w:rsid w:val="00920E87"/>
    <w:rsid w:val="00B1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2013-01-11T22:54:00Z</dcterms:created>
  <dcterms:modified xsi:type="dcterms:W3CDTF">2013-01-12T00:59:00Z</dcterms:modified>
</cp:coreProperties>
</file>