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FB" w:rsidRPr="00FB1B39" w:rsidRDefault="00482CFB" w:rsidP="00482C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</w:pPr>
      <w:r w:rsidRPr="00FB1B39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  <w:t>Министерство образования и науки Луганской  Народной Республики</w:t>
      </w:r>
    </w:p>
    <w:p w:rsidR="00482CFB" w:rsidRPr="00FB1B39" w:rsidRDefault="00482CFB" w:rsidP="00482C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</w:pPr>
      <w:r w:rsidRPr="00FB1B39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  <w:t>Государственное бюджетное образовательное учреждение среднего профессионального образования ЛНР</w:t>
      </w:r>
    </w:p>
    <w:p w:rsidR="00482CFB" w:rsidRDefault="00482CFB" w:rsidP="00482C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</w:pPr>
      <w:r w:rsidRPr="00FB1B39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  <w:t>«Луганский колледж технологий торговых процессов и кулинарного мастерства»</w:t>
      </w:r>
    </w:p>
    <w:p w:rsidR="00482CFB" w:rsidRDefault="00482CFB" w:rsidP="00482C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</w:pPr>
    </w:p>
    <w:p w:rsidR="00482CFB" w:rsidRDefault="00482CFB" w:rsidP="00482C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</w:pPr>
    </w:p>
    <w:p w:rsidR="00482CFB" w:rsidRDefault="00482CFB" w:rsidP="00482C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94AD11" wp14:editId="3EC0102F">
            <wp:extent cx="2303779" cy="1439862"/>
            <wp:effectExtent l="0" t="0" r="1905" b="8255"/>
            <wp:docPr id="1" name="Рисунок 1" descr="Картинки по запросу картинки педаг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едагог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66" cy="14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3B3" w:rsidRDefault="00D523B3" w:rsidP="00482C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</w:pPr>
    </w:p>
    <w:p w:rsidR="00D523B3" w:rsidRDefault="00D523B3" w:rsidP="00482C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</w:pPr>
    </w:p>
    <w:p w:rsidR="00482CFB" w:rsidRDefault="00482CFB" w:rsidP="00482CFB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FB" w:rsidRDefault="00482CFB" w:rsidP="00482CFB">
      <w:pPr>
        <w:shd w:val="clear" w:color="auto" w:fill="F9FAFA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FB" w:rsidRDefault="00482CFB" w:rsidP="00482CFB">
      <w:pPr>
        <w:shd w:val="clear" w:color="auto" w:fill="F9FAFA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ПОМОЩЬ МОЛОДОМУ ПРЕПОДАВАТЕЛЮ</w:t>
      </w:r>
    </w:p>
    <w:p w:rsidR="00482CFB" w:rsidRDefault="00482CFB" w:rsidP="00482CFB">
      <w:pPr>
        <w:shd w:val="clear" w:color="auto" w:fill="F9FAFA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FB" w:rsidRDefault="00482CFB" w:rsidP="00482CFB">
      <w:pPr>
        <w:shd w:val="clear" w:color="auto" w:fill="F9FAFA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FB" w:rsidRDefault="00482CFB" w:rsidP="00482CFB">
      <w:pPr>
        <w:shd w:val="clear" w:color="auto" w:fill="F9FAFA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FB" w:rsidRPr="00302420" w:rsidRDefault="00482CFB" w:rsidP="00482C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302420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«Методика планирования и проведения уроков </w:t>
      </w: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теоретического </w:t>
      </w:r>
      <w:r w:rsidRPr="00302420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обучения».</w:t>
      </w:r>
    </w:p>
    <w:p w:rsidR="00482CFB" w:rsidRPr="00302420" w:rsidRDefault="00482CFB" w:rsidP="00482C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82CFB" w:rsidRPr="00302420" w:rsidRDefault="00482CFB" w:rsidP="00482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CFB" w:rsidRDefault="00482CFB" w:rsidP="00482CFB">
      <w:pPr>
        <w:shd w:val="clear" w:color="auto" w:fill="F9FAFA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FB" w:rsidRDefault="00482CFB" w:rsidP="00482CFB">
      <w:pPr>
        <w:shd w:val="clear" w:color="auto" w:fill="F9FAFA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FB" w:rsidRDefault="00482CFB" w:rsidP="00482CFB">
      <w:pPr>
        <w:shd w:val="clear" w:color="auto" w:fill="F9FAFA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FB" w:rsidRDefault="00482CFB" w:rsidP="00482CFB">
      <w:pPr>
        <w:shd w:val="clear" w:color="auto" w:fill="F9FAFA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FB" w:rsidRDefault="00482CFB" w:rsidP="00482CFB">
      <w:pPr>
        <w:shd w:val="clear" w:color="auto" w:fill="F9FAFA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FB" w:rsidRDefault="00482CFB" w:rsidP="00482CFB">
      <w:pPr>
        <w:shd w:val="clear" w:color="auto" w:fill="F9FAFA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FB" w:rsidRDefault="00482CFB" w:rsidP="00482CFB">
      <w:pPr>
        <w:shd w:val="clear" w:color="auto" w:fill="F9FAFA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FB" w:rsidRDefault="00482CFB" w:rsidP="00482CFB">
      <w:pPr>
        <w:shd w:val="clear" w:color="auto" w:fill="F9FAFA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FB" w:rsidRDefault="00482CFB" w:rsidP="00482CFB">
      <w:pPr>
        <w:shd w:val="clear" w:color="auto" w:fill="F9FAFA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FB" w:rsidRDefault="00482CFB" w:rsidP="00482CFB">
      <w:pPr>
        <w:shd w:val="clear" w:color="auto" w:fill="F9FAFA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FB" w:rsidRDefault="00482CFB" w:rsidP="00482CFB">
      <w:pPr>
        <w:shd w:val="clear" w:color="auto" w:fill="F9FAFA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FB" w:rsidRDefault="00482CFB" w:rsidP="00482CFB">
      <w:pPr>
        <w:shd w:val="clear" w:color="auto" w:fill="F9FAFA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FB" w:rsidRDefault="00482CFB" w:rsidP="00482CFB">
      <w:pPr>
        <w:shd w:val="clear" w:color="auto" w:fill="F9FAFA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FB" w:rsidRDefault="00482CFB" w:rsidP="00482CFB">
      <w:pPr>
        <w:shd w:val="clear" w:color="auto" w:fill="F9FAFA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FB" w:rsidRDefault="00482CFB" w:rsidP="00482CFB">
      <w:pPr>
        <w:shd w:val="clear" w:color="auto" w:fill="F9FAFA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FB" w:rsidRPr="00302420" w:rsidRDefault="00482CFB" w:rsidP="00482CFB">
      <w:pPr>
        <w:shd w:val="clear" w:color="auto" w:fill="F9FAFA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Составитель</w:t>
      </w:r>
      <w:r w:rsidR="00B84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02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методист Гончарова Т.И.</w:t>
      </w:r>
    </w:p>
    <w:p w:rsidR="00482CFB" w:rsidRPr="00302420" w:rsidRDefault="00482CFB" w:rsidP="00482CFB">
      <w:pPr>
        <w:shd w:val="clear" w:color="auto" w:fill="F9FAFA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CFB" w:rsidRDefault="00482CFB" w:rsidP="00482CFB">
      <w:pPr>
        <w:shd w:val="clear" w:color="auto" w:fill="F9FAFA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FB" w:rsidRDefault="00482CFB" w:rsidP="00482CFB">
      <w:pPr>
        <w:shd w:val="clear" w:color="auto" w:fill="F9FAFA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FB" w:rsidRDefault="00482CFB" w:rsidP="00482CFB">
      <w:pPr>
        <w:shd w:val="clear" w:color="auto" w:fill="F9FAFA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FB" w:rsidRDefault="00482CFB" w:rsidP="00482CFB">
      <w:pPr>
        <w:shd w:val="clear" w:color="auto" w:fill="F9FAFA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B7F" w:rsidRDefault="00201B7F" w:rsidP="00944F6A">
      <w:pPr>
        <w:spacing w:after="0" w:line="360" w:lineRule="atLeast"/>
        <w:ind w:left="-426" w:right="-284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01B7F" w:rsidRDefault="00201B7F" w:rsidP="00944F6A">
      <w:pPr>
        <w:spacing w:after="0" w:line="360" w:lineRule="atLeast"/>
        <w:ind w:left="-426" w:right="-284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01B7F" w:rsidRDefault="00201B7F" w:rsidP="00944F6A">
      <w:pPr>
        <w:spacing w:after="0" w:line="360" w:lineRule="atLeast"/>
        <w:ind w:left="-426" w:right="-284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E1ACC" w:rsidRPr="00BE1FBA" w:rsidRDefault="006E1ACC" w:rsidP="00482CFB">
      <w:pPr>
        <w:spacing w:after="0" w:line="360" w:lineRule="atLeas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1ACC" w:rsidRDefault="00482CFB" w:rsidP="00944F6A">
      <w:pPr>
        <w:spacing w:after="0" w:line="360" w:lineRule="atLeast"/>
        <w:ind w:left="-426" w:right="-28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B845FB" w:rsidRPr="00482CFB" w:rsidRDefault="00B845FB" w:rsidP="00944F6A">
      <w:pPr>
        <w:spacing w:after="0" w:line="360" w:lineRule="atLeast"/>
        <w:ind w:left="-426" w:right="-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CC" w:rsidRPr="00BE1FBA" w:rsidRDefault="006E1ACC" w:rsidP="00482CFB">
      <w:pPr>
        <w:spacing w:after="0" w:line="36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1.Урок, как основная форма обучения.</w:t>
      </w:r>
    </w:p>
    <w:p w:rsidR="00EC1ABF" w:rsidRDefault="006E1ACC" w:rsidP="00EC1ABF">
      <w:pPr>
        <w:spacing w:after="0" w:line="360" w:lineRule="auto"/>
        <w:ind w:left="-426" w:right="-284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2.Типы и структура уроков.</w:t>
      </w:r>
    </w:p>
    <w:p w:rsidR="00EC1ABF" w:rsidRPr="00EC1ABF" w:rsidRDefault="00EC1ABF" w:rsidP="00EC1ABF">
      <w:pPr>
        <w:spacing w:after="0" w:line="360" w:lineRule="auto"/>
        <w:ind w:left="-426" w:right="-284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EC1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етоды и приемы деятельности преподавателя на уроке</w:t>
      </w:r>
      <w:r w:rsidR="00B84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E1ACC" w:rsidRPr="00BE1FBA" w:rsidRDefault="00DF145C" w:rsidP="00482CFB">
      <w:pPr>
        <w:spacing w:after="0" w:line="36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E1ACC" w:rsidRPr="00BE1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.Современные требования к уроку.</w:t>
      </w:r>
    </w:p>
    <w:p w:rsidR="006E1ACC" w:rsidRPr="00BE1FBA" w:rsidRDefault="00DF145C" w:rsidP="00482CFB">
      <w:pPr>
        <w:spacing w:after="0" w:line="36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E1ACC" w:rsidRPr="00BE1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54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1ACC" w:rsidRPr="00BE1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Планирование учебного процесса и подготовка </w:t>
      </w:r>
      <w:r w:rsidR="00854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преподавателя </w:t>
      </w:r>
      <w:r w:rsidR="006E1ACC" w:rsidRPr="00BE1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уроку.</w:t>
      </w:r>
    </w:p>
    <w:p w:rsidR="006E1ACC" w:rsidRPr="00BE1FBA" w:rsidRDefault="00DF145C" w:rsidP="00482CFB">
      <w:pPr>
        <w:spacing w:after="0" w:line="36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E1ACC" w:rsidRPr="00BE1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54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1ACC" w:rsidRPr="00BE1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Нестандартные уроки их характеристика.</w:t>
      </w:r>
    </w:p>
    <w:p w:rsidR="006E1ACC" w:rsidRPr="00BE1FBA" w:rsidRDefault="00DF145C" w:rsidP="00482CFB">
      <w:pPr>
        <w:spacing w:after="0" w:line="36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6E1ACC" w:rsidRPr="00BE1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54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1ACC" w:rsidRPr="00BE1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  <w:r w:rsidR="00482C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F131A" w:rsidRPr="00BE1FBA" w:rsidRDefault="00DF145C" w:rsidP="00482CFB">
      <w:pPr>
        <w:pStyle w:val="a8"/>
        <w:shd w:val="clear" w:color="auto" w:fill="FFFFFF"/>
        <w:spacing w:before="0" w:beforeAutospacing="0" w:after="0" w:afterAutospacing="0" w:line="360" w:lineRule="auto"/>
        <w:ind w:left="75" w:right="75"/>
        <w:rPr>
          <w:rStyle w:val="a9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F131A" w:rsidRPr="00BE1FB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8</w:t>
      </w:r>
      <w:r w:rsidR="008F131A" w:rsidRPr="00BE1FBA">
        <w:rPr>
          <w:b/>
          <w:bCs/>
          <w:sz w:val="28"/>
          <w:szCs w:val="28"/>
        </w:rPr>
        <w:t xml:space="preserve">. </w:t>
      </w:r>
      <w:r w:rsidR="008F131A" w:rsidRPr="00BE1FBA">
        <w:rPr>
          <w:sz w:val="27"/>
          <w:szCs w:val="27"/>
        </w:rPr>
        <w:t xml:space="preserve"> </w:t>
      </w:r>
      <w:r w:rsidR="008F131A" w:rsidRPr="00BE1FBA">
        <w:rPr>
          <w:rStyle w:val="a9"/>
          <w:sz w:val="28"/>
          <w:szCs w:val="28"/>
        </w:rPr>
        <w:t xml:space="preserve">Примерная структура каждого типа урока </w:t>
      </w:r>
    </w:p>
    <w:p w:rsidR="0083567E" w:rsidRPr="00BE1FBA" w:rsidRDefault="0083567E" w:rsidP="00482CFB">
      <w:pPr>
        <w:pStyle w:val="a8"/>
        <w:shd w:val="clear" w:color="auto" w:fill="FFFFFF"/>
        <w:spacing w:before="0" w:beforeAutospacing="0" w:after="0" w:afterAutospacing="0" w:line="360" w:lineRule="auto"/>
        <w:ind w:left="75" w:right="75"/>
        <w:rPr>
          <w:sz w:val="28"/>
          <w:szCs w:val="28"/>
        </w:rPr>
      </w:pPr>
      <w:r w:rsidRPr="00BE1FBA">
        <w:rPr>
          <w:rStyle w:val="a9"/>
          <w:sz w:val="28"/>
          <w:szCs w:val="28"/>
        </w:rPr>
        <w:t xml:space="preserve">   Приложение</w:t>
      </w:r>
    </w:p>
    <w:p w:rsidR="008F131A" w:rsidRPr="00BE1FBA" w:rsidRDefault="008F131A" w:rsidP="00482CFB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131A" w:rsidRDefault="008F131A" w:rsidP="00944F6A">
      <w:p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FB" w:rsidRDefault="00482CFB" w:rsidP="00944F6A">
      <w:p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FB" w:rsidRDefault="00482CFB" w:rsidP="00944F6A">
      <w:p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FB" w:rsidRDefault="00482CFB" w:rsidP="00944F6A">
      <w:p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FB" w:rsidRDefault="00482CFB" w:rsidP="00944F6A">
      <w:p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FB" w:rsidRDefault="00482CFB" w:rsidP="00944F6A">
      <w:p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FB" w:rsidRDefault="00482CFB" w:rsidP="00944F6A">
      <w:p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FB" w:rsidRDefault="00482CFB" w:rsidP="00944F6A">
      <w:p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FB" w:rsidRDefault="00482CFB" w:rsidP="00944F6A">
      <w:p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FB" w:rsidRDefault="00482CFB" w:rsidP="00944F6A">
      <w:p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FB" w:rsidRDefault="00482CFB" w:rsidP="00944F6A">
      <w:p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FB" w:rsidRDefault="00482CFB" w:rsidP="00944F6A">
      <w:p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FB" w:rsidRDefault="00482CFB" w:rsidP="00944F6A">
      <w:p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FB" w:rsidRDefault="00482CFB" w:rsidP="00944F6A">
      <w:p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FB" w:rsidRDefault="00482CFB" w:rsidP="00944F6A">
      <w:p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FB" w:rsidRDefault="00482CFB" w:rsidP="00944F6A">
      <w:p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FB" w:rsidRDefault="00482CFB" w:rsidP="00944F6A">
      <w:p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FB" w:rsidRDefault="00482CFB" w:rsidP="00944F6A">
      <w:p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FB" w:rsidRDefault="00482CFB" w:rsidP="00944F6A">
      <w:p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3B3" w:rsidRDefault="00D523B3" w:rsidP="00944F6A">
      <w:p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FB" w:rsidRDefault="00482CFB" w:rsidP="00944F6A">
      <w:p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FB" w:rsidRDefault="00482CFB" w:rsidP="00944F6A">
      <w:p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FB" w:rsidRDefault="00482CFB" w:rsidP="00944F6A">
      <w:p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FB" w:rsidRDefault="00482CFB" w:rsidP="00944F6A">
      <w:p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FB" w:rsidRDefault="00482CFB" w:rsidP="00944F6A">
      <w:p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FB" w:rsidRDefault="00482CFB" w:rsidP="00944F6A">
      <w:p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FB" w:rsidRDefault="00482CFB" w:rsidP="00944F6A">
      <w:p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FB" w:rsidRDefault="00482CFB" w:rsidP="00944F6A">
      <w:p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FB" w:rsidRDefault="00482CFB" w:rsidP="00944F6A">
      <w:p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FB" w:rsidRDefault="00482CFB" w:rsidP="00944F6A">
      <w:p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FCD" w:rsidRPr="000C289E" w:rsidRDefault="00C32FCD" w:rsidP="00C32FCD">
      <w:pPr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«Только тот </w:t>
      </w:r>
      <w:r w:rsidR="001F1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стать подлинным мастером своего дела, который хорошо изучит, что должны знать </w:t>
      </w:r>
      <w:r w:rsidR="001F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каким путем добиться этих знаний».</w:t>
      </w:r>
    </w:p>
    <w:p w:rsidR="00C32FCD" w:rsidRPr="000C289E" w:rsidRDefault="00527CE5" w:rsidP="00C32FCD">
      <w:pPr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Сухомлинский</w:t>
      </w:r>
    </w:p>
    <w:p w:rsidR="00482CFB" w:rsidRPr="00BE1FBA" w:rsidRDefault="00482CFB" w:rsidP="00944F6A">
      <w:pPr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ACC" w:rsidRPr="000C289E" w:rsidRDefault="00162BD8" w:rsidP="00162BD8">
      <w:pPr>
        <w:pStyle w:val="a5"/>
        <w:numPr>
          <w:ilvl w:val="0"/>
          <w:numId w:val="5"/>
        </w:numPr>
        <w:spacing w:after="0" w:line="240" w:lineRule="auto"/>
        <w:ind w:left="1985" w:right="-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УРОК, </w:t>
      </w:r>
      <w:r w:rsidR="000E2A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BE1F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КАК ОСНОВНАЯ ФОРМА ОБУЧЕНИЯ.</w:t>
      </w:r>
    </w:p>
    <w:p w:rsidR="000C289E" w:rsidRPr="00BE1FBA" w:rsidRDefault="000C289E" w:rsidP="000C289E">
      <w:pPr>
        <w:pStyle w:val="a5"/>
        <w:spacing w:after="0" w:line="240" w:lineRule="auto"/>
        <w:ind w:left="1985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CC" w:rsidRPr="00854894" w:rsidRDefault="006E1ACC" w:rsidP="000E2ADF">
      <w:pPr>
        <w:spacing w:after="0"/>
        <w:ind w:left="284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– </w:t>
      </w:r>
      <w:r w:rsidRPr="008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единица образовательного процесса, чётко ограниченная </w:t>
      </w:r>
      <w:r w:rsid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489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временными рамками (45 минут), планом работы и составом участников.</w:t>
      </w:r>
    </w:p>
    <w:p w:rsidR="006E1ACC" w:rsidRPr="00854894" w:rsidRDefault="006E1ACC" w:rsidP="00482CFB">
      <w:pPr>
        <w:spacing w:after="0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обучения в мире является классно </w:t>
      </w:r>
      <w:r w:rsidR="002B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5489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урочная форма обучения.</w:t>
      </w:r>
    </w:p>
    <w:p w:rsidR="004272B1" w:rsidRDefault="006E1ACC" w:rsidP="00482CFB">
      <w:pPr>
        <w:spacing w:after="0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9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даже по одному предмету мало похожи друг на друга. </w:t>
      </w:r>
    </w:p>
    <w:p w:rsidR="009B35B4" w:rsidRPr="00854894" w:rsidRDefault="009B35B4" w:rsidP="00482CFB">
      <w:pPr>
        <w:spacing w:after="0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ACC" w:rsidRPr="00854894" w:rsidRDefault="00B475B0" w:rsidP="00482CFB">
      <w:pPr>
        <w:spacing w:after="0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9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AEC9F94" wp14:editId="52B2AA3C">
            <wp:simplePos x="0" y="0"/>
            <wp:positionH relativeFrom="column">
              <wp:posOffset>4882515</wp:posOffset>
            </wp:positionH>
            <wp:positionV relativeFrom="paragraph">
              <wp:posOffset>59690</wp:posOffset>
            </wp:positionV>
            <wp:extent cx="1162685" cy="1649730"/>
            <wp:effectExtent l="0" t="0" r="0" b="7620"/>
            <wp:wrapSquare wrapText="bothSides"/>
            <wp:docPr id="7" name="Рисунок 7" descr="Картинки по запросу уши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ушинск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ACC" w:rsidRPr="008548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урока характерны специфические признаки:</w:t>
      </w:r>
    </w:p>
    <w:p w:rsidR="006E1ACC" w:rsidRPr="00854894" w:rsidRDefault="006E1ACC" w:rsidP="00482CFB">
      <w:pPr>
        <w:spacing w:after="0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94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1.Постоянная группа учащихся.</w:t>
      </w:r>
    </w:p>
    <w:p w:rsidR="006E1ACC" w:rsidRPr="00854894" w:rsidRDefault="006E1ACC" w:rsidP="000E2ADF">
      <w:pPr>
        <w:spacing w:after="0"/>
        <w:ind w:left="284" w:right="-284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2.Руководство учителем, деятельности </w:t>
      </w:r>
      <w:r w:rsidR="00162BD8" w:rsidRPr="008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85489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индивидуальных особенностей каждого из них.</w:t>
      </w:r>
    </w:p>
    <w:tbl>
      <w:tblPr>
        <w:tblStyle w:val="a6"/>
        <w:tblpPr w:leftFromText="180" w:rightFromText="180" w:vertAnchor="text" w:horzAnchor="margin" w:tblpXSpec="right" w:tblpY="9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944F6A" w:rsidRPr="00854894" w:rsidTr="0071687F">
        <w:trPr>
          <w:trHeight w:val="2835"/>
        </w:trPr>
        <w:tc>
          <w:tcPr>
            <w:tcW w:w="3510" w:type="dxa"/>
          </w:tcPr>
          <w:p w:rsidR="00162BD8" w:rsidRPr="00854894" w:rsidRDefault="00162BD8" w:rsidP="00482CFB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162BD8" w:rsidRPr="00854894" w:rsidRDefault="00B475B0" w:rsidP="00482CFB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5489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Константи́н Дми́триевич Уши́нский</w:t>
            </w:r>
            <w:r w:rsidRPr="0085489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— русский </w:t>
            </w:r>
            <w:r w:rsidRPr="0085489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педагог, писатель, основоположник научной педагогики (1823-1871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)</w:t>
            </w:r>
          </w:p>
          <w:p w:rsidR="00162BD8" w:rsidRPr="00854894" w:rsidRDefault="00162BD8" w:rsidP="00482CFB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944F6A" w:rsidRPr="00854894" w:rsidRDefault="000E2ADF" w:rsidP="0071687F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54894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921DA92" wp14:editId="42CAE4B6">
                  <wp:simplePos x="0" y="0"/>
                  <wp:positionH relativeFrom="column">
                    <wp:posOffset>824230</wp:posOffset>
                  </wp:positionH>
                  <wp:positionV relativeFrom="paragraph">
                    <wp:posOffset>163830</wp:posOffset>
                  </wp:positionV>
                  <wp:extent cx="1343025" cy="2068830"/>
                  <wp:effectExtent l="0" t="0" r="9525" b="7620"/>
                  <wp:wrapTight wrapText="bothSides">
                    <wp:wrapPolygon edited="0">
                      <wp:start x="0" y="0"/>
                      <wp:lineTo x="0" y="21481"/>
                      <wp:lineTo x="21447" y="21481"/>
                      <wp:lineTo x="21447" y="0"/>
                      <wp:lineTo x="0" y="0"/>
                    </wp:wrapPolygon>
                  </wp:wrapTight>
                  <wp:docPr id="3" name="Рисунок 3" descr="Картинки по запросу Фото Борис Петрович Есипов (1894—196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Фото Борис Петрович Есипов (1894—196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06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44F6A" w:rsidRPr="00854894" w:rsidRDefault="006E1ACC" w:rsidP="009B35B4">
      <w:pPr>
        <w:spacing w:after="0"/>
        <w:ind w:left="-426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94">
        <w:rPr>
          <w:rFonts w:ascii="Times New Roman" w:eastAsia="Times New Roman" w:hAnsi="Times New Roman" w:cs="Times New Roman"/>
          <w:sz w:val="28"/>
          <w:szCs w:val="28"/>
          <w:lang w:eastAsia="ru-RU"/>
        </w:rPr>
        <w:t>3.Овладение основным</w:t>
      </w:r>
      <w:r w:rsidR="009B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изученным материалом на уроке</w:t>
      </w:r>
    </w:p>
    <w:p w:rsidR="009B35B4" w:rsidRDefault="006C4DBA" w:rsidP="009247C5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Традиционная классификация уроков: </w:t>
      </w:r>
    </w:p>
    <w:tbl>
      <w:tblPr>
        <w:tblStyle w:val="a6"/>
        <w:tblpPr w:leftFromText="180" w:rightFromText="180" w:vertAnchor="text" w:horzAnchor="page" w:tblpX="7573" w:tblpY="2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F65CC2" w:rsidTr="00E81B85">
        <w:trPr>
          <w:trHeight w:val="3957"/>
        </w:trPr>
        <w:tc>
          <w:tcPr>
            <w:tcW w:w="4111" w:type="dxa"/>
          </w:tcPr>
          <w:p w:rsidR="00F65CC2" w:rsidRDefault="00F65CC2" w:rsidP="00E81B85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F65CC2" w:rsidRDefault="00F65CC2" w:rsidP="00F65CC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F65CC2" w:rsidRDefault="00F65CC2" w:rsidP="00F65CC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F65CC2" w:rsidRDefault="00F65CC2" w:rsidP="00F65C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F65CC2" w:rsidRDefault="00F65CC2" w:rsidP="00F65C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F65CC2" w:rsidRDefault="00F65CC2" w:rsidP="00F65C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F65CC2" w:rsidRDefault="00F65CC2" w:rsidP="00F65C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F65CC2" w:rsidRDefault="00F65CC2" w:rsidP="00F65C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F65CC2" w:rsidRDefault="00F65CC2" w:rsidP="00F65C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F65CC2" w:rsidRDefault="00F65CC2" w:rsidP="00F65C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F65CC2" w:rsidRDefault="00F65CC2" w:rsidP="00F65C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F65CC2" w:rsidRDefault="00F65CC2" w:rsidP="00F65C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F65CC2" w:rsidRDefault="00F65CC2" w:rsidP="00F65C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F65CC2" w:rsidRDefault="00F65CC2" w:rsidP="00F65C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F65CC2" w:rsidRDefault="00F65CC2" w:rsidP="00F65C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F65CC2" w:rsidRDefault="00F65CC2" w:rsidP="00F65C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F65CC2" w:rsidRDefault="00F65CC2" w:rsidP="00F65C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F65CC2" w:rsidRDefault="00F65CC2" w:rsidP="00F65C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    </w:t>
            </w:r>
          </w:p>
          <w:p w:rsidR="00E81B85" w:rsidRDefault="00E81B85" w:rsidP="00F65C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F65CC2" w:rsidRPr="00854894" w:rsidRDefault="00F65CC2" w:rsidP="00F65C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  <w:r w:rsidRPr="0085489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Борис Петрович Есипов </w:t>
            </w:r>
          </w:p>
          <w:p w:rsidR="00F65CC2" w:rsidRDefault="00F65CC2" w:rsidP="00F65CC2">
            <w:pPr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5489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доктор педагогических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  </w:t>
            </w:r>
            <w:r w:rsidRPr="0085489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наук, профессор</w:t>
            </w:r>
          </w:p>
          <w:p w:rsidR="00F65CC2" w:rsidRDefault="00F65CC2" w:rsidP="00F65C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           ( </w:t>
            </w:r>
            <w:r w:rsidRPr="0085489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1894—1967)</w:t>
            </w:r>
          </w:p>
          <w:p w:rsidR="00F65CC2" w:rsidRDefault="00F65CC2" w:rsidP="00F65C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F65CC2" w:rsidRPr="000E2ADF" w:rsidRDefault="00F65CC2" w:rsidP="00F65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4DBA" w:rsidRPr="006C4DBA" w:rsidRDefault="006C4DBA" w:rsidP="009247C5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типы и виды</w:t>
      </w:r>
    </w:p>
    <w:p w:rsidR="006C4DBA" w:rsidRPr="00854894" w:rsidRDefault="006C4DBA" w:rsidP="009B35B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методике существует немало классификаций типов урока, которые учитывают разные аспекты. </w:t>
      </w:r>
      <w:r w:rsidR="009B35B4" w:rsidRPr="00854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Попытки классифицировать уроки, разбить их на несколько типов предпринимались очень давно. Первым этой проблемой занимался К. Д. Ушинский</w:t>
      </w:r>
      <w:r w:rsidR="009B35B4" w:rsidRPr="006C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наиболее популярной на практике остается классификация, предложенная 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Pr="006C4D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Есиповым, который выделял следующие типы у</w:t>
      </w:r>
      <w:r w:rsidR="009B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роков по их </w:t>
      </w:r>
      <w:r w:rsidR="009B35B4" w:rsidRPr="009B3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дидактическим целям</w:t>
      </w:r>
      <w:r w:rsidRPr="009B3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54894">
        <w:rPr>
          <w:noProof/>
          <w:sz w:val="28"/>
          <w:szCs w:val="28"/>
          <w:lang w:eastAsia="ru-RU"/>
        </w:rPr>
        <w:t xml:space="preserve"> </w:t>
      </w:r>
    </w:p>
    <w:p w:rsidR="006C4DBA" w:rsidRPr="00854894" w:rsidRDefault="006C4DBA" w:rsidP="009247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94">
        <w:rPr>
          <w:rFonts w:ascii="Times New Roman" w:eastAsia="Times New Roman" w:hAnsi="Times New Roman" w:cs="Times New Roman"/>
          <w:sz w:val="28"/>
          <w:szCs w:val="28"/>
          <w:lang w:eastAsia="ru-RU"/>
        </w:rPr>
        <w:t>1.Изучение нового материала.</w:t>
      </w:r>
    </w:p>
    <w:p w:rsidR="006C4DBA" w:rsidRPr="00854894" w:rsidRDefault="006C4DBA" w:rsidP="009247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94">
        <w:rPr>
          <w:rFonts w:ascii="Times New Roman" w:eastAsia="Times New Roman" w:hAnsi="Times New Roman" w:cs="Times New Roman"/>
          <w:sz w:val="28"/>
          <w:szCs w:val="28"/>
          <w:lang w:eastAsia="ru-RU"/>
        </w:rPr>
        <w:t>2.Урок закрепления знаний и формирование умений и навыков.</w:t>
      </w:r>
    </w:p>
    <w:p w:rsidR="006C4DBA" w:rsidRPr="00854894" w:rsidRDefault="006C4DBA" w:rsidP="009247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94">
        <w:rPr>
          <w:rFonts w:ascii="Times New Roman" w:eastAsia="Times New Roman" w:hAnsi="Times New Roman" w:cs="Times New Roman"/>
          <w:sz w:val="28"/>
          <w:szCs w:val="28"/>
          <w:lang w:eastAsia="ru-RU"/>
        </w:rPr>
        <w:t>3.Урок обобщения и систематизации знаний.</w:t>
      </w:r>
    </w:p>
    <w:p w:rsidR="006C4DBA" w:rsidRPr="00854894" w:rsidRDefault="006C4DBA" w:rsidP="009247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94">
        <w:rPr>
          <w:rFonts w:ascii="Times New Roman" w:eastAsia="Times New Roman" w:hAnsi="Times New Roman" w:cs="Times New Roman"/>
          <w:sz w:val="28"/>
          <w:szCs w:val="28"/>
          <w:lang w:eastAsia="ru-RU"/>
        </w:rPr>
        <w:t>4.Урок контроля и коррекции знаний, умений и навыков учащихся.</w:t>
      </w:r>
    </w:p>
    <w:p w:rsidR="006C4DBA" w:rsidRDefault="006C4DBA" w:rsidP="009247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94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5.Комбинированный или смешанный урок.</w:t>
      </w:r>
    </w:p>
    <w:p w:rsidR="00E6635D" w:rsidRDefault="009B35B4" w:rsidP="006C4D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урока – </w:t>
      </w:r>
      <w:r w:rsidRPr="00854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элементов урока обеспечивающая его целостность и сохранность основных характеристик урока при различных вариантах.</w:t>
      </w:r>
    </w:p>
    <w:p w:rsidR="00E6635D" w:rsidRDefault="00E6635D" w:rsidP="006C4D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5D" w:rsidRDefault="00E6635D" w:rsidP="006C4D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5D" w:rsidRDefault="00E6635D" w:rsidP="006C4D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ADF" w:rsidRPr="00D260A9" w:rsidRDefault="000E2ADF" w:rsidP="009B35B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Типы и виды уроков по М.И. Махмутову</w:t>
      </w:r>
      <w:r w:rsidRPr="00D260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2ADF" w:rsidRPr="00D260A9" w:rsidRDefault="000E2ADF" w:rsidP="000E2ADF">
      <w:pPr>
        <w:tabs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6237"/>
      </w:tblGrid>
      <w:tr w:rsidR="000E2ADF" w:rsidRPr="00D260A9" w:rsidTr="00991E02">
        <w:tc>
          <w:tcPr>
            <w:tcW w:w="4077" w:type="dxa"/>
          </w:tcPr>
          <w:p w:rsidR="000E2ADF" w:rsidRPr="00D260A9" w:rsidRDefault="000E2ADF" w:rsidP="00991E02">
            <w:pPr>
              <w:tabs>
                <w:tab w:val="left" w:pos="1276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Типы уроков</w:t>
            </w:r>
          </w:p>
        </w:tc>
        <w:tc>
          <w:tcPr>
            <w:tcW w:w="6237" w:type="dxa"/>
          </w:tcPr>
          <w:p w:rsidR="000E2ADF" w:rsidRPr="00D260A9" w:rsidRDefault="000E2ADF" w:rsidP="00991E02">
            <w:pPr>
              <w:tabs>
                <w:tab w:val="left" w:pos="1276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уроков</w:t>
            </w:r>
          </w:p>
        </w:tc>
      </w:tr>
      <w:tr w:rsidR="000E2ADF" w:rsidRPr="00D260A9" w:rsidTr="00991E02">
        <w:tc>
          <w:tcPr>
            <w:tcW w:w="4077" w:type="dxa"/>
          </w:tcPr>
          <w:p w:rsidR="000E2ADF" w:rsidRPr="00D260A9" w:rsidRDefault="000E2ADF" w:rsidP="00991E02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(вводная и вступительная части, наблюдение и сбор материалов как методические варианты уроков)</w:t>
            </w:r>
          </w:p>
        </w:tc>
        <w:tc>
          <w:tcPr>
            <w:tcW w:w="6237" w:type="dxa"/>
          </w:tcPr>
          <w:p w:rsidR="000E2ADF" w:rsidRPr="00D260A9" w:rsidRDefault="000E2ADF" w:rsidP="00991E02">
            <w:pPr>
              <w:numPr>
                <w:ilvl w:val="0"/>
                <w:numId w:val="25"/>
              </w:numPr>
              <w:tabs>
                <w:tab w:val="clear" w:pos="720"/>
                <w:tab w:val="left" w:pos="1276"/>
              </w:tabs>
              <w:spacing w:after="0" w:line="240" w:lineRule="auto"/>
              <w:ind w:left="432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урок-лекция</w:t>
            </w:r>
          </w:p>
          <w:p w:rsidR="000E2ADF" w:rsidRPr="00D260A9" w:rsidRDefault="000E2ADF" w:rsidP="00991E02">
            <w:pPr>
              <w:numPr>
                <w:ilvl w:val="0"/>
                <w:numId w:val="25"/>
              </w:numPr>
              <w:tabs>
                <w:tab w:val="clear" w:pos="720"/>
                <w:tab w:val="left" w:pos="1276"/>
              </w:tabs>
              <w:spacing w:after="0" w:line="240" w:lineRule="auto"/>
              <w:ind w:left="432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урок-беседа </w:t>
            </w:r>
          </w:p>
          <w:p w:rsidR="000E2ADF" w:rsidRPr="00D260A9" w:rsidRDefault="000E2ADF" w:rsidP="00991E02">
            <w:pPr>
              <w:numPr>
                <w:ilvl w:val="0"/>
                <w:numId w:val="25"/>
              </w:numPr>
              <w:tabs>
                <w:tab w:val="clear" w:pos="720"/>
                <w:tab w:val="left" w:pos="1276"/>
              </w:tabs>
              <w:spacing w:after="0" w:line="240" w:lineRule="auto"/>
              <w:ind w:left="432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с использованием учебного кино-, видеофильма</w:t>
            </w:r>
          </w:p>
          <w:p w:rsidR="000E2ADF" w:rsidRPr="00D260A9" w:rsidRDefault="000E2ADF" w:rsidP="00991E02">
            <w:pPr>
              <w:numPr>
                <w:ilvl w:val="0"/>
                <w:numId w:val="25"/>
              </w:numPr>
              <w:tabs>
                <w:tab w:val="clear" w:pos="720"/>
                <w:tab w:val="left" w:pos="1276"/>
              </w:tabs>
              <w:spacing w:after="0" w:line="240" w:lineRule="auto"/>
              <w:ind w:left="432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теоретических или практических самостоятельных работ(исследовательского типа)</w:t>
            </w:r>
          </w:p>
          <w:p w:rsidR="000E2ADF" w:rsidRPr="00D260A9" w:rsidRDefault="000E2ADF" w:rsidP="00991E02">
            <w:pPr>
              <w:numPr>
                <w:ilvl w:val="0"/>
                <w:numId w:val="25"/>
              </w:numPr>
              <w:tabs>
                <w:tab w:val="clear" w:pos="720"/>
                <w:tab w:val="left" w:pos="1276"/>
              </w:tabs>
              <w:spacing w:after="0" w:line="240" w:lineRule="auto"/>
              <w:ind w:left="432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смешанный (сочетание различных видов урока на одном)</w:t>
            </w:r>
          </w:p>
          <w:p w:rsidR="000E2ADF" w:rsidRPr="00D260A9" w:rsidRDefault="000E2ADF" w:rsidP="00991E02">
            <w:pPr>
              <w:tabs>
                <w:tab w:val="left" w:pos="1276"/>
              </w:tabs>
              <w:spacing w:after="0" w:line="240" w:lineRule="auto"/>
              <w:ind w:left="432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ADF" w:rsidRPr="00D260A9" w:rsidTr="00991E02">
        <w:tc>
          <w:tcPr>
            <w:tcW w:w="4077" w:type="dxa"/>
          </w:tcPr>
          <w:p w:rsidR="000E2ADF" w:rsidRPr="00D260A9" w:rsidRDefault="000E2ADF" w:rsidP="00991E02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совершенствования ЗУН (сюда входят уроки формирования ЗУН, целевого применения усвоенного и т.д.)</w:t>
            </w:r>
          </w:p>
        </w:tc>
        <w:tc>
          <w:tcPr>
            <w:tcW w:w="6237" w:type="dxa"/>
          </w:tcPr>
          <w:p w:rsidR="000E2ADF" w:rsidRPr="00D260A9" w:rsidRDefault="000E2ADF" w:rsidP="00991E02">
            <w:pPr>
              <w:numPr>
                <w:ilvl w:val="0"/>
                <w:numId w:val="25"/>
              </w:numPr>
              <w:tabs>
                <w:tab w:val="clear" w:pos="720"/>
                <w:tab w:val="left" w:pos="1276"/>
              </w:tabs>
              <w:spacing w:after="0" w:line="240" w:lineRule="auto"/>
              <w:ind w:left="432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самостоятельной работы (репродуктивного типа-устных или письменных упражнений)</w:t>
            </w:r>
          </w:p>
          <w:p w:rsidR="000E2ADF" w:rsidRPr="00D260A9" w:rsidRDefault="000E2ADF" w:rsidP="00991E02">
            <w:pPr>
              <w:numPr>
                <w:ilvl w:val="0"/>
                <w:numId w:val="25"/>
              </w:numPr>
              <w:tabs>
                <w:tab w:val="clear" w:pos="720"/>
                <w:tab w:val="left" w:pos="1276"/>
              </w:tabs>
              <w:spacing w:after="0" w:line="240" w:lineRule="auto"/>
              <w:ind w:left="432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урок-лабораторная работа</w:t>
            </w:r>
          </w:p>
          <w:p w:rsidR="000E2ADF" w:rsidRPr="00D260A9" w:rsidRDefault="000E2ADF" w:rsidP="00991E02">
            <w:pPr>
              <w:numPr>
                <w:ilvl w:val="0"/>
                <w:numId w:val="25"/>
              </w:numPr>
              <w:tabs>
                <w:tab w:val="clear" w:pos="720"/>
                <w:tab w:val="left" w:pos="1276"/>
              </w:tabs>
              <w:spacing w:after="0" w:line="240" w:lineRule="auto"/>
              <w:ind w:left="432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практических работ</w:t>
            </w:r>
          </w:p>
          <w:p w:rsidR="000E2ADF" w:rsidRPr="00D260A9" w:rsidRDefault="000E2ADF" w:rsidP="00991E02">
            <w:pPr>
              <w:numPr>
                <w:ilvl w:val="0"/>
                <w:numId w:val="25"/>
              </w:numPr>
              <w:tabs>
                <w:tab w:val="clear" w:pos="720"/>
                <w:tab w:val="left" w:pos="1276"/>
              </w:tabs>
              <w:spacing w:after="0" w:line="240" w:lineRule="auto"/>
              <w:ind w:left="432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урок-экскурсия</w:t>
            </w:r>
          </w:p>
          <w:p w:rsidR="000E2ADF" w:rsidRPr="00D260A9" w:rsidRDefault="000E2ADF" w:rsidP="00991E02">
            <w:pPr>
              <w:numPr>
                <w:ilvl w:val="0"/>
                <w:numId w:val="25"/>
              </w:numPr>
              <w:tabs>
                <w:tab w:val="clear" w:pos="720"/>
                <w:tab w:val="left" w:pos="1276"/>
              </w:tabs>
              <w:spacing w:after="0" w:line="240" w:lineRule="auto"/>
              <w:ind w:left="432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урок-семинар</w:t>
            </w:r>
          </w:p>
        </w:tc>
      </w:tr>
      <w:tr w:rsidR="000E2ADF" w:rsidRPr="00D260A9" w:rsidTr="00991E02">
        <w:tc>
          <w:tcPr>
            <w:tcW w:w="4077" w:type="dxa"/>
          </w:tcPr>
          <w:p w:rsidR="000E2ADF" w:rsidRPr="00D260A9" w:rsidRDefault="000E2ADF" w:rsidP="00991E02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и систематизации</w:t>
            </w:r>
          </w:p>
        </w:tc>
        <w:tc>
          <w:tcPr>
            <w:tcW w:w="6237" w:type="dxa"/>
          </w:tcPr>
          <w:p w:rsidR="000E2ADF" w:rsidRPr="00D260A9" w:rsidRDefault="000E2ADF" w:rsidP="00991E02">
            <w:pPr>
              <w:numPr>
                <w:ilvl w:val="0"/>
                <w:numId w:val="25"/>
              </w:numPr>
              <w:tabs>
                <w:tab w:val="clear" w:pos="720"/>
                <w:tab w:val="left" w:pos="1276"/>
              </w:tabs>
              <w:spacing w:after="0" w:line="240" w:lineRule="auto"/>
              <w:ind w:left="432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сюда входят основные виды всех пяти типов урока</w:t>
            </w:r>
          </w:p>
        </w:tc>
      </w:tr>
      <w:tr w:rsidR="000E2ADF" w:rsidRPr="00D260A9" w:rsidTr="00991E02">
        <w:tc>
          <w:tcPr>
            <w:tcW w:w="4077" w:type="dxa"/>
          </w:tcPr>
          <w:p w:rsidR="000E2ADF" w:rsidRPr="00D260A9" w:rsidRDefault="000E2ADF" w:rsidP="00991E02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уроки</w:t>
            </w:r>
          </w:p>
          <w:p w:rsidR="000E2ADF" w:rsidRPr="00D260A9" w:rsidRDefault="000E2ADF" w:rsidP="00991E02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(учета и оценки ЗУН)</w:t>
            </w:r>
          </w:p>
        </w:tc>
        <w:tc>
          <w:tcPr>
            <w:tcW w:w="6237" w:type="dxa"/>
          </w:tcPr>
          <w:p w:rsidR="000E2ADF" w:rsidRPr="00D260A9" w:rsidRDefault="000E2ADF" w:rsidP="00991E02">
            <w:pPr>
              <w:numPr>
                <w:ilvl w:val="0"/>
                <w:numId w:val="25"/>
              </w:numPr>
              <w:tabs>
                <w:tab w:val="clear" w:pos="720"/>
                <w:tab w:val="left" w:pos="1276"/>
              </w:tabs>
              <w:spacing w:after="0" w:line="240" w:lineRule="auto"/>
              <w:ind w:left="432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форма проверки(фронтальный, индивидуальный и групповой опрос)</w:t>
            </w:r>
          </w:p>
          <w:p w:rsidR="000E2ADF" w:rsidRPr="00D260A9" w:rsidRDefault="000E2ADF" w:rsidP="00991E02">
            <w:pPr>
              <w:numPr>
                <w:ilvl w:val="0"/>
                <w:numId w:val="25"/>
              </w:numPr>
              <w:tabs>
                <w:tab w:val="clear" w:pos="720"/>
                <w:tab w:val="left" w:pos="1276"/>
              </w:tabs>
              <w:spacing w:after="0" w:line="240" w:lineRule="auto"/>
              <w:ind w:left="432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письменная проверка</w:t>
            </w:r>
          </w:p>
          <w:p w:rsidR="000E2ADF" w:rsidRPr="00D260A9" w:rsidRDefault="000E2ADF" w:rsidP="00991E02">
            <w:pPr>
              <w:numPr>
                <w:ilvl w:val="0"/>
                <w:numId w:val="25"/>
              </w:numPr>
              <w:tabs>
                <w:tab w:val="clear" w:pos="720"/>
                <w:tab w:val="left" w:pos="1276"/>
              </w:tabs>
              <w:spacing w:after="0" w:line="240" w:lineRule="auto"/>
              <w:ind w:left="432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  <w:p w:rsidR="000E2ADF" w:rsidRPr="00D260A9" w:rsidRDefault="000E2ADF" w:rsidP="00991E02">
            <w:pPr>
              <w:numPr>
                <w:ilvl w:val="0"/>
                <w:numId w:val="25"/>
              </w:numPr>
              <w:tabs>
                <w:tab w:val="clear" w:pos="720"/>
                <w:tab w:val="left" w:pos="1276"/>
              </w:tabs>
              <w:spacing w:after="0" w:line="240" w:lineRule="auto"/>
              <w:ind w:left="432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зачетные и лабораторные работы</w:t>
            </w:r>
          </w:p>
          <w:p w:rsidR="000E2ADF" w:rsidRPr="00D260A9" w:rsidRDefault="000E2ADF" w:rsidP="00991E02">
            <w:pPr>
              <w:numPr>
                <w:ilvl w:val="0"/>
                <w:numId w:val="25"/>
              </w:numPr>
              <w:tabs>
                <w:tab w:val="clear" w:pos="720"/>
                <w:tab w:val="left" w:pos="1276"/>
              </w:tabs>
              <w:spacing w:after="0" w:line="240" w:lineRule="auto"/>
              <w:ind w:left="432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(самостоятельная) работа</w:t>
            </w:r>
          </w:p>
          <w:p w:rsidR="000E2ADF" w:rsidRPr="00D260A9" w:rsidRDefault="000E2ADF" w:rsidP="00991E02">
            <w:pPr>
              <w:numPr>
                <w:ilvl w:val="0"/>
                <w:numId w:val="25"/>
              </w:numPr>
              <w:tabs>
                <w:tab w:val="clear" w:pos="720"/>
                <w:tab w:val="left" w:pos="1276"/>
              </w:tabs>
              <w:spacing w:after="0" w:line="240" w:lineRule="auto"/>
              <w:ind w:left="432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смешанный урок (сочетание трех первых видов)</w:t>
            </w:r>
          </w:p>
        </w:tc>
      </w:tr>
      <w:tr w:rsidR="000E2ADF" w:rsidRPr="00D260A9" w:rsidTr="00991E02">
        <w:tc>
          <w:tcPr>
            <w:tcW w:w="4077" w:type="dxa"/>
          </w:tcPr>
          <w:p w:rsidR="000E2ADF" w:rsidRPr="00D260A9" w:rsidRDefault="000E2ADF" w:rsidP="00991E02">
            <w:pPr>
              <w:tabs>
                <w:tab w:val="left" w:pos="1276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6237" w:type="dxa"/>
          </w:tcPr>
          <w:p w:rsidR="000E2ADF" w:rsidRPr="00D260A9" w:rsidRDefault="000E2ADF" w:rsidP="00991E02">
            <w:pPr>
              <w:tabs>
                <w:tab w:val="left" w:pos="1276"/>
              </w:tabs>
              <w:spacing w:after="0" w:line="240" w:lineRule="auto"/>
              <w:ind w:left="432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нем решается несколько дидактических задач</w:t>
            </w:r>
          </w:p>
        </w:tc>
      </w:tr>
    </w:tbl>
    <w:p w:rsidR="000E2ADF" w:rsidRPr="006C4DBA" w:rsidRDefault="000E2ADF" w:rsidP="000E2AD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ADF" w:rsidRDefault="000E2ADF" w:rsidP="000E2A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ADF" w:rsidRPr="000C289E" w:rsidRDefault="000E2ADF" w:rsidP="000E2ADF">
      <w:pPr>
        <w:tabs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ТИПЫ УРОКОВ ПО С.В. ИВАНОВУ: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134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урок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134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первичного ознакомления с материалом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134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образования понятий, установления законов, правил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134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применения правил на практике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134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навыков (тренировочный)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134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повторения и обобщения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134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урок</w:t>
      </w:r>
    </w:p>
    <w:p w:rsidR="000E2ADF" w:rsidRDefault="000E2ADF" w:rsidP="000E2ADF">
      <w:pPr>
        <w:numPr>
          <w:ilvl w:val="0"/>
          <w:numId w:val="25"/>
        </w:numPr>
        <w:tabs>
          <w:tab w:val="clear" w:pos="720"/>
          <w:tab w:val="left" w:pos="1134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смешанный или комбинированный урок</w:t>
      </w:r>
    </w:p>
    <w:p w:rsidR="000E2ADF" w:rsidRDefault="000E2ADF" w:rsidP="000E2ADF">
      <w:pPr>
        <w:tabs>
          <w:tab w:val="lef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ADF" w:rsidRDefault="000E2ADF" w:rsidP="000E2ADF">
      <w:pPr>
        <w:tabs>
          <w:tab w:val="lef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ADF" w:rsidRPr="000C289E" w:rsidRDefault="000E2ADF" w:rsidP="000E2ADF">
      <w:pPr>
        <w:tabs>
          <w:tab w:val="lef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ADF" w:rsidRPr="000C289E" w:rsidRDefault="000E2ADF" w:rsidP="000E2ADF">
      <w:pPr>
        <w:tabs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ADF" w:rsidRPr="000C289E" w:rsidRDefault="000E2ADF" w:rsidP="000E2ADF">
      <w:pPr>
        <w:tabs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ТИПЫ УРОКОВ ПО  И.Н. КАЗАНЦЕВУ: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с разнообразными видами занятий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в виде лекции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в виде беседы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– экскурсия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с использованием учебного кино-, видеофильма, телепередачи,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самостоятельной работы учащихся в классе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или другие практические занятия</w:t>
      </w:r>
    </w:p>
    <w:p w:rsidR="000E2ADF" w:rsidRPr="000C289E" w:rsidRDefault="000E2ADF" w:rsidP="000E2ADF">
      <w:pPr>
        <w:tabs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ADF" w:rsidRPr="000C289E" w:rsidRDefault="000E2ADF" w:rsidP="000E2ADF">
      <w:pPr>
        <w:tabs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ТИПЫ УРОКОВ ПО  В.А. ОНИЩУКУ: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усвоения новых знаний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усвоения новых знаний и навыков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комплексного применения знаний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проверки, оценки и коррекции ЗУН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 урок</w:t>
      </w:r>
    </w:p>
    <w:p w:rsidR="000E2ADF" w:rsidRPr="000C289E" w:rsidRDefault="000E2ADF" w:rsidP="000E2ADF">
      <w:pPr>
        <w:tabs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ADF" w:rsidRPr="000C289E" w:rsidRDefault="000E2ADF" w:rsidP="000E2ADF">
      <w:pPr>
        <w:tabs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ТИПЫ УРОКОВ ПО И.П. ПОДЛАСОВУ: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комбин6ированный урок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изучения новых знаний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формирования новых умений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контроля и коррекции знаний и умений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практического применения знаний и умений</w:t>
      </w:r>
    </w:p>
    <w:p w:rsidR="000E2ADF" w:rsidRPr="000C289E" w:rsidRDefault="000E2ADF" w:rsidP="000E2ADF">
      <w:pPr>
        <w:tabs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ADF" w:rsidRPr="000C289E" w:rsidRDefault="000E2ADF" w:rsidP="000E2ADF">
      <w:pPr>
        <w:keepNext/>
        <w:tabs>
          <w:tab w:val="left" w:pos="1276"/>
        </w:tabs>
        <w:spacing w:after="0" w:line="240" w:lineRule="auto"/>
        <w:ind w:left="709"/>
        <w:outlineLvl w:val="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ТИПЫ УРОКОВ ПО Н.П. ГУЗИКУ</w:t>
      </w:r>
    </w:p>
    <w:p w:rsidR="000E2ADF" w:rsidRPr="000C289E" w:rsidRDefault="000E2ADF" w:rsidP="000E2ADF">
      <w:pPr>
        <w:tabs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общего разбора темы и методики её изучения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комбинированное семинарское занятие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обобщения и систематизации знаний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межпредметного обобщения материала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урок-практикум</w:t>
      </w:r>
    </w:p>
    <w:p w:rsidR="000E2ADF" w:rsidRPr="000C289E" w:rsidRDefault="000E2ADF" w:rsidP="000E2ADF">
      <w:pPr>
        <w:tabs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ADF" w:rsidRPr="000C289E" w:rsidRDefault="000E2ADF" w:rsidP="000E2ADF">
      <w:pPr>
        <w:tabs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ТИПЫ УРОКОВ ПО О.Г. ХАЗАНКИНУ: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урок-лекция по всей теме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решения  ключевых задач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урок-консультация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зачет</w:t>
      </w:r>
    </w:p>
    <w:p w:rsidR="000E2ADF" w:rsidRPr="000C289E" w:rsidRDefault="000E2ADF" w:rsidP="000E2ADF">
      <w:pPr>
        <w:tabs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ADF" w:rsidRPr="000C289E" w:rsidRDefault="000E2ADF" w:rsidP="000E2ADF">
      <w:pPr>
        <w:tabs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ТИПЫ УРОКОВ ПО Ю.А. КОНАРЖЕВСКОМУ:</w:t>
      </w:r>
    </w:p>
    <w:p w:rsidR="000E2ADF" w:rsidRPr="000C289E" w:rsidRDefault="000E2ADF" w:rsidP="000E2ADF">
      <w:pPr>
        <w:tabs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 урок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усвоения новых знаний учащимися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закрепления изучаемого материала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повторения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систематизации и обобщения нового материала</w:t>
      </w:r>
    </w:p>
    <w:p w:rsidR="000E2ADF" w:rsidRPr="000C289E" w:rsidRDefault="000E2ADF" w:rsidP="000E2ADF">
      <w:pPr>
        <w:numPr>
          <w:ilvl w:val="0"/>
          <w:numId w:val="25"/>
        </w:numPr>
        <w:tabs>
          <w:tab w:val="clear" w:pos="720"/>
          <w:tab w:val="left" w:pos="1276"/>
          <w:tab w:val="num" w:pos="284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проверки и оценки знаний</w:t>
      </w:r>
    </w:p>
    <w:p w:rsidR="000E2ADF" w:rsidRPr="000C289E" w:rsidRDefault="000E2ADF" w:rsidP="000E2ADF">
      <w:pPr>
        <w:tabs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ADF" w:rsidRPr="000C289E" w:rsidRDefault="000E2ADF" w:rsidP="000E2A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5D" w:rsidRDefault="00401250" w:rsidP="009A0715">
      <w:pPr>
        <w:spacing w:after="0"/>
        <w:ind w:left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выше</w:t>
      </w:r>
      <w:r w:rsidR="009A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представленному  материалу -к</w:t>
      </w:r>
      <w:r w:rsidRPr="004012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лассификаций уроков десятки. Проблема эта очень сложна и не решена окончательно ни в мировой, ни в отечественной дидактике.</w:t>
      </w:r>
      <w:r w:rsidRPr="00401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01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классификация уроков осуществляется на основе дидактической цели. Авторами такой классификации является В. А. Онищук, Н. А. Сорокин, Н. И. Махмутов и др. </w:t>
      </w:r>
      <w:r w:rsidRPr="00401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типы уроков в современной отечественной школе:</w:t>
      </w:r>
      <w:r w:rsidRPr="00401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комбинированные (смешанные) уроки;</w:t>
      </w:r>
      <w:r w:rsidRPr="00401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уроки усвоения новых знаний;</w:t>
      </w:r>
      <w:r w:rsidRPr="00401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уроки формирования навыков и умений;</w:t>
      </w:r>
      <w:r w:rsidRPr="00401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уроки обобщения и систематизации знаний;</w:t>
      </w:r>
      <w:r w:rsidRPr="00401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уроки практического применения знаний, навыков и умений;</w:t>
      </w:r>
      <w:r w:rsidRPr="00401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уроки контроля и коррекции знаний, навыков и умений.</w:t>
      </w:r>
      <w:r w:rsidRPr="00401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Такая классификация является наиболее удобной для планирования, прогнозирования деятельности учителя, обоснование методики каждого урока. </w:t>
      </w:r>
      <w:r w:rsidRPr="00401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тип урока имеет свою структуру,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этапы построения урока.</w:t>
      </w:r>
    </w:p>
    <w:p w:rsidR="00E6635D" w:rsidRDefault="00E6635D" w:rsidP="006C4D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ADF" w:rsidRPr="000E2ADF" w:rsidRDefault="000E2ADF" w:rsidP="000E2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УРОКОВ</w:t>
      </w:r>
    </w:p>
    <w:p w:rsidR="000E2ADF" w:rsidRPr="000E2ADF" w:rsidRDefault="000E2ADF" w:rsidP="000E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ADF" w:rsidRPr="000E2ADF" w:rsidRDefault="000E2ADF" w:rsidP="000E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Уроки  усвоения новых знаний</w:t>
      </w:r>
    </w:p>
    <w:p w:rsidR="000E2ADF" w:rsidRPr="000E2ADF" w:rsidRDefault="000E2ADF" w:rsidP="000E2AD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начала урока</w:t>
      </w:r>
    </w:p>
    <w:p w:rsidR="000E2ADF" w:rsidRPr="000E2ADF" w:rsidRDefault="000E2ADF" w:rsidP="000E2AD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опорных знаний.</w:t>
      </w:r>
    </w:p>
    <w:p w:rsidR="000E2ADF" w:rsidRPr="000E2ADF" w:rsidRDefault="000E2ADF" w:rsidP="000E2AD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цели и темы урока, самоопределение.</w:t>
      </w:r>
    </w:p>
    <w:p w:rsidR="000E2ADF" w:rsidRPr="000E2ADF" w:rsidRDefault="000E2ADF" w:rsidP="000E2AD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Усвоение новых знаний.</w:t>
      </w:r>
    </w:p>
    <w:p w:rsidR="000E2ADF" w:rsidRPr="000E2ADF" w:rsidRDefault="000E2ADF" w:rsidP="000E2AD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повторение.</w:t>
      </w:r>
    </w:p>
    <w:p w:rsidR="000E2ADF" w:rsidRPr="000E2ADF" w:rsidRDefault="000E2ADF" w:rsidP="000E2AD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работа.</w:t>
      </w:r>
    </w:p>
    <w:p w:rsidR="000E2ADF" w:rsidRPr="000E2ADF" w:rsidRDefault="000E2ADF" w:rsidP="000E2AD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систематизация знаний.</w:t>
      </w:r>
    </w:p>
    <w:p w:rsidR="000E2ADF" w:rsidRPr="000E2ADF" w:rsidRDefault="000E2ADF" w:rsidP="000E2AD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урока.</w:t>
      </w:r>
    </w:p>
    <w:p w:rsidR="000E2ADF" w:rsidRPr="000E2ADF" w:rsidRDefault="000E2ADF" w:rsidP="000E2AD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0E2ADF" w:rsidRPr="000E2ADF" w:rsidRDefault="000E2ADF" w:rsidP="000E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ADF" w:rsidRPr="000E2ADF" w:rsidRDefault="000E2ADF" w:rsidP="000E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Урок формирования умений и навыков</w:t>
      </w: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ADF" w:rsidRPr="000E2ADF" w:rsidRDefault="000E2ADF" w:rsidP="000E2AD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начала урока</w:t>
      </w:r>
    </w:p>
    <w:p w:rsidR="000E2ADF" w:rsidRPr="000E2ADF" w:rsidRDefault="000E2ADF" w:rsidP="000E2AD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опорных знаний и практического опыта. Предварительные упражнения.</w:t>
      </w:r>
    </w:p>
    <w:p w:rsidR="000E2ADF" w:rsidRPr="000E2ADF" w:rsidRDefault="000E2ADF" w:rsidP="000E2AD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цели и темы урока, самоопределение.</w:t>
      </w:r>
    </w:p>
    <w:p w:rsidR="000E2ADF" w:rsidRPr="000E2ADF" w:rsidRDefault="000E2ADF" w:rsidP="000E2AD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материала. Вводные упражнения.</w:t>
      </w:r>
    </w:p>
    <w:p w:rsidR="000E2ADF" w:rsidRPr="000E2ADF" w:rsidRDefault="000E2ADF" w:rsidP="000E2AD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приобретённых знаний.</w:t>
      </w:r>
    </w:p>
    <w:p w:rsidR="000E2ADF" w:rsidRPr="000E2ADF" w:rsidRDefault="000E2ADF" w:rsidP="000E2AD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Пробные упражнения.</w:t>
      </w:r>
    </w:p>
    <w:p w:rsidR="000E2ADF" w:rsidRPr="000E2ADF" w:rsidRDefault="000E2ADF" w:rsidP="000E2AD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упражнения по образцу, заданию, конструкции.</w:t>
      </w:r>
    </w:p>
    <w:p w:rsidR="000E2ADF" w:rsidRPr="000E2ADF" w:rsidRDefault="000E2ADF" w:rsidP="000E2AD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упражнения.</w:t>
      </w:r>
    </w:p>
    <w:p w:rsidR="000E2ADF" w:rsidRPr="000E2ADF" w:rsidRDefault="000E2ADF" w:rsidP="000E2AD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урока.</w:t>
      </w:r>
    </w:p>
    <w:p w:rsidR="000E2ADF" w:rsidRPr="000E2ADF" w:rsidRDefault="000E2ADF" w:rsidP="000E2ADF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0E2ADF" w:rsidRPr="000E2ADF" w:rsidRDefault="000E2ADF" w:rsidP="000E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ADF" w:rsidRPr="000E2ADF" w:rsidRDefault="000E2ADF" w:rsidP="000E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Урок применения знаний умений  навыков.</w:t>
      </w:r>
      <w:bookmarkStart w:id="0" w:name="_GoBack"/>
      <w:bookmarkEnd w:id="0"/>
    </w:p>
    <w:p w:rsidR="000E2ADF" w:rsidRPr="000E2ADF" w:rsidRDefault="000E2ADF" w:rsidP="000E2AD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начала урока</w:t>
      </w:r>
    </w:p>
    <w:p w:rsidR="000E2ADF" w:rsidRPr="000E2ADF" w:rsidRDefault="000E2ADF" w:rsidP="000E2AD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опорных знаний.</w:t>
      </w:r>
    </w:p>
    <w:p w:rsidR="000E2ADF" w:rsidRPr="000E2ADF" w:rsidRDefault="000E2ADF" w:rsidP="000E2AD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Сообщение цели и темы урока, самоопределение.</w:t>
      </w:r>
    </w:p>
    <w:p w:rsidR="000E2ADF" w:rsidRPr="000E2ADF" w:rsidRDefault="000E2ADF" w:rsidP="000E2AD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новых знаний.</w:t>
      </w:r>
    </w:p>
    <w:p w:rsidR="000E2ADF" w:rsidRPr="000E2ADF" w:rsidRDefault="000E2ADF" w:rsidP="000E2AD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навыков и применение их в стандартных условиях.</w:t>
      </w:r>
    </w:p>
    <w:p w:rsidR="000E2ADF" w:rsidRPr="000E2ADF" w:rsidRDefault="000E2ADF" w:rsidP="000E2AD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обобщенных умений.</w:t>
      </w:r>
    </w:p>
    <w:p w:rsidR="000E2ADF" w:rsidRPr="000E2ADF" w:rsidRDefault="000E2ADF" w:rsidP="000E2AD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творческого применения знаний, навыков, умений в постоянно изменяющихся условиях.</w:t>
      </w:r>
    </w:p>
    <w:p w:rsidR="000E2ADF" w:rsidRPr="000E2ADF" w:rsidRDefault="000E2ADF" w:rsidP="000E2AD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урока.</w:t>
      </w:r>
    </w:p>
    <w:p w:rsidR="000E2ADF" w:rsidRPr="000E2ADF" w:rsidRDefault="000E2ADF" w:rsidP="000E2AD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0E2ADF" w:rsidRPr="000E2ADF" w:rsidRDefault="000E2ADF" w:rsidP="000E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ADF" w:rsidRPr="000E2ADF" w:rsidRDefault="000E2ADF" w:rsidP="000E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Урок обобщения и систематизации знаний.</w:t>
      </w:r>
    </w:p>
    <w:p w:rsidR="000E2ADF" w:rsidRPr="000E2ADF" w:rsidRDefault="000E2ADF" w:rsidP="000E2AD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начала урока</w:t>
      </w:r>
    </w:p>
    <w:p w:rsidR="000E2ADF" w:rsidRPr="000E2ADF" w:rsidRDefault="000E2ADF" w:rsidP="000E2AD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цели и темы урока, самоопределение.</w:t>
      </w:r>
    </w:p>
    <w:p w:rsidR="000E2ADF" w:rsidRPr="000E2ADF" w:rsidRDefault="000E2ADF" w:rsidP="000E2AD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 обобщение отдельных фактов, событий, явлений.</w:t>
      </w:r>
    </w:p>
    <w:p w:rsidR="000E2ADF" w:rsidRPr="000E2ADF" w:rsidRDefault="000E2ADF" w:rsidP="000E2AD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 обобщение понятий, и усвоение соответствующей системы знаний.</w:t>
      </w:r>
    </w:p>
    <w:p w:rsidR="000E2ADF" w:rsidRPr="000E2ADF" w:rsidRDefault="000E2ADF" w:rsidP="000E2AD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 систематизация основных теоретических положений и ведущих идей науки.</w:t>
      </w:r>
    </w:p>
    <w:p w:rsidR="000E2ADF" w:rsidRPr="000E2ADF" w:rsidRDefault="000E2ADF" w:rsidP="000E2AD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урока.</w:t>
      </w:r>
    </w:p>
    <w:p w:rsidR="000E2ADF" w:rsidRPr="000E2ADF" w:rsidRDefault="000E2ADF" w:rsidP="000E2AD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0E2ADF" w:rsidRPr="000E2ADF" w:rsidRDefault="000E2ADF" w:rsidP="000E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ADF" w:rsidRPr="000E2ADF" w:rsidRDefault="000E2ADF" w:rsidP="000E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Урок контроля и коррекции знаний умений и навыков</w:t>
      </w: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ADF" w:rsidRPr="000E2ADF" w:rsidRDefault="000E2ADF" w:rsidP="000E2AD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начала урока</w:t>
      </w:r>
    </w:p>
    <w:p w:rsidR="000E2ADF" w:rsidRPr="000E2ADF" w:rsidRDefault="000E2ADF" w:rsidP="000E2AD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цели и темы урока, самоопределение.</w:t>
      </w:r>
    </w:p>
    <w:p w:rsidR="000E2ADF" w:rsidRPr="000E2ADF" w:rsidRDefault="000E2ADF" w:rsidP="00E81B8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использования приобретенных знаний, навыков, умений в жизненных ситуациях.</w:t>
      </w:r>
    </w:p>
    <w:p w:rsidR="000E2ADF" w:rsidRPr="000E2ADF" w:rsidRDefault="000E2ADF" w:rsidP="00E81B8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знаний фактического материала. Фронтальная беседа. Индивидуальный опрос.</w:t>
      </w:r>
    </w:p>
    <w:p w:rsidR="000E2ADF" w:rsidRPr="000E2ADF" w:rsidRDefault="000E2ADF" w:rsidP="00E81B8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знаний основных понятий, законов и умений объяснять их сущность. Письменная работа.</w:t>
      </w:r>
    </w:p>
    <w:p w:rsidR="000E2ADF" w:rsidRPr="000E2ADF" w:rsidRDefault="000E2ADF" w:rsidP="00E81B8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глубины осмысления знаний и степени их обобщения. Самостоятельное составление обобщенных таблиц. Письменный опрос.</w:t>
      </w:r>
    </w:p>
    <w:p w:rsidR="000E2ADF" w:rsidRPr="000E2ADF" w:rsidRDefault="000E2ADF" w:rsidP="00E81B8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учащимися знаний. практические задания.</w:t>
      </w:r>
    </w:p>
    <w:p w:rsidR="000E2ADF" w:rsidRPr="000E2ADF" w:rsidRDefault="000E2ADF" w:rsidP="00E81B8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комплексных творческих работ.</w:t>
      </w:r>
    </w:p>
    <w:p w:rsidR="000E2ADF" w:rsidRPr="000E2ADF" w:rsidRDefault="000E2ADF" w:rsidP="000E2AD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урока.</w:t>
      </w:r>
    </w:p>
    <w:p w:rsidR="000E2ADF" w:rsidRPr="000E2ADF" w:rsidRDefault="000E2ADF" w:rsidP="000E2AD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0E2ADF" w:rsidRPr="000E2ADF" w:rsidRDefault="000E2ADF" w:rsidP="000E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ADF" w:rsidRPr="000E2ADF" w:rsidRDefault="000E2ADF" w:rsidP="000E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Комбинированный урок.</w:t>
      </w:r>
    </w:p>
    <w:p w:rsidR="000E2ADF" w:rsidRPr="000E2ADF" w:rsidRDefault="000E2ADF" w:rsidP="000E2ADF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начала урока</w:t>
      </w:r>
    </w:p>
    <w:p w:rsidR="000E2ADF" w:rsidRPr="000E2ADF" w:rsidRDefault="000E2ADF" w:rsidP="000E2ADF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домашнего задания.</w:t>
      </w:r>
    </w:p>
    <w:p w:rsidR="000E2ADF" w:rsidRPr="000E2ADF" w:rsidRDefault="000E2ADF" w:rsidP="000E2ADF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ранее усвоенных знаний.</w:t>
      </w:r>
    </w:p>
    <w:p w:rsidR="000E2ADF" w:rsidRPr="000E2ADF" w:rsidRDefault="000E2ADF" w:rsidP="000E2ADF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цели и темы урока, самоопределение.</w:t>
      </w:r>
    </w:p>
    <w:p w:rsidR="000E2ADF" w:rsidRPr="000E2ADF" w:rsidRDefault="000E2ADF" w:rsidP="000E2ADF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нового материала.</w:t>
      </w:r>
    </w:p>
    <w:p w:rsidR="000E2ADF" w:rsidRPr="000E2ADF" w:rsidRDefault="000E2ADF" w:rsidP="000E2ADF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 осмысление знаний.</w:t>
      </w:r>
    </w:p>
    <w:p w:rsidR="000E2ADF" w:rsidRPr="000E2ADF" w:rsidRDefault="000E2ADF" w:rsidP="000E2ADF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систематизация знаний.</w:t>
      </w:r>
    </w:p>
    <w:p w:rsidR="000E2ADF" w:rsidRPr="000E2ADF" w:rsidRDefault="000E2ADF" w:rsidP="000E2ADF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урока.</w:t>
      </w:r>
    </w:p>
    <w:p w:rsidR="000E2ADF" w:rsidRPr="000E2ADF" w:rsidRDefault="000E2ADF" w:rsidP="000E2ADF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0E2ADF" w:rsidRPr="000E2ADF" w:rsidRDefault="000E2ADF" w:rsidP="000E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ADF" w:rsidRPr="000E2ADF" w:rsidRDefault="000E2ADF" w:rsidP="000E2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Проблемный урок.</w:t>
      </w:r>
    </w:p>
    <w:p w:rsidR="000E2ADF" w:rsidRPr="000E2ADF" w:rsidRDefault="000E2ADF" w:rsidP="00E81B8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 учащихся к работе.</w:t>
      </w:r>
    </w:p>
    <w:p w:rsidR="000E2ADF" w:rsidRPr="000E2ADF" w:rsidRDefault="000E2ADF" w:rsidP="00E81B8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домашнего задания и увязывание темы нового урока с содержание предыдущего.</w:t>
      </w:r>
    </w:p>
    <w:p w:rsidR="000E2ADF" w:rsidRPr="000E2ADF" w:rsidRDefault="000E2ADF" w:rsidP="00E81B8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проблемной ситуации и формирование учащимися главной проблемы или вопроса, связанного с ней.</w:t>
      </w:r>
    </w:p>
    <w:p w:rsidR="000E2ADF" w:rsidRPr="000E2ADF" w:rsidRDefault="000E2ADF" w:rsidP="00E81B8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плана урока и в процессе его реализации формирование вариантов решения.</w:t>
      </w:r>
    </w:p>
    <w:p w:rsidR="000E2ADF" w:rsidRPr="000E2ADF" w:rsidRDefault="000E2ADF" w:rsidP="00E81B8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вариантов решения эмпирическим путем или теоретически.</w:t>
      </w:r>
    </w:p>
    <w:p w:rsidR="000E2ADF" w:rsidRPr="000E2ADF" w:rsidRDefault="000E2ADF" w:rsidP="00E81B8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закрепление нового материала.</w:t>
      </w:r>
    </w:p>
    <w:p w:rsidR="000E2ADF" w:rsidRPr="000E2ADF" w:rsidRDefault="000E2ADF" w:rsidP="00E81B8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полученных знаний в новой ситуации (на практике или теории) на уроке или в ходе выполнения домашнего задания</w:t>
      </w:r>
    </w:p>
    <w:p w:rsidR="006D134F" w:rsidRPr="000C289E" w:rsidRDefault="006D134F" w:rsidP="00482C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894" w:rsidRDefault="00854894" w:rsidP="00854894">
      <w:pPr>
        <w:pStyle w:val="a8"/>
        <w:shd w:val="clear" w:color="auto" w:fill="FFFFFF"/>
        <w:spacing w:before="0" w:beforeAutospacing="0" w:after="0" w:afterAutospacing="0" w:line="276" w:lineRule="auto"/>
        <w:ind w:left="75" w:right="75"/>
        <w:jc w:val="center"/>
        <w:rPr>
          <w:rStyle w:val="a9"/>
          <w:sz w:val="28"/>
          <w:szCs w:val="28"/>
        </w:rPr>
      </w:pPr>
      <w:r w:rsidRPr="00BE1FBA">
        <w:rPr>
          <w:rStyle w:val="a9"/>
          <w:sz w:val="28"/>
          <w:szCs w:val="28"/>
        </w:rPr>
        <w:t>Примерная структура каждого типа урока по ФГОС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 w:line="276" w:lineRule="auto"/>
        <w:ind w:left="75" w:right="75"/>
        <w:jc w:val="center"/>
        <w:rPr>
          <w:sz w:val="28"/>
          <w:szCs w:val="28"/>
        </w:rPr>
      </w:pP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b/>
          <w:bCs/>
          <w:sz w:val="28"/>
          <w:szCs w:val="28"/>
          <w:u w:val="single"/>
        </w:rPr>
        <w:t>1. Структура урока усвоения новых знаний: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1) Организационный этап.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2) Постановка цели и задач урока. Мотивация учебной деятельности учащихся.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3) Актуализация знаний.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4) Первичное усвоение новых знаний.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5) Первичная проверка понимания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6) Первичное закрепление.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7) Информация о домашнем задании, инструктаж по его выполнению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8) Рефлексия (подведение итогов занятия)</w:t>
      </w:r>
    </w:p>
    <w:p w:rsidR="00854894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 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b/>
          <w:bCs/>
          <w:sz w:val="28"/>
          <w:szCs w:val="28"/>
          <w:u w:val="single"/>
        </w:rPr>
        <w:t>2</w:t>
      </w:r>
      <w:r w:rsidRPr="00BE1FBA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. </w:t>
      </w:r>
      <w:r w:rsidRPr="00BE1FBA">
        <w:rPr>
          <w:b/>
          <w:bCs/>
          <w:sz w:val="28"/>
          <w:szCs w:val="28"/>
          <w:u w:val="single"/>
        </w:rPr>
        <w:t>Структура урока комплексного применения знаний и умений (урок закрепления</w:t>
      </w:r>
      <w:r w:rsidRPr="00BE1FBA">
        <w:rPr>
          <w:b/>
          <w:bCs/>
          <w:sz w:val="28"/>
          <w:szCs w:val="28"/>
        </w:rPr>
        <w:t>)</w:t>
      </w:r>
      <w:r w:rsidRPr="00BE1FBA">
        <w:rPr>
          <w:b/>
          <w:bCs/>
          <w:sz w:val="28"/>
          <w:szCs w:val="28"/>
          <w:u w:val="single"/>
        </w:rPr>
        <w:t>.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1) Организационный этап.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2) Проверка домашнего задания, воспроизведение и коррекция опорных знаний учащихся. Актуализация знаний.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3) Постановка цели и задач урока. Мотивация учебной деятельности учащихся.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4) Первичное закрепление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20" w:right="75" w:hanging="360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в знакомой ситуации (типовые)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20" w:right="75" w:hanging="360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в изменённой ситуации (конструктивные)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5) Творческое применение и добывание знаний в новой ситуации (проблемные задания)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6) Информация о домашнем задании, инструктаж по его выполнению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7) Рефлексия (подведение итогов занятия)</w:t>
      </w:r>
    </w:p>
    <w:p w:rsidR="00854894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b/>
          <w:bCs/>
          <w:sz w:val="28"/>
          <w:szCs w:val="28"/>
          <w:u w:val="single"/>
        </w:rPr>
        <w:t>3. Структура урока актуализации знаний и умений (урок повторения)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1) Организационный этап.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3) Постановка цели и задач урока. Мотивация учебной деятельности учащихся.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4) Актуализация знаний.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20" w:right="75" w:hanging="360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с целью подготовки к контрольному уроку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20" w:right="75" w:hanging="360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с целью подготовки к изучению новой темы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5) Применение знаний и умений в новой ситуации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lastRenderedPageBreak/>
        <w:t>6) Обобщение и систематизация знаний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7) Контроль усвоения, обсуждение допущенных ошибок и их коррекция.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8) Информация о домашнем задании, инструктаж по его выполнению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9) Рефлексия (подведение итогов занятия)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 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b/>
          <w:bCs/>
          <w:sz w:val="28"/>
          <w:szCs w:val="28"/>
          <w:u w:val="single"/>
        </w:rPr>
        <w:t>4. Структура урока систематизации и обобщения знаний и умений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1) Организационный этап.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2) Постановка цели и задач урока. Мотивация учебной деятельности учащихся.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3) Актуализация знаний.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4) Обобщение и систематизация знаний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Подготовка учащихся к обобщенной деятельности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Воспроизведение на новом уровне (переформулированные вопросы).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5) Применение знаний и умений в новой ситуации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6)Контроль усвоения, обсуждение допущенных ошибок и их коррекция.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7) Рефлексия (подведение итогов занятия)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Анализ и содержание итогов работы, формирование выводов по изученному материалу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 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b/>
          <w:bCs/>
          <w:sz w:val="28"/>
          <w:szCs w:val="28"/>
        </w:rPr>
        <w:t>5.</w:t>
      </w:r>
      <w:r w:rsidRPr="00BE1FBA">
        <w:rPr>
          <w:rStyle w:val="apple-converted-space"/>
          <w:b/>
          <w:bCs/>
          <w:sz w:val="28"/>
          <w:szCs w:val="28"/>
        </w:rPr>
        <w:t> </w:t>
      </w:r>
      <w:r w:rsidRPr="00BE1FBA">
        <w:rPr>
          <w:b/>
          <w:bCs/>
          <w:sz w:val="28"/>
          <w:szCs w:val="28"/>
          <w:u w:val="single"/>
        </w:rPr>
        <w:t>Структура урока контроля знаний и умений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1) Организационный этап.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2) Постановка цели и задач урока. Мотивация учебной деятельности учащихся.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3) Выявление знаний, умений и навыков, проверка уровня сформированности у учащихся общеучебных умений. (Задания по объему или степени трудности должны соответствовать программе и быть посильными для каждого ученика).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4) Рефлексия (подведение итогов занятия)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 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b/>
          <w:bCs/>
          <w:sz w:val="28"/>
          <w:szCs w:val="28"/>
          <w:u w:val="single"/>
        </w:rPr>
        <w:t>6. Структура урока коррекции знаний, умений и навыков.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1) Организационный этап.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2) Постановка цели и задач урока. Мотивация учебной деятельности учащихся.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 xml:space="preserve">В зависимости от результатов диагностики </w:t>
      </w:r>
      <w:r w:rsidR="001F1E95">
        <w:rPr>
          <w:sz w:val="28"/>
          <w:szCs w:val="28"/>
        </w:rPr>
        <w:t>преподаватель</w:t>
      </w:r>
      <w:r w:rsidRPr="00BE1FBA">
        <w:rPr>
          <w:sz w:val="28"/>
          <w:szCs w:val="28"/>
        </w:rPr>
        <w:t xml:space="preserve"> планирует коллективные, групповые и индивидуальные способы обучения.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4) Информация о домашнем задании, инструктаж по его выполнению</w:t>
      </w:r>
    </w:p>
    <w:p w:rsidR="00854894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5) Рефлексия (подведение итогов занятия)</w:t>
      </w:r>
    </w:p>
    <w:p w:rsidR="00D260A9" w:rsidRPr="00BE1FBA" w:rsidRDefault="00D260A9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 </w:t>
      </w:r>
      <w:r w:rsidRPr="00BE1FBA">
        <w:rPr>
          <w:b/>
          <w:bCs/>
          <w:sz w:val="28"/>
          <w:szCs w:val="28"/>
          <w:u w:val="single"/>
        </w:rPr>
        <w:t>7. Структура комбинированного урока.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1) Организационный этап.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2) Постановка цели и задач урока. Мотивация учебной деятельности учащихся.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3) Актуализация знаний.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4) Первичное усвоение новых знаний.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5) Первичная проверка понимания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6) Первичное закрепление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7) Контроль усвоения, обсуждение допущенных ошибок и их коррекция.</w:t>
      </w:r>
    </w:p>
    <w:p w:rsidR="00854894" w:rsidRPr="00BE1FBA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t>8) Информация о домашнем задании, инструктаж по его выполнению</w:t>
      </w:r>
    </w:p>
    <w:p w:rsidR="00854894" w:rsidRDefault="00854894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BE1FBA">
        <w:rPr>
          <w:sz w:val="28"/>
          <w:szCs w:val="28"/>
        </w:rPr>
        <w:lastRenderedPageBreak/>
        <w:t>9) Рефлексия (подведение итогов занятия)</w:t>
      </w:r>
    </w:p>
    <w:p w:rsidR="00291166" w:rsidRDefault="00291166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A03013" w:rsidRPr="00A03013" w:rsidRDefault="00A03013" w:rsidP="00A030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элементы урока приведены в таблице 2.3</w:t>
      </w:r>
    </w:p>
    <w:p w:rsidR="00291166" w:rsidRDefault="00291166" w:rsidP="00854894">
      <w:pPr>
        <w:pStyle w:val="a8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</w:p>
    <w:p w:rsidR="00291166" w:rsidRDefault="00291166" w:rsidP="009A0715">
      <w:pPr>
        <w:pStyle w:val="a8"/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</w:p>
    <w:p w:rsidR="00291166" w:rsidRDefault="005E6AF2" w:rsidP="00291166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СТРУКТУРНЫЕ ЭЛЕМЕНТЫ УРОКА</w:t>
      </w:r>
      <w:r w:rsidR="00A03013" w:rsidRPr="002C3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E6AF2" w:rsidRDefault="005E6AF2" w:rsidP="00291166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0362" w:rsidRPr="006C632C" w:rsidRDefault="00930362" w:rsidP="00930362">
      <w:pPr>
        <w:shd w:val="clear" w:color="auto" w:fill="FFFFFF"/>
        <w:spacing w:after="225" w:line="24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Организационный этап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7243"/>
      </w:tblGrid>
      <w:tr w:rsidR="00930362" w:rsidRPr="006C632C" w:rsidTr="00F077CC">
        <w:trPr>
          <w:trHeight w:val="800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задача этапа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учащихся к работе на уроке</w:t>
            </w:r>
          </w:p>
        </w:tc>
      </w:tr>
      <w:tr w:rsidR="00930362" w:rsidRPr="006C632C" w:rsidTr="00F077CC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этапа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взаимные приветствия учителя и учащихся; фиксация отсутствующих; проверка   внешнего   состояния   классного   помещения;   проверка   подготовленности учащихся к уроку (рабочее место, рабочая поза, внешний вид); организация внимания.</w:t>
            </w:r>
          </w:p>
        </w:tc>
      </w:tr>
      <w:tr w:rsidR="00930362" w:rsidRPr="006C632C" w:rsidTr="00F077CC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достижения положительных результатов</w:t>
            </w:r>
          </w:p>
        </w:tc>
        <w:tc>
          <w:tcPr>
            <w:tcW w:w="7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кратковременность организационного момента; полная готовность класса к работе; быстрое включение учащихся в деловой ритм; организация внимания всех учащихся.</w:t>
            </w:r>
          </w:p>
        </w:tc>
      </w:tr>
    </w:tbl>
    <w:p w:rsidR="00930362" w:rsidRPr="006C632C" w:rsidRDefault="00930362" w:rsidP="00930362">
      <w:pPr>
        <w:shd w:val="clear" w:color="auto" w:fill="FFFFFF"/>
        <w:spacing w:before="375" w:after="225" w:line="24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Этап проверки домашнего задания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7191"/>
      </w:tblGrid>
      <w:tr w:rsidR="00930362" w:rsidRPr="006C632C" w:rsidTr="00F077CC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задача этапа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глубоко и всесторонне проверить знания 1 -4 учащихся, выявив причины обнаруженных пробелов в знаниях и умениях; стимулировать опрашиваемых и весь класс к овладению рациональными приемами учения и самообразования</w:t>
            </w:r>
          </w:p>
        </w:tc>
      </w:tr>
      <w:tr w:rsidR="00930362" w:rsidRPr="006C632C" w:rsidTr="00F077CC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этапа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различными методами объема и качества усвоения материала; проверка характера мышления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проверка степени сформированности общеучебных навыков и умений; комментирование ответов учащихся; оценка знаний, умений и навыков</w:t>
            </w:r>
          </w:p>
        </w:tc>
      </w:tr>
      <w:tr w:rsidR="00930362" w:rsidRPr="006C632C" w:rsidTr="00F077CC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достижения положительных результатов</w:t>
            </w:r>
          </w:p>
        </w:tc>
        <w:tc>
          <w:tcPr>
            <w:tcW w:w="7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самых различных методов проверки знаний, начиная от фронтальной беседы, индивидуального опроса и кончая тестовой проверкой, которая дает возможность за 10-15 мин. получить ответы на 10-20 вопросов от учащихся всего класса; постановка дополнительных вопросов для проверки прочности, глубины, осознанности знаний; создание при опросе нестандартных ситуаций; привлечение с помощью специальных заданий всех учащихся к активному участию в поиске более полных и правильных ответов на поставленные вопросы; создание атмосферы важности работы, осуществляемой на данном этапе</w:t>
            </w:r>
          </w:p>
        </w:tc>
      </w:tr>
    </w:tbl>
    <w:p w:rsidR="00930362" w:rsidRPr="006C632C" w:rsidRDefault="00930362" w:rsidP="00930362">
      <w:pPr>
        <w:shd w:val="clear" w:color="auto" w:fill="FFFFFF"/>
        <w:spacing w:before="100" w:beforeAutospacing="1" w:after="100" w:afterAutospacing="1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</w:t>
      </w:r>
      <w:r w:rsidR="009A0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</w:p>
    <w:p w:rsidR="00930362" w:rsidRPr="006C632C" w:rsidRDefault="00930362" w:rsidP="00930362">
      <w:pPr>
        <w:shd w:val="clear" w:color="auto" w:fill="FFFFFF"/>
        <w:spacing w:before="100" w:beforeAutospacing="1" w:after="100" w:afterAutospacing="1" w:line="24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3.Этап мотивации к уроку.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6915"/>
      </w:tblGrid>
      <w:tr w:rsidR="00930362" w:rsidRPr="006C632C" w:rsidTr="00F077CC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задача этапа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 направить к цели познавательную деятельность учащихся</w:t>
            </w:r>
          </w:p>
        </w:tc>
      </w:tr>
      <w:tr w:rsidR="00930362" w:rsidRPr="006C632C" w:rsidTr="00F077CC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этапа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формулирование темы урока;</w:t>
            </w:r>
          </w:p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темы, цели и задач изучения нового материала; показ его практической значимости; постановка перед учащимися учебной проблемы.</w:t>
            </w:r>
          </w:p>
        </w:tc>
      </w:tr>
      <w:tr w:rsidR="00930362" w:rsidRPr="006C632C" w:rsidTr="00F077CC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достижения положительных результатов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формулировка учителем цели, оценка значимости дня учащихся нового учебного материала, учебной проблемы, фиксация этого в поурочном плане; умение учителя четко и однозначно определить образовательную  цель урока, показать ученикам,  чему они должны научиться в ходе  урока;  какими  знаниями,  умениями и навыками овладеть; вариативность приемов сообщения учащимся цели на различных уроках.</w:t>
            </w:r>
          </w:p>
        </w:tc>
      </w:tr>
    </w:tbl>
    <w:p w:rsidR="00930362" w:rsidRPr="006C632C" w:rsidRDefault="00930362" w:rsidP="00930362">
      <w:pPr>
        <w:shd w:val="clear" w:color="auto" w:fill="FFFFFF"/>
        <w:spacing w:before="375" w:after="225" w:line="24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Этап актуализации знаний учащихся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6915"/>
      </w:tblGrid>
      <w:tr w:rsidR="00930362" w:rsidRPr="006C632C" w:rsidTr="00F077CC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задача этапа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актуализировать прежние знания, навыки и умения непосредственно связанные с темой урока; подготовка учащихся к работе на уроке,</w:t>
            </w:r>
          </w:p>
        </w:tc>
      </w:tr>
      <w:tr w:rsidR="00930362" w:rsidRPr="006C632C" w:rsidTr="00F077CC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этапа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действий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направленных на решение проблем и достижение целей урока: устное решение задач по готовым чертежам, фронтальный опрос, беседа, работа с учебником.</w:t>
            </w:r>
          </w:p>
        </w:tc>
      </w:tr>
      <w:tr w:rsidR="00930362" w:rsidRPr="006C632C" w:rsidTr="00F077CC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достижения положительных результатов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объяснение было понятным, ученикам необходимо напомнить предыдущий изученный материал, на базе какого будут усваиваться новые знания;</w:t>
            </w:r>
          </w:p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учебного содержания для актуализации должен обес</w:t>
            </w: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печивать полноту тех способов действий, которые используются при построении нового знания;</w:t>
            </w:r>
          </w:p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заданий не должно быть большим, чтобы, с одной сто</w:t>
            </w: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роны, не рассеивать внимание детей, а с другой - не затягивать данный этап: его продолжительность не должна превышать 5-7 минут.</w:t>
            </w:r>
          </w:p>
        </w:tc>
      </w:tr>
    </w:tbl>
    <w:p w:rsidR="00930362" w:rsidRPr="006C632C" w:rsidRDefault="00930362" w:rsidP="00930362">
      <w:pPr>
        <w:shd w:val="clear" w:color="auto" w:fill="FFFFFF"/>
        <w:spacing w:before="375" w:after="225" w:line="24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Этап усвоения новых знаний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8192"/>
      </w:tblGrid>
      <w:tr w:rsidR="00930362" w:rsidRPr="006C632C" w:rsidTr="00F077CC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задача этапа</w:t>
            </w:r>
          </w:p>
        </w:tc>
        <w:tc>
          <w:tcPr>
            <w:tcW w:w="7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  учащимся  конкретное  представление  об   изучаемых  фактах, явлениях, основной идее изучаемого вопроса, правила, принципа, закона, добиться от учащихся восприятия, осознания первичного обобщения и систематизации  новых  знаний;  усвоения  учащимися  способов,  п</w:t>
            </w: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утей, средств, которые привели к данному обобщению; на основе приобретенных знаний вырабатывать соответствующие умения и навыки.</w:t>
            </w:r>
          </w:p>
        </w:tc>
      </w:tr>
      <w:tr w:rsidR="00930362" w:rsidRPr="006C632C" w:rsidTr="00F077CC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этапа</w:t>
            </w:r>
          </w:p>
        </w:tc>
        <w:tc>
          <w:tcPr>
            <w:tcW w:w="7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внимания; сообщение учителем нового материала; обеспечение восприятия, осознания, систематизации и обобщения материала учащимися.</w:t>
            </w:r>
          </w:p>
        </w:tc>
      </w:tr>
      <w:tr w:rsidR="00930362" w:rsidRPr="006C632C" w:rsidTr="00F077CC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достижения положительных результатов</w:t>
            </w:r>
          </w:p>
        </w:tc>
        <w:tc>
          <w:tcPr>
            <w:tcW w:w="7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приемов, усиливающих восприятие существенных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сторон </w:t>
            </w: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изучаемого   материала,   полное   и   точное   определение   </w:t>
            </w:r>
          </w:p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отличительных признаков изучаемых объектов, явлений; вычленение изучаемых объектах, явлениях наиболее существенных признаков и фиксация на них внимания учащихся;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запись   в   тетрадях   формулировок, опорных пунктов плана, тезисов конспекта; использование приемов мышления, анализа, синтеза, сравнения, абстрагирования, обобщения, конкретизации; постановка перед учащимися    учебной    проблемы,    создание    проблемной    ситуации, постановка   эвристических   вопросов;   составление   таблиц   первичного обобщения материала, когда это    возможно;    актуализация    личного опыта и шорных знаний учащихся; словарная работа.</w:t>
            </w:r>
          </w:p>
        </w:tc>
      </w:tr>
    </w:tbl>
    <w:p w:rsidR="00930362" w:rsidRPr="006C632C" w:rsidRDefault="00930362" w:rsidP="00930362">
      <w:pPr>
        <w:shd w:val="clear" w:color="auto" w:fill="FFFFFF"/>
        <w:spacing w:before="375" w:after="225" w:line="24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Этап проверки усвоения  учащимися нового материала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6915"/>
      </w:tblGrid>
      <w:tr w:rsidR="00930362" w:rsidRPr="006C632C" w:rsidTr="00F077CC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задача этапа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Установить, усвоили или нет учащиеся связи между фактами, содержание новых понятий закономерности, устранить обнаруженные пробелы</w:t>
            </w:r>
          </w:p>
        </w:tc>
      </w:tr>
      <w:tr w:rsidR="00930362" w:rsidRPr="006C632C" w:rsidTr="00F077CC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этапа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учителем глубины понимания учащимися учебного материала, внутренних закономерностей и связей сущности новых понятий.</w:t>
            </w:r>
          </w:p>
        </w:tc>
      </w:tr>
      <w:tr w:rsidR="00930362" w:rsidRPr="006C632C" w:rsidTr="00F077CC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достижения положительных результатов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вопросов, требующих  активной мыслительной деятельности учащихся; создание нестандартных ситуаций при использовании знаний; обращение учителя к классу с требованием дополнить, уточнить или исправить ответ ученика, найти другое, более рациональное решение и т.д.; учет дополнительных ответов (по количеству и характеру) при выяснении пробелов в понимании учащимися нового материала</w:t>
            </w:r>
          </w:p>
        </w:tc>
      </w:tr>
    </w:tbl>
    <w:p w:rsidR="00930362" w:rsidRPr="006C632C" w:rsidRDefault="00930362" w:rsidP="00930362">
      <w:pPr>
        <w:shd w:val="clear" w:color="auto" w:fill="FFFFFF"/>
        <w:spacing w:before="375" w:after="225" w:line="24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Этап закрепления нового материала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6960"/>
      </w:tblGrid>
      <w:tr w:rsidR="00930362" w:rsidRPr="006C632C" w:rsidTr="00F077CC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задача этапа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 учащихся те знания и умения, которые необходимы для самостоятельной работы по новому материалу.</w:t>
            </w:r>
          </w:p>
        </w:tc>
      </w:tr>
      <w:tr w:rsidR="00930362" w:rsidRPr="006C632C" w:rsidTr="00F077CC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этапа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   полученных   знаний   и   умений;   закрепление   методики изучения материала; закрепление методики предстоящего ответа ученика при очередной </w:t>
            </w: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проверке знаний.</w:t>
            </w:r>
          </w:p>
        </w:tc>
      </w:tr>
      <w:tr w:rsidR="00930362" w:rsidRPr="006C632C" w:rsidTr="00F077CC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Условия достижения положительных результатов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выработка умений  оперировать  ранее  полученными  знаниями, решать теоретические и практические задачи; использование разнообразных форм закрепления знаний.</w:t>
            </w:r>
          </w:p>
        </w:tc>
      </w:tr>
    </w:tbl>
    <w:p w:rsidR="00930362" w:rsidRPr="006C632C" w:rsidRDefault="00930362" w:rsidP="00930362">
      <w:pPr>
        <w:shd w:val="clear" w:color="auto" w:fill="FFFFFF"/>
        <w:spacing w:before="375" w:after="225" w:line="24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Этап информации о домашнем задании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6915"/>
      </w:tblGrid>
      <w:tr w:rsidR="00930362" w:rsidRPr="006C632C" w:rsidTr="00F077CC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задача этапа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сообщить учащимся о домашнем задании, разъяснить методику его выполнения и подвести итоги урока.</w:t>
            </w:r>
          </w:p>
        </w:tc>
      </w:tr>
      <w:tr w:rsidR="00930362" w:rsidRPr="006C632C" w:rsidTr="00F077CC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этапа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домашнем задании; инструктаж по его выполнению; проверка того, как учащиеся поняли содержание работы и способы ее выполнения;</w:t>
            </w:r>
          </w:p>
        </w:tc>
      </w:tr>
      <w:tr w:rsidR="00930362" w:rsidRPr="006C632C" w:rsidTr="00F077CC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достижения положительных результатов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спокойное, терпеливое объяснение содержания работы, приемов и последовательности их выполнения; обязательное и систематическое выполнение этапа в границах урока; умение в коротких указаниях разъяснить учащимся, кг они должны готовить домашнее задание; включение в состав домашнего задания познав тельных задач и вопросов; дифференцированный подход в отборе учебного материала</w:t>
            </w:r>
          </w:p>
        </w:tc>
      </w:tr>
    </w:tbl>
    <w:p w:rsidR="00930362" w:rsidRPr="006C632C" w:rsidRDefault="00930362" w:rsidP="00930362">
      <w:pPr>
        <w:shd w:val="clear" w:color="auto" w:fill="FFFFFF"/>
        <w:spacing w:before="375" w:after="225" w:line="24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Этап рефлексии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6915"/>
      </w:tblGrid>
      <w:tr w:rsidR="00930362" w:rsidRPr="006C632C" w:rsidTr="00F077CC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задача этапа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работы, оценка собственных действий на уроке</w:t>
            </w:r>
          </w:p>
        </w:tc>
      </w:tr>
      <w:tr w:rsidR="00930362" w:rsidRPr="006C632C" w:rsidTr="00F077CC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этапа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организуется  самооценка учениками собственной учебной деятельности, кто из учащихся особенно старался, что нового узнали школьники на уроке, как  работал класс.</w:t>
            </w:r>
          </w:p>
        </w:tc>
      </w:tr>
      <w:tr w:rsidR="00930362" w:rsidRPr="006C632C" w:rsidTr="00F077CC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достижения положительных результатов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362" w:rsidRPr="006C632C" w:rsidRDefault="00930362" w:rsidP="00F077C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вопро</w:t>
            </w: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сы: - Чему научились? - Где эти знания можно применить? - Каким способом вы учились? - Докажите, что сегодня вы учились, а не просто присутст</w:t>
            </w:r>
            <w:r w:rsidRPr="006C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вовали на уроке и теряли время.</w:t>
            </w:r>
          </w:p>
        </w:tc>
      </w:tr>
    </w:tbl>
    <w:p w:rsidR="00930362" w:rsidRPr="00BE1FBA" w:rsidRDefault="00930362" w:rsidP="0093036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930362" w:rsidRDefault="00930362" w:rsidP="00930362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362" w:rsidRDefault="00930362" w:rsidP="00291166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0362" w:rsidRDefault="00930362" w:rsidP="00291166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0362" w:rsidRDefault="00930362" w:rsidP="00291166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0362" w:rsidRDefault="00930362" w:rsidP="00291166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0362" w:rsidRDefault="00930362" w:rsidP="00291166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0362" w:rsidRDefault="00930362" w:rsidP="00291166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0362" w:rsidRDefault="00930362" w:rsidP="00291166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0362" w:rsidRDefault="00930362" w:rsidP="00930362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715" w:rsidRDefault="009A0715" w:rsidP="00930362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166" w:rsidRPr="002C3153" w:rsidRDefault="00291166" w:rsidP="00291166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1A2" w:rsidRPr="00DF145C" w:rsidRDefault="00DF145C" w:rsidP="00DF145C">
      <w:pPr>
        <w:pStyle w:val="a5"/>
        <w:numPr>
          <w:ilvl w:val="0"/>
          <w:numId w:val="5"/>
        </w:numPr>
        <w:spacing w:after="0"/>
        <w:ind w:left="426"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14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МЕТОДЫ И ПРИЕМЫ </w:t>
      </w:r>
      <w:r w:rsidR="00EC1A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ДЕЯТЕЛЬНОСТИ ПРЕПОДАВАТЕЛЯ </w:t>
      </w:r>
      <w:r w:rsidRPr="00DF14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УРОКЕ</w:t>
      </w:r>
    </w:p>
    <w:p w:rsidR="00DF145C" w:rsidRDefault="00DF145C" w:rsidP="00DF145C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F145C" w:rsidRPr="00DF145C" w:rsidRDefault="00DF145C" w:rsidP="00EC1A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F1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способ совместной деятельности </w:t>
      </w:r>
      <w:r w:rsidR="001F1E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преподавателя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обучаемого с целью решения задач.</w:t>
      </w:r>
    </w:p>
    <w:p w:rsidR="00DF145C" w:rsidRPr="00DF145C" w:rsidRDefault="00DF145C" w:rsidP="00EC1AB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Классификация методов обучения.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Одной из острых проблем современной дидактики является проблема классификации методов обучения. В настоящее время нет единой точки зрения по этому вопросу. В связи с тем, что разные авторы в основу подразделения методов обучения на группы и подгруппы кладут разные признаки, существует ряд классификаций.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</w:pPr>
      <w:r w:rsidRPr="00DF145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Распространенной является классификация методов обучения по источнику получения знаний. В соответствии с таким подходом выделяют:</w:t>
      </w:r>
    </w:p>
    <w:p w:rsidR="00DF145C" w:rsidRPr="00DF145C" w:rsidRDefault="00DF145C" w:rsidP="00EC1ABF">
      <w:pPr>
        <w:spacing w:after="0"/>
        <w:ind w:left="540" w:firstLine="4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словесные методы (источником знания является устное или печатное слово);</w:t>
      </w:r>
    </w:p>
    <w:p w:rsidR="00DF145C" w:rsidRPr="00DF145C" w:rsidRDefault="00DF145C" w:rsidP="00EC1ABF">
      <w:pPr>
        <w:spacing w:after="0"/>
        <w:ind w:left="540" w:firstLine="4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наглядные методы (источником знаний являются наблюдаемые предметы, явления, наглядные пособия);</w:t>
      </w:r>
    </w:p>
    <w:p w:rsidR="00DF145C" w:rsidRPr="00DF145C" w:rsidRDefault="00DF145C" w:rsidP="00EC1ABF">
      <w:pPr>
        <w:spacing w:after="0"/>
        <w:ind w:left="540" w:firstLine="4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практические методы (учащиеся получают знания и вырабатывают умения, выполняя практические действия).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подробно остановимся на этой классификации.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СЛОВЕСНЫЕ МЕТОДЫ.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Словесные методы занимают ведущее место в системе методов обучения. Были периоды, когда они являлись почти единственным способом передачи знаний. Прогрессивные педагоги </w:t>
      </w:r>
      <w:r w:rsidRPr="00DF145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Я.А. Коменский, К.Д. Ушинский и др. </w:t>
      </w:r>
      <w:r w:rsidRPr="00DF145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выступали против абсолютизации их значения, доказывали необходимость дополнения их наглядными и практическими методами. В настоящее время нередко называют их устаревшими, “неактивными”. К оценке этой группы методов надо подходить объективно. Словесные методы позволяют в кратчайший срок передать большую по объему информацию, поставить перед обучаемыми проблемы и указать пути их решения. С помощью слова </w:t>
      </w:r>
      <w:r w:rsidR="001F1E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вызвать в сознании детей яркие картины прошлого, настоящего и будущего человечества. Слово активизирует воображение, память, чувства учащихся.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Словесные методы подразделяются на следующие виды: рассказ, объяснение, беседа, дискуссия, лекция, работа с книгой.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Рассказ.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Метод рассказа предполагает устное повествовательное изложение содержания учебного материала. Этот метод применяется на всех этапах школьного обучения. Меняется лишь характер рассказа, его объем, продолжительность.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Объяснение.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 объяснением следует понимать словесное истолкование закономерностей, существенных свойств изучаемого объекта, отдельных понятий, явлений.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Объяснение </w:t>
      </w:r>
      <w:r w:rsidRPr="00DF145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это монологическая форма изложения. К объяснению чаще всего прибегают при изучении теоретического материала различных наук, решении 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химических, физических, математических задач, теорем; при раскрытии коренных причин и следствий в явлениях природы и общественной жизни.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Беседа.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Беседа </w:t>
      </w:r>
      <w:r w:rsidRPr="00DF145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диалогический метод обучения, при котором </w:t>
      </w:r>
      <w:r w:rsidR="001F1E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путем постановки тщательно продуманной системы вопросов подводит </w:t>
      </w:r>
      <w:r w:rsidR="001F1E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учащихся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пониманию нового материала или проверяет усвоение ими уже изученного.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 относится к наиболее старым методам дидактической работы. Ее мастерски использовал Сократ, от имени которого и произошло понятие “сократическая беседа”.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целом, метод беседы имеет следующее преимущество: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активизирует учащихся;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развивает их память и речь;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делает открытыми знания учащихся;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имеет большую воспитательную силу;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является хорошим диагностическим средством.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Недостатки метода беседы: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требует много времени;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содержит элемент риска (школьник может дать неправильный ответ, который воспринимается другими учащимися и фиксируется в их памяти);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необходим запас знаний.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Дискуссия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Дискуссия как метод обучения основан на обмене взглядами по определенной проблеме, причем эти взгляды отражают собственное мнение участников или опираются на мнения других лиц. Этот метод целесообразно использовать в том случае, когда учащиеся обладают значительной степенью зрелости и самостоятельности мышления, умеют аргументировать, доказывать и обосновывать свою точку зрения. Хорошо проведенная дискуссия имеет большую обучающую и воспитательную ценность: учит более глубокому пониманию проблемы, умению защищать свою позицию, считаться с мнениями других.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Лекция </w:t>
      </w:r>
      <w:r w:rsidRPr="00DF145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монологический способ изложения объемного материала. Используется, как правило, в старших классах и занимает весь или почти весь урок. Преимущество лекции заключается в возможности обеспечить законченность и целостность восприятия школьниками учебного материала в его логических опосредованиях и взаимосвязях по теме в целом. Актуальность использования лекции в современных условиях возрастает в связи в применением блочного изучения нового учебного материала по темам или крупным разделам.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с учебником и книгой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F145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важнейший метод обучения. В начальных классах работа с книгой осуществляется главным образом на уроках под руководством </w:t>
      </w:r>
      <w:r w:rsidR="001F1E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преподавателя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дальнейшем школьники все больше учатся работать с книгой самостоятельно. Существует ряд приемов самостоятельной работы с печатными источниками. Основные из них: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 </w:t>
      </w:r>
      <w:r w:rsidRPr="00DF1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Конспектирование </w:t>
      </w:r>
      <w:r w:rsidRPr="00DF145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краткое изложение, краткая запись содержания прочитанного. Конспектирование ведется от первого (от себя) или от третьего лица. Конспектирование от первого лица лучше развивает самостоятельность мышления.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Составление плана текста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План может быть простой и сложный. Для составления плана необходимо после прочтения текста разбить его на части и озаглавить каждую часть.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 Тезирование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F145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краткое изложение основных мыслей прочтенного.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Цитирование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F145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дословная выдержка из текста. Обязательно указываются выходные данные (автор, название работы, место издания, издательство, год издания, страница).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Аннотирование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F145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краткое свернутое изложение содержания прочитанного без потери существенного смысла.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Рецензирование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F145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написание краткого отзыва с выражением своего отношения о прочитанном.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Составление справки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F145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сведений о чем-нибудь, полученных после поисков. Справки бывают статические, биографические, терминологические, географические и т.д.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Составление формально-логической модели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F145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словесно-схематического изображения прочитанного.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Составление тематического тезауруса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F145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упорядоченного комплекса базовых понятий по разделу, теме.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Составление матрицы идей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F145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сравнительных характеристик однородных предметов, явлений в трудах разных авторов.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Таковы краткие характеристики основных видов словесных методов обучения. Вторую группу по этой классификации составляют наглядные методы обучения.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НАГЛЯДНЫЕ МЕТОДЫ.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 наглядными методами обучения понимаются такие методы, при которых усвоение учебного материала находится в существенной зависимости от применяемых в процессе обучения наглядного пособия и технических средств. Наглядные методы используются во взаимосвязи со словесными и практическими методами обучения.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Наглядные методы обучения условно можно подразделить на две большие группы: метод иллюстраций и метод демонстраций.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М</w:t>
      </w:r>
      <w:r w:rsidRPr="00DF1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етод иллюстраций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предполагает показ ученикам иллюстративных пособий: плакатов, таблиц, картин, карт, зарисовок на доске и пр.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 демонстраций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обычно связан с демонстрацией приборов, опытов, технических установок, кинофильмов, диафильмов и др.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Такое подразделение средств наглядности на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демонстрационных. (Например, показ иллюстраций через эпидиаскоп или кодоскоп). Внедрение новых технических средств в учебный процесс (телевидения, видеомагнитофонов, компьютеров) расширяет возможности наглядных методов обучения.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ПРАКТИЧЕСКИЕ МЕТОДЫ.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Практические методы обучения основаны на практической деятельности учащихся. Этими методами формируют практические умения и навыки. К практическим методам относятся упражнения, лабораторные и практические работы.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F1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Упражнения.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 упражнениями понимают повторное (многократное) выполнение умственного или практического действия с целью овладения им или повышения его качества. Упражнения применяются при изучении всех предметов и на различных этапах учебного процесса. Характер и методика упражнений зависит от особенностей учебного предмета, конкретного материала, изучаемого вопроса и возраста учащихся.</w:t>
      </w:r>
    </w:p>
    <w:p w:rsidR="00DF145C" w:rsidRPr="00DF145C" w:rsidRDefault="00DF145C" w:rsidP="00EC1A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DF1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Устные упражнения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способствуют развитию логического мышления, памяти, речи и внимания учащихся. Они отличаются динамичностью, не требуют затрат времени на ведение записей.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F1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Письменные упражнения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используются для закрепления знаний и выработки умений в их применении. Использование их способствует развитию логического мышления, культуры письменной речи, самостоятельности в работе. Письменные упражнения могут сочетаться с устными и графическими.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 </w:t>
      </w:r>
      <w:r w:rsidRPr="00DF1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графическим упражнениям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относятся работы учащихся по составлению схем, чертежей, графиков, технологических карт, изготовление альбомов, плакатов, стендов, выполнение зарисовок при проведении лабораторно-практических работ, экскурсий и т.д.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DF1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Лабораторные работы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F145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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это проведение учащимися по заданию </w:t>
      </w:r>
      <w:r w:rsidR="001F1E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преподавателя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опытов с использованием приборов, применением инструментов и других технических приспособлений, т.е. это изучение учащимися каких-либо явлений с помощью специального оборудования.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Проводятся лабораторные работы в иллюстративном или исследовательском плане.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Практические работы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проводятся после изучения крупных разделов, тем и носят обобщающий характер. Они могут проводиться не только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аудитории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но и за пределами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колледжа</w:t>
      </w: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(измерения на местности, работа на пришкольном участке).</w:t>
      </w:r>
    </w:p>
    <w:p w:rsidR="00DF145C" w:rsidRPr="00DF145C" w:rsidRDefault="00DF145C" w:rsidP="00EC1ABF">
      <w:pPr>
        <w:spacing w:after="0"/>
        <w:ind w:firstLine="10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4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Особый вид практических методов обучения составляют занятия с обучающими машинами, с машинами-тренажерами и репетиторами.</w:t>
      </w:r>
    </w:p>
    <w:p w:rsidR="00D523B3" w:rsidRDefault="00D523B3" w:rsidP="00D523B3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E1ACC" w:rsidRPr="007A6ACB" w:rsidRDefault="0094005E" w:rsidP="007A6ACB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6A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СОВРЕМЕННЫЕ ТРЕБОВАНИЯ К УРОКУ.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Современные требования к уроку бывают трёх видов: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Дидактические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- чёткое определение места урока среди других уроков,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соответствие содержания урока учебной программе с учётом подготовки учащихся,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учёт принципов целостного педагогического процесса,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выбор методов и более эффективных средств и приёмов обучения,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наличие межпредметных связей.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Воспитательные и развивающие методы.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формирование памяти, внимания и мышления школьников,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воспитание нравственных качеств личности,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познавательного интереса и мотивов,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соблюдение учителем педагогического такта, выдержки и терпения,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творческих способностей,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создание проблемной ситуации.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Организационные требования к уроку.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наличие продуманного плана проведения урока,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- чёткость проведения урока (в со</w:t>
      </w:r>
      <w:r w:rsidR="0094005E"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ответствии со структурой урока)</w:t>
      </w: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- использование средств обучения и информационных технологий,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завершённость урока, его гибкость и подвижность.</w:t>
      </w:r>
    </w:p>
    <w:p w:rsidR="00482CFB" w:rsidRDefault="00482CFB" w:rsidP="00482CFB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54894" w:rsidRDefault="007A6ACB" w:rsidP="00482CFB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="005B0C42" w:rsidRPr="00BE1F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ПЛАНИРОВАНИЕ УЧЕБНОГО ПРОЦЕССА И ПОДГОТОВКА</w:t>
      </w:r>
      <w:r w:rsidR="00854894" w:rsidRPr="008548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6E1ACC" w:rsidRPr="00930362" w:rsidRDefault="00854894" w:rsidP="00482CFB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ПРЕПОДАВАТЕЛЯ </w:t>
      </w:r>
      <w:r w:rsidRPr="00BE1F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 УРОКУ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практике сложились два основных вида планирования: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BE1F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календарно - тематическое,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BE1F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поурочное.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 календарно - тематическом планировании указывается: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BE1F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темы и разделы курса,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BE1F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учебных часов для каждой темы и календарные сроки,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BE1F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формы организации учебной работы (лекция),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BE1F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оборудование,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BE1F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задания, которые нужно выполнить по теме дома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Начинается календарно - тематический план с изучения программы. Эта работа выполняется перед началом учебного года и каждо</w:t>
      </w:r>
      <w:r w:rsidR="005B0C42"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го семестра</w:t>
      </w: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Изучение методической литературы занимает главное место при подготовке </w:t>
      </w:r>
      <w:r w:rsidR="001F1E9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преподавателя</w:t>
      </w: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уроку, так как он просматривает разделы учебника, методическое руководство, статьи в педагогических журналах, новинки методической литературы и другие источники.</w:t>
      </w:r>
    </w:p>
    <w:p w:rsidR="006E1ACC" w:rsidRPr="00BE1FBA" w:rsidRDefault="005B0C42" w:rsidP="00482C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Подготовка </w:t>
      </w:r>
      <w:r w:rsidR="001F1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преподавателя</w:t>
      </w:r>
      <w:r w:rsidRPr="00BE1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уроку.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Pr="00BE1F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Изучить учебник, подготовить материалы, которые необходимо изучить на уроке и выбрать материал для самостоятельного изучения.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 w:rsidRPr="00BE1F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Подобрать средства обучения п</w:t>
      </w:r>
      <w:r w:rsidR="00930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теме урока (пособия, учебные фильмы </w:t>
      </w: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компьютерные материалы и т.д.).</w:t>
      </w:r>
    </w:p>
    <w:p w:rsidR="006E1ACC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 w:rsidRPr="00BE1F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Особое внимание необходимо уделить лабораторной работе. Технику и метод проведения </w:t>
      </w:r>
      <w:r w:rsidR="001F1E9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преподаватель</w:t>
      </w: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тщательно отрабатывает.</w:t>
      </w:r>
    </w:p>
    <w:p w:rsidR="001F1E95" w:rsidRPr="00BE1FBA" w:rsidRDefault="001F1E95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Разработка плана урока.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План урока –</w:t>
      </w: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конечный результат подготовительной работы </w:t>
      </w:r>
      <w:r w:rsidR="0085489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преподавателя</w:t>
      </w: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Он составляется на основе тематического планирования с учётом эффективности изучаемой темы.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плане указывается: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1. – тема,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   - тип,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   - вид.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 Цель</w:t>
      </w:r>
      <w:r w:rsidR="005B0C42" w:rsidRPr="00BE1F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BE1F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урока (образовательная, воспитательная, развивающая).</w:t>
      </w:r>
    </w:p>
    <w:p w:rsidR="006E1ACC" w:rsidRPr="00BE1FBA" w:rsidRDefault="006E1ACC" w:rsidP="00482CFB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 Оборудование.</w:t>
      </w:r>
    </w:p>
    <w:p w:rsidR="006E1ACC" w:rsidRPr="00BE1FBA" w:rsidRDefault="006E1ACC" w:rsidP="001F1E95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 Литература.</w:t>
      </w:r>
    </w:p>
    <w:p w:rsidR="006E1ACC" w:rsidRPr="00BE1FBA" w:rsidRDefault="006E1ACC" w:rsidP="001F1E95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5. Структура урока</w:t>
      </w: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(указывается время на каждый этап урока).</w:t>
      </w:r>
    </w:p>
    <w:p w:rsidR="006E1ACC" w:rsidRPr="00BE1FBA" w:rsidRDefault="001F1E95" w:rsidP="00482C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Преподаватель</w:t>
      </w:r>
      <w:r w:rsidR="006E1ACC"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процессе подготовки к уроку определяет, какие понятия подлежат особому усвоению. Тексты для записи на доске должны быть точно продуманы и записаны.</w:t>
      </w:r>
    </w:p>
    <w:p w:rsidR="006E1ACC" w:rsidRPr="00BE1FBA" w:rsidRDefault="001F1E95" w:rsidP="00482C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Преподавателя</w:t>
      </w:r>
      <w:r w:rsidR="006E1ACC"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математики, физики, химии, информатики и др. дисциплин записывают в конспекте урока решение задач, которые будут предложены школьникам на уроке.</w:t>
      </w:r>
    </w:p>
    <w:p w:rsidR="006E1ACC" w:rsidRPr="00BE1FBA" w:rsidRDefault="001F1E95" w:rsidP="00482C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Преподаватель</w:t>
      </w:r>
      <w:r w:rsidR="006E1ACC"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продумывает заранее вопросы для опроса и записывает их в конспекте, а так же намечает домашнее задание.</w:t>
      </w:r>
    </w:p>
    <w:p w:rsidR="006E1ACC" w:rsidRDefault="006E1ACC" w:rsidP="00931C7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Молодым специалистам рекомендуется составлять подробные конспекты уроков.</w:t>
      </w:r>
      <w:r w:rsidR="007A6A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 </w:t>
      </w:r>
      <w:r w:rsidR="0093036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  <w:r w:rsidR="007A6A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«Планы уроков»)</w:t>
      </w:r>
    </w:p>
    <w:p w:rsidR="001F1E95" w:rsidRDefault="001F1E95" w:rsidP="00931C7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1E95" w:rsidRPr="00BE1FBA" w:rsidRDefault="001F1E95" w:rsidP="001F1E9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Технологическая карта урока</w:t>
      </w:r>
      <w:r w:rsidRPr="00BE1FB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современная форма методической продукции, которая обеспечивает качественное и эффективное преподавание учебных предметов и возможность достижения планируемых результатов освоения основных образовательных программ в соответствии с ГОС.</w:t>
      </w:r>
    </w:p>
    <w:p w:rsidR="001F1E95" w:rsidRPr="00BE1FBA" w:rsidRDefault="001F1E95" w:rsidP="001F1E95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«технологическая карта» пришел в образование из производства.</w:t>
      </w:r>
    </w:p>
    <w:p w:rsidR="001F1E95" w:rsidRPr="00BE1FBA" w:rsidRDefault="001F1E95" w:rsidP="001F1E95">
      <w:pPr>
        <w:pBdr>
          <w:top w:val="single" w:sz="2" w:space="0" w:color="777777"/>
          <w:left w:val="single" w:sz="24" w:space="14" w:color="777777"/>
          <w:bottom w:val="single" w:sz="2" w:space="0" w:color="777777"/>
          <w:right w:val="single" w:sz="2" w:space="14" w:color="777777"/>
        </w:pBd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Технологическая карта</w:t>
      </w:r>
      <w:r w:rsidRPr="00BE1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это стандартизированный документ, который содержит необходимые сведения, инструкции для выполнения какого-либо технологического процесса.</w:t>
      </w:r>
    </w:p>
    <w:p w:rsidR="001F1E95" w:rsidRPr="00BE1FBA" w:rsidRDefault="001F1E95" w:rsidP="001F1E95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отвечает на вопросы:</w:t>
      </w:r>
    </w:p>
    <w:p w:rsidR="001F1E95" w:rsidRPr="00BE1FBA" w:rsidRDefault="001F1E95" w:rsidP="001F1E95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операции необходимо выполнять.</w:t>
      </w:r>
    </w:p>
    <w:p w:rsidR="001F1E95" w:rsidRPr="00BE1FBA" w:rsidRDefault="001F1E95" w:rsidP="001F1E95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последовательности выполняются операции.</w:t>
      </w:r>
    </w:p>
    <w:p w:rsidR="001F1E95" w:rsidRPr="00BE1FBA" w:rsidRDefault="001F1E95" w:rsidP="001F1E95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периодичностью необходимо выполнять операции (если операция повторяется более одного раза).</w:t>
      </w:r>
    </w:p>
    <w:p w:rsidR="001F1E95" w:rsidRPr="00BE1FBA" w:rsidRDefault="001F1E95" w:rsidP="001F1E95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уходит времени на выполнение каждой операции.</w:t>
      </w:r>
    </w:p>
    <w:p w:rsidR="001F1E95" w:rsidRPr="00BE1FBA" w:rsidRDefault="001F1E95" w:rsidP="001F1E95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выполнения каждой операции.</w:t>
      </w:r>
    </w:p>
    <w:p w:rsidR="001F1E95" w:rsidRPr="00BE1FBA" w:rsidRDefault="001F1E95" w:rsidP="001F1E95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необходимы инструменты и материалы для выполнения операции.</w:t>
      </w:r>
    </w:p>
    <w:p w:rsidR="001F1E95" w:rsidRPr="00BE1FBA" w:rsidRDefault="001F1E95" w:rsidP="001F1E95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существует огромное разнообразие вариантов технологических карт. Однако до сих пор в педагогическом сообществе нет единства взглядов на сущность понятия, структуру и функции технологической карты урока.</w:t>
      </w:r>
    </w:p>
    <w:p w:rsidR="001F1E95" w:rsidRPr="00BE1FBA" w:rsidRDefault="001F1E95" w:rsidP="001F1E95">
      <w:pPr>
        <w:pBdr>
          <w:top w:val="single" w:sz="2" w:space="0" w:color="777777"/>
          <w:left w:val="single" w:sz="24" w:space="14" w:color="777777"/>
          <w:bottom w:val="single" w:sz="2" w:space="0" w:color="777777"/>
          <w:right w:val="single" w:sz="2" w:space="2" w:color="777777"/>
        </w:pBd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Технологическая карта урока</w:t>
      </w:r>
      <w:r w:rsidRPr="00BE1F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это обобщенно-графическое выражение сценария урока, основа его проектирования, средство представления учителем индивидуальных методов педагогической деятельности.</w:t>
      </w:r>
    </w:p>
    <w:p w:rsidR="001F1E95" w:rsidRPr="00BE1FBA" w:rsidRDefault="001F1E95" w:rsidP="001F1E95">
      <w:pPr>
        <w:pBdr>
          <w:top w:val="single" w:sz="2" w:space="0" w:color="777777"/>
          <w:left w:val="single" w:sz="24" w:space="14" w:color="777777"/>
          <w:bottom w:val="single" w:sz="2" w:space="0" w:color="777777"/>
          <w:right w:val="single" w:sz="2" w:space="2" w:color="777777"/>
        </w:pBd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E1F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(Мороз Н.Я. Конструирование технологической карты урока. Научно-методическое пособие. — </w:t>
      </w:r>
      <w:r w:rsidR="00527C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Витебск, 2006</w:t>
      </w:r>
      <w:r w:rsidR="00527CE5" w:rsidRPr="00BE1F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1F1E95" w:rsidRPr="00BE1FBA" w:rsidRDefault="001F1E95" w:rsidP="001F1E95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удачной формой для технокарты урока является таблица. Исходя из особенностей системно-деятельностного подхода определяются вертикальные столбцы карты: деятельность учителя и деятельность учащегося. Количество горизонтальных столбцов зависит от типа урока, т.к. тип урока определяет количество этапов, необходимых для его реализации.</w:t>
      </w:r>
    </w:p>
    <w:p w:rsidR="001F1E95" w:rsidRDefault="001F1E95" w:rsidP="00246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Достоинством подобных технологических карт является то, что карта дает возможность четко выделить формируемые у обучающихся способы деятельности в строгом соответствии с видами осуществляемой на уроке деятельности. Кроме </w:t>
      </w:r>
      <w:r w:rsidRPr="007A6A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этого, она достаточно универсальна и может использоваться для проектирования уроков в разных дидактических системах, которые реализуют деятельностный подход.</w:t>
      </w:r>
      <w:r w:rsidR="007A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«Технологические карты»)</w:t>
      </w:r>
    </w:p>
    <w:p w:rsidR="007A6ACB" w:rsidRPr="007A6ACB" w:rsidRDefault="007A6ACB" w:rsidP="00246E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ACC" w:rsidRPr="00BE1FBA" w:rsidRDefault="007A6ACB" w:rsidP="00931C7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</w:t>
      </w:r>
      <w:r w:rsidR="005B0C42" w:rsidRPr="00BE1F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НЕСТАНДАРТНЫЕ УРОКИ ИХ ХАРАКТЕРИСТИКА.</w:t>
      </w:r>
    </w:p>
    <w:p w:rsidR="006E1ACC" w:rsidRPr="00BE1FBA" w:rsidRDefault="006E1ACC" w:rsidP="00482C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С середины 70-х годов в отечественной школе обнаружилась опасная тенденция снижения интереса школьников к занятиям. На это массовая школа ответила практически нестандартными уроками, имеющими главной целью возбуждение и удержание интереса учащихся к учебному труду.</w:t>
      </w:r>
    </w:p>
    <w:p w:rsidR="006E1ACC" w:rsidRPr="00BE1FBA" w:rsidRDefault="006E1ACC" w:rsidP="00482C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НЕСТАНДАРТНЫЙ УРОК- </w:t>
      </w: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импровизированное учебное занятие, имеющее нетрадиционную структуру.</w:t>
      </w:r>
    </w:p>
    <w:p w:rsidR="006E1ACC" w:rsidRPr="00BE1FBA" w:rsidRDefault="006E1ACC" w:rsidP="00482C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Мнения педагогов на нестандартные уроки расходятся:</w:t>
      </w:r>
    </w:p>
    <w:p w:rsidR="006E1ACC" w:rsidRPr="00BE1FBA" w:rsidRDefault="006E1ACC" w:rsidP="00482C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- одни видят в них прогресс педагогической мысли, правильный шаг в направлении демократизации школы.</w:t>
      </w:r>
    </w:p>
    <w:p w:rsidR="006E1ACC" w:rsidRPr="00BE1FBA" w:rsidRDefault="006E1ACC" w:rsidP="00482C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- другие считают такие уроки опасным нарушением педагогических принципов.</w:t>
      </w:r>
    </w:p>
    <w:p w:rsidR="006E1ACC" w:rsidRPr="00BE1FBA" w:rsidRDefault="00482CFB" w:rsidP="00482CFB">
      <w:pPr>
        <w:spacing w:after="0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ВИДЫ </w:t>
      </w:r>
      <w:r w:rsidR="006E1ACC"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НЕСТАНДАРТНЫХ УРОКОВ:</w:t>
      </w:r>
    </w:p>
    <w:p w:rsidR="006E1ACC" w:rsidRPr="00BE1FBA" w:rsidRDefault="006E1ACC" w:rsidP="00482CFB">
      <w:pPr>
        <w:spacing w:after="0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1.уроки - «погружения»</w:t>
      </w:r>
    </w:p>
    <w:p w:rsidR="006E1ACC" w:rsidRPr="00BE1FBA" w:rsidRDefault="006E1ACC" w:rsidP="00482CFB">
      <w:pPr>
        <w:spacing w:after="0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2.уроки - деловые игры</w:t>
      </w:r>
    </w:p>
    <w:p w:rsidR="006E1ACC" w:rsidRPr="00BE1FBA" w:rsidRDefault="006E1ACC" w:rsidP="00482CFB">
      <w:pPr>
        <w:spacing w:after="0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3. уроки – пресс-конференции</w:t>
      </w:r>
    </w:p>
    <w:p w:rsidR="006E1ACC" w:rsidRPr="00BE1FBA" w:rsidRDefault="006E1ACC" w:rsidP="00482CFB">
      <w:pPr>
        <w:spacing w:after="0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4. уроки – соревнования</w:t>
      </w:r>
    </w:p>
    <w:p w:rsidR="006E1ACC" w:rsidRPr="00BE1FBA" w:rsidRDefault="006E1ACC" w:rsidP="00482CFB">
      <w:pPr>
        <w:spacing w:after="0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5. уроки типа КВН</w:t>
      </w:r>
    </w:p>
    <w:p w:rsidR="006E1ACC" w:rsidRPr="00BE1FBA" w:rsidRDefault="006E1ACC" w:rsidP="00482CFB">
      <w:pPr>
        <w:spacing w:after="0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6. театрализованные уроки</w:t>
      </w:r>
    </w:p>
    <w:p w:rsidR="006E1ACC" w:rsidRPr="00BE1FBA" w:rsidRDefault="006E1ACC" w:rsidP="00482CFB">
      <w:pPr>
        <w:spacing w:after="0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7. уроки – консультации</w:t>
      </w:r>
    </w:p>
    <w:p w:rsidR="006E1ACC" w:rsidRPr="00BE1FBA" w:rsidRDefault="006E1ACC" w:rsidP="00482CFB">
      <w:pPr>
        <w:spacing w:after="0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8. компьютерные уроки</w:t>
      </w:r>
    </w:p>
    <w:p w:rsidR="006E1ACC" w:rsidRPr="00BE1FBA" w:rsidRDefault="006E1ACC" w:rsidP="00482CFB">
      <w:pPr>
        <w:spacing w:after="0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9. уроки – творчества</w:t>
      </w:r>
    </w:p>
    <w:p w:rsidR="006E1ACC" w:rsidRPr="00BE1FBA" w:rsidRDefault="006E1ACC" w:rsidP="00482CFB">
      <w:pPr>
        <w:spacing w:after="0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10. уроки – аукционы</w:t>
      </w:r>
    </w:p>
    <w:p w:rsidR="006E1ACC" w:rsidRPr="00BE1FBA" w:rsidRDefault="006E1ACC" w:rsidP="00482CFB">
      <w:pPr>
        <w:spacing w:after="0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11. уроки – зачёты</w:t>
      </w:r>
    </w:p>
    <w:p w:rsidR="006E1ACC" w:rsidRPr="00BE1FBA" w:rsidRDefault="006E1ACC" w:rsidP="00482CFB">
      <w:pPr>
        <w:spacing w:after="0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12. уроки – формулы</w:t>
      </w:r>
    </w:p>
    <w:p w:rsidR="006E1ACC" w:rsidRPr="00BE1FBA" w:rsidRDefault="006E1ACC" w:rsidP="00482CFB">
      <w:pPr>
        <w:spacing w:after="0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13. уроки – конкурсы</w:t>
      </w:r>
    </w:p>
    <w:p w:rsidR="006E1ACC" w:rsidRPr="00BE1FBA" w:rsidRDefault="006E1ACC" w:rsidP="00482CFB">
      <w:pPr>
        <w:spacing w:after="0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14. уроки – игры</w:t>
      </w:r>
    </w:p>
    <w:p w:rsidR="006E1ACC" w:rsidRPr="00BE1FBA" w:rsidRDefault="006E1ACC" w:rsidP="00482CFB">
      <w:pPr>
        <w:spacing w:after="0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15. уроки – суды</w:t>
      </w:r>
    </w:p>
    <w:p w:rsidR="006E1ACC" w:rsidRPr="00BE1FBA" w:rsidRDefault="006E1ACC" w:rsidP="00482CFB">
      <w:pPr>
        <w:spacing w:after="0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16. уроки – фантазии</w:t>
      </w:r>
    </w:p>
    <w:p w:rsidR="006E1ACC" w:rsidRPr="00BE1FBA" w:rsidRDefault="006E1ACC" w:rsidP="00482CFB">
      <w:pPr>
        <w:spacing w:after="0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17. уроки – концерты.</w:t>
      </w:r>
    </w:p>
    <w:p w:rsidR="006E1ACC" w:rsidRPr="00BE1FBA" w:rsidRDefault="006E1ACC" w:rsidP="00482CFB">
      <w:pPr>
        <w:spacing w:after="0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разряд не стандартных уроков попали некоторые типы занятий, которые фигурировали, как вспомогательные, внеклассные, внеурочные.</w:t>
      </w:r>
    </w:p>
    <w:p w:rsidR="006E1ACC" w:rsidRPr="00BE1FBA" w:rsidRDefault="006E1ACC" w:rsidP="00482CFB">
      <w:pPr>
        <w:spacing w:after="0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Нестандартные уроки больше нравятся учащимся, поэтому следует практиковать такие уроки.</w:t>
      </w:r>
    </w:p>
    <w:p w:rsidR="006E1ACC" w:rsidRPr="00BE1FBA" w:rsidRDefault="006E1ACC" w:rsidP="00482CFB">
      <w:pPr>
        <w:spacing w:after="0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Но превращать нестандартные уроки в главную форму работы нецелесообразно из-за большой потери времени, невысокой результативности.</w:t>
      </w:r>
    </w:p>
    <w:p w:rsidR="00D727A7" w:rsidRDefault="00D727A7" w:rsidP="00482CF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E1ACC" w:rsidRPr="00BE1FBA" w:rsidRDefault="005B0C42" w:rsidP="00482CF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Нетрадиционными могут быть и лекции</w:t>
      </w:r>
    </w:p>
    <w:p w:rsidR="006E1ACC" w:rsidRPr="00BE1FBA" w:rsidRDefault="006E1ACC" w:rsidP="00482C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BE1F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Урок – лекция «Визуализация»- т.е.информация такой лекции выполняется в таблицах и опорных схемах.</w:t>
      </w:r>
    </w:p>
    <w:p w:rsidR="006E1ACC" w:rsidRPr="00BE1FBA" w:rsidRDefault="006E1ACC" w:rsidP="00482C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BE1F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Урок – лекция «Парадокс» - т.е. </w:t>
      </w:r>
      <w:r w:rsidR="001F1E9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преподаватель</w:t>
      </w: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умышленно допускает неточности, заранее предупредив об этом учащихся.</w:t>
      </w:r>
    </w:p>
    <w:p w:rsidR="006E1ACC" w:rsidRPr="00BE1FBA" w:rsidRDefault="006E1ACC" w:rsidP="00482C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Цель – </w:t>
      </w: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развить внимание и критичность мышления учащихся опираясь на их имеющийся опыт и знания.</w:t>
      </w:r>
    </w:p>
    <w:p w:rsidR="006E1ACC" w:rsidRPr="00BE1FBA" w:rsidRDefault="006E1ACC" w:rsidP="00482C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BE1F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«Бинарные» лекции – т.е. лекции ведут два преподавателя.</w:t>
      </w:r>
    </w:p>
    <w:p w:rsidR="006E1ACC" w:rsidRPr="00BE1FBA" w:rsidRDefault="006E1ACC" w:rsidP="00482C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Выделяют несколько вариантов её проведения:</w:t>
      </w:r>
    </w:p>
    <w:p w:rsidR="006E1ACC" w:rsidRPr="00BE1FBA" w:rsidRDefault="006E1ACC" w:rsidP="00482C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BE1F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Лекцию читают два преподавателя по педагогике, но один даёт новый материал, а второй проводит дискуссию или беседу.</w:t>
      </w:r>
    </w:p>
    <w:p w:rsidR="006E1ACC" w:rsidRPr="00BE1FBA" w:rsidRDefault="006E1ACC" w:rsidP="00482C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BE1F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1F1E9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Преподаватель</w:t>
      </w: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педагогики и заместитель директора по воспитательной работе.</w:t>
      </w:r>
    </w:p>
    <w:p w:rsidR="006E1ACC" w:rsidRPr="00BE1FBA" w:rsidRDefault="006E1ACC" w:rsidP="00482C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BE1F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Преподаватель педагогики и психологии.</w:t>
      </w:r>
    </w:p>
    <w:p w:rsidR="006E1ACC" w:rsidRPr="00BE1FBA" w:rsidRDefault="006E1ACC" w:rsidP="00482C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ВЫВОД: нестандартные уроки – это не обычные по замыслу, организации и методики их проведения. Они больше нравятся учащимся, чем традиционные уроки. Поэтому практиковать такие уроки нужно всем </w:t>
      </w:r>
      <w:r w:rsidR="001F1E9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преподавателям</w:t>
      </w:r>
      <w:r w:rsidRPr="00BE1FBA">
        <w:rPr>
          <w:rFonts w:ascii="Times New Roman" w:eastAsia="Times New Roman" w:hAnsi="Times New Roman" w:cs="Times New Roman"/>
          <w:sz w:val="27"/>
          <w:szCs w:val="27"/>
          <w:lang w:eastAsia="ru-RU"/>
        </w:rPr>
        <w:t>, но не превращать их в главную форму обучения.</w:t>
      </w:r>
    </w:p>
    <w:p w:rsidR="004272B1" w:rsidRDefault="004272B1" w:rsidP="00482C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5F" w:rsidRDefault="00246E5F" w:rsidP="006C632C">
      <w:pPr>
        <w:shd w:val="clear" w:color="auto" w:fill="FFFFFF"/>
        <w:spacing w:after="30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5F" w:rsidRDefault="00246E5F" w:rsidP="006C632C">
      <w:pPr>
        <w:shd w:val="clear" w:color="auto" w:fill="FFFFFF"/>
        <w:spacing w:after="30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5F" w:rsidRDefault="00246E5F" w:rsidP="006C632C">
      <w:pPr>
        <w:shd w:val="clear" w:color="auto" w:fill="FFFFFF"/>
        <w:spacing w:after="30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5F" w:rsidRDefault="00246E5F" w:rsidP="006C632C">
      <w:pPr>
        <w:shd w:val="clear" w:color="auto" w:fill="FFFFFF"/>
        <w:spacing w:after="30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5F" w:rsidRDefault="00246E5F" w:rsidP="006C632C">
      <w:pPr>
        <w:shd w:val="clear" w:color="auto" w:fill="FFFFFF"/>
        <w:spacing w:after="30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5F" w:rsidRDefault="00246E5F" w:rsidP="006C632C">
      <w:pPr>
        <w:shd w:val="clear" w:color="auto" w:fill="FFFFFF"/>
        <w:spacing w:after="30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5F" w:rsidRDefault="00246E5F" w:rsidP="006C632C">
      <w:pPr>
        <w:shd w:val="clear" w:color="auto" w:fill="FFFFFF"/>
        <w:spacing w:after="30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5F" w:rsidRDefault="00246E5F" w:rsidP="006C632C">
      <w:pPr>
        <w:shd w:val="clear" w:color="auto" w:fill="FFFFFF"/>
        <w:spacing w:after="30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5F" w:rsidRDefault="00246E5F" w:rsidP="006C632C">
      <w:pPr>
        <w:shd w:val="clear" w:color="auto" w:fill="FFFFFF"/>
        <w:spacing w:after="30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5F" w:rsidRDefault="00246E5F" w:rsidP="006C632C">
      <w:pPr>
        <w:shd w:val="clear" w:color="auto" w:fill="FFFFFF"/>
        <w:spacing w:after="30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5F" w:rsidRDefault="00246E5F" w:rsidP="006C632C">
      <w:pPr>
        <w:shd w:val="clear" w:color="auto" w:fill="FFFFFF"/>
        <w:spacing w:after="30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5F" w:rsidRDefault="00246E5F" w:rsidP="006C632C">
      <w:pPr>
        <w:shd w:val="clear" w:color="auto" w:fill="FFFFFF"/>
        <w:spacing w:after="30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5F" w:rsidRDefault="00246E5F" w:rsidP="006C632C">
      <w:pPr>
        <w:shd w:val="clear" w:color="auto" w:fill="FFFFFF"/>
        <w:spacing w:after="30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5F" w:rsidRDefault="00246E5F" w:rsidP="006C632C">
      <w:pPr>
        <w:shd w:val="clear" w:color="auto" w:fill="FFFFFF"/>
        <w:spacing w:after="30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5F" w:rsidRDefault="00246E5F" w:rsidP="006C632C">
      <w:pPr>
        <w:shd w:val="clear" w:color="auto" w:fill="FFFFFF"/>
        <w:spacing w:after="30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5F" w:rsidRDefault="00246E5F" w:rsidP="006C632C">
      <w:pPr>
        <w:shd w:val="clear" w:color="auto" w:fill="FFFFFF"/>
        <w:spacing w:after="30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5F" w:rsidRDefault="00246E5F" w:rsidP="006C632C">
      <w:pPr>
        <w:shd w:val="clear" w:color="auto" w:fill="FFFFFF"/>
        <w:spacing w:after="30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F45" w:rsidRDefault="004D7F45" w:rsidP="006C632C">
      <w:pPr>
        <w:shd w:val="clear" w:color="auto" w:fill="FFFFFF"/>
        <w:spacing w:after="30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5F" w:rsidRDefault="00246E5F" w:rsidP="006C632C">
      <w:pPr>
        <w:shd w:val="clear" w:color="auto" w:fill="FFFFFF"/>
        <w:spacing w:after="30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362" w:rsidRPr="007A6ACB" w:rsidRDefault="00930362" w:rsidP="00930362">
      <w:pPr>
        <w:shd w:val="clear" w:color="auto" w:fill="FFFFFF"/>
        <w:spacing w:after="300" w:line="330" w:lineRule="atLeast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7A6ACB">
        <w:rPr>
          <w:rFonts w:ascii="Times New Roman" w:eastAsia="Times New Roman" w:hAnsi="Times New Roman" w:cs="Times New Roman"/>
          <w:sz w:val="72"/>
          <w:szCs w:val="72"/>
          <w:lang w:eastAsia="ru-RU"/>
        </w:rPr>
        <w:t>ПРИ</w:t>
      </w: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ЛОЖЕН</w:t>
      </w:r>
      <w:r w:rsidRPr="007A6ACB">
        <w:rPr>
          <w:rFonts w:ascii="Times New Roman" w:eastAsia="Times New Roman" w:hAnsi="Times New Roman" w:cs="Times New Roman"/>
          <w:sz w:val="72"/>
          <w:szCs w:val="72"/>
          <w:lang w:eastAsia="ru-RU"/>
        </w:rPr>
        <w:t>ИЯ</w:t>
      </w:r>
    </w:p>
    <w:p w:rsidR="00246E5F" w:rsidRDefault="00246E5F" w:rsidP="006C632C">
      <w:pPr>
        <w:shd w:val="clear" w:color="auto" w:fill="FFFFFF"/>
        <w:spacing w:after="30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CB" w:rsidRDefault="007A6ACB" w:rsidP="006C632C">
      <w:pPr>
        <w:shd w:val="clear" w:color="auto" w:fill="FFFFFF"/>
        <w:spacing w:after="30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CB" w:rsidRDefault="007A6ACB" w:rsidP="006C632C">
      <w:pPr>
        <w:shd w:val="clear" w:color="auto" w:fill="FFFFFF"/>
        <w:spacing w:after="30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CB" w:rsidRDefault="007A6ACB" w:rsidP="006C632C">
      <w:pPr>
        <w:shd w:val="clear" w:color="auto" w:fill="FFFFFF"/>
        <w:spacing w:after="30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CB" w:rsidRDefault="007A6ACB" w:rsidP="006C632C">
      <w:pPr>
        <w:shd w:val="clear" w:color="auto" w:fill="FFFFFF"/>
        <w:spacing w:after="30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CB" w:rsidRDefault="007A6ACB" w:rsidP="006C632C">
      <w:pPr>
        <w:shd w:val="clear" w:color="auto" w:fill="FFFFFF"/>
        <w:spacing w:after="30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CB" w:rsidRDefault="007A6ACB" w:rsidP="006C632C">
      <w:pPr>
        <w:shd w:val="clear" w:color="auto" w:fill="FFFFFF"/>
        <w:spacing w:after="30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CB" w:rsidRDefault="007A6ACB" w:rsidP="009A071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D7F45" w:rsidRDefault="004D7F45" w:rsidP="009A071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D7F45" w:rsidRDefault="004D7F45" w:rsidP="009A071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D7F45" w:rsidRDefault="004D7F45" w:rsidP="009A071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D7F45" w:rsidRDefault="004D7F45" w:rsidP="009A071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D7F45" w:rsidRDefault="004D7F45" w:rsidP="009A071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D7F45" w:rsidRDefault="004D7F45" w:rsidP="009A071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D7F45" w:rsidRDefault="004D7F45" w:rsidP="009A071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D7F45" w:rsidRDefault="004D7F45" w:rsidP="009A071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D7F45" w:rsidRDefault="004D7F45" w:rsidP="009A071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D7F45" w:rsidRDefault="004D7F45" w:rsidP="009A071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D7F45" w:rsidRDefault="004D7F45" w:rsidP="009A071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02A1" w:rsidRPr="00BE1FBA" w:rsidRDefault="00B802A1" w:rsidP="00151FF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51FF5" w:rsidRPr="00BE1FBA" w:rsidRDefault="00151FF5" w:rsidP="00151FF5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lang w:eastAsia="ru-RU"/>
        </w:rPr>
      </w:pPr>
      <w:r w:rsidRPr="00BE1FBA">
        <w:rPr>
          <w:rFonts w:ascii="Times New Roman" w:eastAsia="Courier New" w:hAnsi="Times New Roman" w:cs="Times New Roman"/>
          <w:b/>
          <w:lang w:eastAsia="ru-RU"/>
        </w:rPr>
        <w:t>Государственное бюджетное  образовательное учреждение среднего профессионального образования Луганской Народной Республики</w:t>
      </w:r>
    </w:p>
    <w:p w:rsidR="00151FF5" w:rsidRPr="00BE1FBA" w:rsidRDefault="00151FF5" w:rsidP="00151FF5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lang w:eastAsia="ru-RU"/>
        </w:rPr>
      </w:pPr>
      <w:r w:rsidRPr="00BE1FBA">
        <w:rPr>
          <w:rFonts w:ascii="Times New Roman" w:eastAsia="Courier New" w:hAnsi="Times New Roman" w:cs="Times New Roman"/>
          <w:b/>
          <w:lang w:eastAsia="ru-RU"/>
        </w:rPr>
        <w:t xml:space="preserve"> «Луганский колледж технологий торговых процессов и кулинарного мастерства»</w:t>
      </w:r>
    </w:p>
    <w:p w:rsidR="00151FF5" w:rsidRPr="00BE1FBA" w:rsidRDefault="00151FF5" w:rsidP="00151FF5">
      <w:pPr>
        <w:widowControl w:val="0"/>
        <w:spacing w:after="0"/>
        <w:jc w:val="center"/>
        <w:rPr>
          <w:rFonts w:ascii="Times New Roman" w:eastAsia="Courier New" w:hAnsi="Times New Roman" w:cs="Times New Roman"/>
          <w:sz w:val="18"/>
          <w:szCs w:val="18"/>
          <w:lang w:eastAsia="ru-RU"/>
        </w:rPr>
      </w:pPr>
    </w:p>
    <w:p w:rsidR="00151FF5" w:rsidRPr="00BE1FBA" w:rsidRDefault="00151FF5" w:rsidP="0015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УРОКА  </w:t>
      </w:r>
    </w:p>
    <w:p w:rsidR="00151FF5" w:rsidRPr="00BE1FBA" w:rsidRDefault="00151FF5" w:rsidP="00151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_________________________________________________________</w:t>
      </w:r>
    </w:p>
    <w:p w:rsidR="00151FF5" w:rsidRPr="00BE1FBA" w:rsidRDefault="00151FF5" w:rsidP="00151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2923"/>
        <w:gridCol w:w="2464"/>
      </w:tblGrid>
      <w:tr w:rsidR="008B22AF" w:rsidRPr="00BE1FBA" w:rsidTr="007549B6">
        <w:trPr>
          <w:jc w:val="center"/>
        </w:trPr>
        <w:tc>
          <w:tcPr>
            <w:tcW w:w="1719" w:type="dxa"/>
            <w:shd w:val="clear" w:color="auto" w:fill="auto"/>
          </w:tcPr>
          <w:p w:rsidR="00151FF5" w:rsidRPr="00BE1FBA" w:rsidRDefault="00151FF5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№</w:t>
            </w:r>
          </w:p>
        </w:tc>
        <w:tc>
          <w:tcPr>
            <w:tcW w:w="2923" w:type="dxa"/>
            <w:shd w:val="clear" w:color="auto" w:fill="auto"/>
          </w:tcPr>
          <w:p w:rsidR="00151FF5" w:rsidRPr="00BE1FBA" w:rsidRDefault="00151FF5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64" w:type="dxa"/>
            <w:shd w:val="clear" w:color="auto" w:fill="auto"/>
          </w:tcPr>
          <w:p w:rsidR="00151FF5" w:rsidRPr="00BE1FBA" w:rsidRDefault="00151FF5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№</w:t>
            </w:r>
          </w:p>
        </w:tc>
      </w:tr>
      <w:tr w:rsidR="008B22AF" w:rsidRPr="00BE1FBA" w:rsidTr="007549B6">
        <w:trPr>
          <w:jc w:val="center"/>
        </w:trPr>
        <w:tc>
          <w:tcPr>
            <w:tcW w:w="1719" w:type="dxa"/>
            <w:shd w:val="clear" w:color="auto" w:fill="auto"/>
          </w:tcPr>
          <w:p w:rsidR="00151FF5" w:rsidRPr="00BE1FBA" w:rsidRDefault="00151FF5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151FF5" w:rsidRPr="00BE1FBA" w:rsidRDefault="00151FF5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151FF5" w:rsidRPr="00BE1FBA" w:rsidRDefault="00151FF5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51FF5" w:rsidRPr="00BE1FBA" w:rsidRDefault="00151FF5" w:rsidP="00151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программы:________________________________________________________________</w:t>
      </w:r>
    </w:p>
    <w:p w:rsidR="00151FF5" w:rsidRPr="00BE1FBA" w:rsidRDefault="00151FF5" w:rsidP="00151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 _____________________________________________________________________</w:t>
      </w:r>
    </w:p>
    <w:p w:rsidR="00151FF5" w:rsidRPr="00BE1FBA" w:rsidRDefault="00151FF5" w:rsidP="00151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урока: </w:t>
      </w:r>
    </w:p>
    <w:p w:rsidR="00151FF5" w:rsidRPr="00BE1FBA" w:rsidRDefault="00151FF5" w:rsidP="00151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Обучающая_____________________________________________________________________</w:t>
      </w:r>
    </w:p>
    <w:p w:rsidR="00151FF5" w:rsidRPr="00BE1FBA" w:rsidRDefault="00151FF5" w:rsidP="00151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________________________________________________________________</w:t>
      </w:r>
    </w:p>
    <w:p w:rsidR="00151FF5" w:rsidRPr="00BE1FBA" w:rsidRDefault="00151FF5" w:rsidP="00151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 ____________________________________________________________________</w:t>
      </w:r>
    </w:p>
    <w:p w:rsidR="00151FF5" w:rsidRPr="00BE1FBA" w:rsidRDefault="00151FF5" w:rsidP="00151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BE1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УСВОЕНИЯ НОВЫХ ЗНАНИЙ </w:t>
      </w:r>
    </w:p>
    <w:p w:rsidR="00151FF5" w:rsidRPr="00BE1FBA" w:rsidRDefault="00AA61A2" w:rsidP="00151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урока</w:t>
      </w:r>
      <w:r w:rsidR="00151FF5"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51FF5" w:rsidRPr="00BE1F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151FF5" w:rsidRPr="00BE1FBA" w:rsidRDefault="00151FF5" w:rsidP="00151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обучения_________________________________________________________________</w:t>
      </w:r>
    </w:p>
    <w:p w:rsidR="00151FF5" w:rsidRPr="00BE1FBA" w:rsidRDefault="00151FF5" w:rsidP="00151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 урока____________________________________________________________</w:t>
      </w:r>
    </w:p>
    <w:p w:rsidR="00151FF5" w:rsidRPr="00BE1FBA" w:rsidRDefault="00151FF5" w:rsidP="00151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 связи_____________________________________________________________</w:t>
      </w:r>
    </w:p>
    <w:p w:rsidR="00151FF5" w:rsidRPr="00BE1FBA" w:rsidRDefault="00151FF5" w:rsidP="00151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урока __________________________________________________________________________________</w:t>
      </w:r>
    </w:p>
    <w:p w:rsidR="00AA61A2" w:rsidRPr="00BE1FBA" w:rsidRDefault="00AA61A2" w:rsidP="00AA61A2">
      <w:pPr>
        <w:spacing w:after="0" w:line="360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 Литература____________________________________________________________</w:t>
      </w:r>
    </w:p>
    <w:p w:rsidR="00246E5F" w:rsidRDefault="00246E5F" w:rsidP="0015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D43A7" w:rsidRPr="003D43A7" w:rsidRDefault="00246E5F" w:rsidP="003D43A7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  <w:sz w:val="28"/>
          <w:szCs w:val="28"/>
        </w:rPr>
      </w:pPr>
      <w:r w:rsidRPr="00246E5F">
        <w:rPr>
          <w:b/>
        </w:rPr>
        <w:tab/>
      </w:r>
      <w:r w:rsidR="003D43A7" w:rsidRPr="003D43A7">
        <w:rPr>
          <w:b/>
          <w:sz w:val="28"/>
          <w:szCs w:val="28"/>
        </w:rPr>
        <w:t>Структура урока</w:t>
      </w:r>
      <w:r w:rsidR="003D43A7">
        <w:rPr>
          <w:b/>
          <w:sz w:val="28"/>
          <w:szCs w:val="28"/>
        </w:rPr>
        <w:t>:</w:t>
      </w:r>
    </w:p>
    <w:p w:rsidR="00246E5F" w:rsidRDefault="00246E5F" w:rsidP="0015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46E5F" w:rsidRPr="00793902" w:rsidRDefault="00F63497" w:rsidP="00246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6E5F" w:rsidRPr="00793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Организационный этап </w:t>
      </w:r>
      <w:r w:rsidR="00AF6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246E5F"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        мин</w:t>
      </w:r>
      <w:r w:rsidR="00246E5F" w:rsidRPr="00793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46E5F" w:rsidRPr="00BE1FBA" w:rsidRDefault="00246E5F" w:rsidP="00246E5F">
      <w:pPr>
        <w:pStyle w:val="a8"/>
        <w:shd w:val="clear" w:color="auto" w:fill="FFFFFF"/>
        <w:spacing w:before="0" w:beforeAutospacing="0" w:after="0" w:afterAutospacing="0"/>
        <w:ind w:left="75" w:right="-284"/>
        <w:rPr>
          <w:b/>
        </w:rPr>
      </w:pPr>
      <w:r w:rsidRPr="00BE1FBA">
        <w:rPr>
          <w:b/>
        </w:rPr>
        <w:t>2. Постановка цели и задач урока. Мотивация учебной деятельности учащихся –         мин.</w:t>
      </w:r>
    </w:p>
    <w:p w:rsidR="00246E5F" w:rsidRPr="00BE1FBA" w:rsidRDefault="00246E5F" w:rsidP="00246E5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 xml:space="preserve">3. Актуализация знаний </w:t>
      </w:r>
      <w:r w:rsidR="00AF6298">
        <w:rPr>
          <w:b/>
        </w:rPr>
        <w:t xml:space="preserve">                       </w:t>
      </w:r>
      <w:r w:rsidRPr="00BE1FBA">
        <w:rPr>
          <w:b/>
        </w:rPr>
        <w:t>–         мин.</w:t>
      </w:r>
    </w:p>
    <w:p w:rsidR="00246E5F" w:rsidRPr="00BE1FBA" w:rsidRDefault="00246E5F" w:rsidP="00246E5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4. Первичное усвоение новых знаний –         мин.</w:t>
      </w:r>
    </w:p>
    <w:p w:rsidR="00246E5F" w:rsidRPr="00BE1FBA" w:rsidRDefault="00246E5F" w:rsidP="00246E5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5. Первичная прове</w:t>
      </w:r>
      <w:r>
        <w:rPr>
          <w:b/>
        </w:rPr>
        <w:t>рка понимания    –         мин.</w:t>
      </w:r>
    </w:p>
    <w:p w:rsidR="00246E5F" w:rsidRPr="00BE1FBA" w:rsidRDefault="00246E5F" w:rsidP="00246E5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6. Первичное закрепление                     –         мин.</w:t>
      </w:r>
    </w:p>
    <w:p w:rsidR="00246E5F" w:rsidRPr="00BE1FBA" w:rsidRDefault="00246E5F" w:rsidP="00246E5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7. Информация о домашнем задании, инструктаж по его выполнению   –         мин.</w:t>
      </w:r>
    </w:p>
    <w:p w:rsidR="00246E5F" w:rsidRPr="00246E5F" w:rsidRDefault="00246E5F" w:rsidP="00246E5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 xml:space="preserve">8. Рефлексия </w:t>
      </w:r>
      <w:r w:rsidRPr="00BE1FBA">
        <w:t>(подведение итогов занятия)</w:t>
      </w:r>
      <w:r>
        <w:rPr>
          <w:b/>
        </w:rPr>
        <w:t xml:space="preserve">   –         мин.</w:t>
      </w:r>
    </w:p>
    <w:p w:rsidR="00246E5F" w:rsidRDefault="00246E5F" w:rsidP="0015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46E5F" w:rsidRDefault="00246E5F" w:rsidP="0015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1FF5" w:rsidRPr="00BE1FBA" w:rsidRDefault="00151FF5" w:rsidP="0015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УРОКА</w:t>
      </w:r>
    </w:p>
    <w:p w:rsidR="008D70B5" w:rsidRPr="00793902" w:rsidRDefault="008D70B5" w:rsidP="00793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Организационный этап </w:t>
      </w:r>
    </w:p>
    <w:p w:rsidR="008D70B5" w:rsidRPr="00BE1FBA" w:rsidRDefault="008D70B5" w:rsidP="008D70B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проверить внешний вид учащихся, наличие тетрадей, ручек, карандашей и т.д.</w:t>
      </w:r>
    </w:p>
    <w:p w:rsidR="008D70B5" w:rsidRPr="00BE1FBA" w:rsidRDefault="008D70B5" w:rsidP="008D70B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проверить по журналу явку учащихся.</w:t>
      </w:r>
    </w:p>
    <w:p w:rsidR="008D70B5" w:rsidRPr="00BE1FBA" w:rsidRDefault="008D70B5" w:rsidP="008D70B5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</w:p>
    <w:p w:rsidR="008D70B5" w:rsidRPr="00BE1FBA" w:rsidRDefault="008D70B5" w:rsidP="008D70B5">
      <w:pPr>
        <w:pStyle w:val="a8"/>
        <w:shd w:val="clear" w:color="auto" w:fill="FFFFFF"/>
        <w:spacing w:before="0" w:beforeAutospacing="0" w:after="0" w:afterAutospacing="0"/>
        <w:ind w:left="75" w:right="-284"/>
        <w:rPr>
          <w:b/>
        </w:rPr>
      </w:pPr>
      <w:r w:rsidRPr="00BE1FBA">
        <w:rPr>
          <w:b/>
        </w:rPr>
        <w:t xml:space="preserve">2. Постановка цели и задач урока. Мотивация учебной деятельности учащихся </w:t>
      </w:r>
    </w:p>
    <w:p w:rsidR="008D70B5" w:rsidRPr="00BE1FBA" w:rsidRDefault="008D70B5" w:rsidP="008D70B5">
      <w:pPr>
        <w:pStyle w:val="a8"/>
        <w:shd w:val="clear" w:color="auto" w:fill="FFFFFF"/>
        <w:spacing w:before="0" w:beforeAutospacing="0" w:after="0" w:afterAutospacing="0"/>
        <w:ind w:left="75" w:right="-284"/>
        <w:rPr>
          <w:b/>
        </w:rPr>
      </w:pPr>
      <w:r w:rsidRPr="00BE1FBA">
        <w:rPr>
          <w:b/>
        </w:rPr>
        <w:t>__________________________________________________________________________________</w:t>
      </w:r>
    </w:p>
    <w:p w:rsidR="008D70B5" w:rsidRPr="00BE1FBA" w:rsidRDefault="008D70B5" w:rsidP="008D70B5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 xml:space="preserve">3. Актуализация знаний </w:t>
      </w:r>
    </w:p>
    <w:p w:rsidR="008D70B5" w:rsidRPr="00BE1FBA" w:rsidRDefault="008D70B5" w:rsidP="008D70B5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_________________________________________________________________________________</w:t>
      </w:r>
    </w:p>
    <w:p w:rsidR="008D70B5" w:rsidRPr="00BE1FBA" w:rsidRDefault="008D70B5" w:rsidP="00246E5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 xml:space="preserve">4. Первичное усвоение новых знаний </w:t>
      </w:r>
    </w:p>
    <w:p w:rsidR="008D70B5" w:rsidRPr="00BE1FBA" w:rsidRDefault="008D70B5" w:rsidP="008D70B5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 xml:space="preserve">5. Первичная проверка понимания    </w:t>
      </w:r>
    </w:p>
    <w:p w:rsidR="008D70B5" w:rsidRPr="00BE1FBA" w:rsidRDefault="008D70B5" w:rsidP="008D70B5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_________________________________________________________________________________</w:t>
      </w:r>
    </w:p>
    <w:p w:rsidR="008D70B5" w:rsidRPr="00BE1FBA" w:rsidRDefault="008D70B5" w:rsidP="008D70B5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 xml:space="preserve">6. Первичное закрепление                    </w:t>
      </w:r>
    </w:p>
    <w:p w:rsidR="008D70B5" w:rsidRPr="00BE1FBA" w:rsidRDefault="008D70B5" w:rsidP="008D70B5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_________________________________________________________________________________</w:t>
      </w:r>
    </w:p>
    <w:p w:rsidR="008D70B5" w:rsidRPr="00BE1FBA" w:rsidRDefault="008D70B5" w:rsidP="00246E5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 xml:space="preserve">7. Информация о домашнем задании, инструктаж по его выполнению   </w:t>
      </w:r>
    </w:p>
    <w:p w:rsidR="00246E5F" w:rsidRDefault="008D70B5" w:rsidP="00246E5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 xml:space="preserve">8. Рефлексия </w:t>
      </w:r>
      <w:r w:rsidRPr="00BE1FBA">
        <w:t>(подведение итогов занятия)</w:t>
      </w:r>
      <w:r w:rsidRPr="00BE1FBA">
        <w:rPr>
          <w:b/>
        </w:rPr>
        <w:t xml:space="preserve">   </w:t>
      </w:r>
    </w:p>
    <w:p w:rsidR="00151FF5" w:rsidRPr="00BE1FBA" w:rsidRDefault="00151FF5" w:rsidP="00151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FF5" w:rsidRPr="00BE1FBA" w:rsidRDefault="00151FF5" w:rsidP="00151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 ___________________________________</w:t>
      </w:r>
    </w:p>
    <w:p w:rsidR="00062764" w:rsidRPr="00BE1FBA" w:rsidRDefault="00062764" w:rsidP="00F63497">
      <w:pPr>
        <w:widowControl w:val="0"/>
        <w:spacing w:after="0"/>
        <w:rPr>
          <w:rFonts w:ascii="Times New Roman" w:eastAsia="Courier New" w:hAnsi="Times New Roman" w:cs="Times New Roman"/>
          <w:b/>
          <w:lang w:eastAsia="ru-RU"/>
        </w:rPr>
      </w:pPr>
    </w:p>
    <w:p w:rsidR="00062764" w:rsidRPr="00BE1FBA" w:rsidRDefault="00062764" w:rsidP="00151FF5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lang w:eastAsia="ru-RU"/>
        </w:rPr>
      </w:pPr>
    </w:p>
    <w:p w:rsidR="00062764" w:rsidRPr="00BE1FBA" w:rsidRDefault="00062764" w:rsidP="00062764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lang w:eastAsia="ru-RU"/>
        </w:rPr>
      </w:pPr>
      <w:r w:rsidRPr="00BE1FBA">
        <w:rPr>
          <w:rFonts w:ascii="Times New Roman" w:eastAsia="Courier New" w:hAnsi="Times New Roman" w:cs="Times New Roman"/>
          <w:b/>
          <w:lang w:eastAsia="ru-RU"/>
        </w:rPr>
        <w:t>Государственное бюджетное  образовательное учреждение среднего профессионального образования Луганской Народной Республики</w:t>
      </w:r>
    </w:p>
    <w:p w:rsidR="00062764" w:rsidRPr="00BE1FBA" w:rsidRDefault="00062764" w:rsidP="00062764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lang w:eastAsia="ru-RU"/>
        </w:rPr>
      </w:pPr>
      <w:r w:rsidRPr="00BE1FBA">
        <w:rPr>
          <w:rFonts w:ascii="Times New Roman" w:eastAsia="Courier New" w:hAnsi="Times New Roman" w:cs="Times New Roman"/>
          <w:b/>
          <w:lang w:eastAsia="ru-RU"/>
        </w:rPr>
        <w:t xml:space="preserve"> «Луганский колледж технологий торговых процессов и кулинарного мастерства»</w:t>
      </w:r>
    </w:p>
    <w:p w:rsidR="00151FF5" w:rsidRPr="00BE1FBA" w:rsidRDefault="00151FF5" w:rsidP="00151FF5">
      <w:pPr>
        <w:widowControl w:val="0"/>
        <w:spacing w:after="0"/>
        <w:jc w:val="center"/>
        <w:rPr>
          <w:rFonts w:ascii="Times New Roman" w:eastAsia="Courier New" w:hAnsi="Times New Roman" w:cs="Times New Roman"/>
          <w:sz w:val="18"/>
          <w:szCs w:val="18"/>
          <w:lang w:eastAsia="ru-RU"/>
        </w:rPr>
      </w:pPr>
    </w:p>
    <w:p w:rsidR="00151FF5" w:rsidRPr="00BE1FBA" w:rsidRDefault="00151FF5" w:rsidP="0015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УРОКА  </w:t>
      </w:r>
    </w:p>
    <w:p w:rsidR="00151FF5" w:rsidRPr="00BE1FBA" w:rsidRDefault="00151FF5" w:rsidP="00151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_________________________________________________________</w:t>
      </w:r>
    </w:p>
    <w:p w:rsidR="00151FF5" w:rsidRPr="00BE1FBA" w:rsidRDefault="00151FF5" w:rsidP="00151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2923"/>
        <w:gridCol w:w="2464"/>
      </w:tblGrid>
      <w:tr w:rsidR="008B22AF" w:rsidRPr="00BE1FBA" w:rsidTr="007549B6">
        <w:trPr>
          <w:jc w:val="center"/>
        </w:trPr>
        <w:tc>
          <w:tcPr>
            <w:tcW w:w="1719" w:type="dxa"/>
            <w:shd w:val="clear" w:color="auto" w:fill="auto"/>
          </w:tcPr>
          <w:p w:rsidR="00151FF5" w:rsidRPr="00BE1FBA" w:rsidRDefault="00151FF5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№</w:t>
            </w:r>
          </w:p>
        </w:tc>
        <w:tc>
          <w:tcPr>
            <w:tcW w:w="2923" w:type="dxa"/>
            <w:shd w:val="clear" w:color="auto" w:fill="auto"/>
          </w:tcPr>
          <w:p w:rsidR="00151FF5" w:rsidRPr="00BE1FBA" w:rsidRDefault="00151FF5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64" w:type="dxa"/>
            <w:shd w:val="clear" w:color="auto" w:fill="auto"/>
          </w:tcPr>
          <w:p w:rsidR="00151FF5" w:rsidRPr="00BE1FBA" w:rsidRDefault="00151FF5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№</w:t>
            </w:r>
          </w:p>
        </w:tc>
      </w:tr>
      <w:tr w:rsidR="008B22AF" w:rsidRPr="00BE1FBA" w:rsidTr="007549B6">
        <w:trPr>
          <w:jc w:val="center"/>
        </w:trPr>
        <w:tc>
          <w:tcPr>
            <w:tcW w:w="1719" w:type="dxa"/>
            <w:shd w:val="clear" w:color="auto" w:fill="auto"/>
          </w:tcPr>
          <w:p w:rsidR="00151FF5" w:rsidRPr="00BE1FBA" w:rsidRDefault="00151FF5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151FF5" w:rsidRPr="00BE1FBA" w:rsidRDefault="00151FF5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151FF5" w:rsidRPr="00BE1FBA" w:rsidRDefault="00151FF5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51FF5" w:rsidRPr="00BE1FBA" w:rsidRDefault="00151FF5" w:rsidP="00151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программы:________________________________________________________________</w:t>
      </w:r>
    </w:p>
    <w:p w:rsidR="00151FF5" w:rsidRPr="00BE1FBA" w:rsidRDefault="00151FF5" w:rsidP="00151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 _____________________________________________________________________</w:t>
      </w:r>
    </w:p>
    <w:p w:rsidR="00151FF5" w:rsidRPr="00BE1FBA" w:rsidRDefault="00151FF5" w:rsidP="00151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урока: </w:t>
      </w:r>
    </w:p>
    <w:p w:rsidR="00151FF5" w:rsidRPr="00BE1FBA" w:rsidRDefault="00151FF5" w:rsidP="00151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Обучающая_____________________________________________________________________</w:t>
      </w:r>
    </w:p>
    <w:p w:rsidR="00151FF5" w:rsidRPr="00BE1FBA" w:rsidRDefault="00151FF5" w:rsidP="00151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________________________________________________________________</w:t>
      </w:r>
    </w:p>
    <w:p w:rsidR="00151FF5" w:rsidRPr="00BE1FBA" w:rsidRDefault="00151FF5" w:rsidP="00151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 ____________________________________________________________________</w:t>
      </w:r>
    </w:p>
    <w:p w:rsidR="00151FF5" w:rsidRPr="00BE1FBA" w:rsidRDefault="00151FF5" w:rsidP="00151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BE1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2764"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 КОМПЛЕКСНОГО ПРИМЕНЕНИЯ ЗНАНИЙ И УМЕНИЙ (УРОК ЗАКРЕПЛЕНИЯ)</w:t>
      </w:r>
    </w:p>
    <w:p w:rsidR="00151FF5" w:rsidRPr="00E2678D" w:rsidRDefault="00E2678D" w:rsidP="00151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урока _______________________________________________________________________</w:t>
      </w:r>
    </w:p>
    <w:p w:rsidR="00151FF5" w:rsidRPr="00BE1FBA" w:rsidRDefault="00151FF5" w:rsidP="00151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обучения:_________________________________________________________________</w:t>
      </w:r>
    </w:p>
    <w:p w:rsidR="00151FF5" w:rsidRPr="00BE1FBA" w:rsidRDefault="00151FF5" w:rsidP="00151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 урока____________________________________________________________</w:t>
      </w:r>
    </w:p>
    <w:p w:rsidR="00151FF5" w:rsidRPr="00BE1FBA" w:rsidRDefault="00151FF5" w:rsidP="00151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 связи_____________________________________________________________</w:t>
      </w:r>
    </w:p>
    <w:p w:rsidR="00151FF5" w:rsidRPr="00BE1FBA" w:rsidRDefault="00151FF5" w:rsidP="00151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урока __________________________________________________________________________________</w:t>
      </w:r>
    </w:p>
    <w:p w:rsidR="003D43A7" w:rsidRPr="003D43A7" w:rsidRDefault="003D43A7" w:rsidP="003D43A7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  <w:sz w:val="28"/>
          <w:szCs w:val="28"/>
        </w:rPr>
      </w:pPr>
      <w:r w:rsidRPr="003D43A7">
        <w:rPr>
          <w:b/>
          <w:sz w:val="28"/>
          <w:szCs w:val="28"/>
        </w:rPr>
        <w:t>Структура урока</w:t>
      </w:r>
      <w:r>
        <w:rPr>
          <w:b/>
          <w:sz w:val="28"/>
          <w:szCs w:val="28"/>
        </w:rPr>
        <w:t>:</w:t>
      </w:r>
    </w:p>
    <w:p w:rsidR="003D43A7" w:rsidRPr="00BE1FBA" w:rsidRDefault="003D43A7" w:rsidP="003D43A7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  <w:sz w:val="28"/>
          <w:szCs w:val="28"/>
        </w:rPr>
        <w:t>1</w:t>
      </w:r>
      <w:r w:rsidRPr="00BE1FBA">
        <w:rPr>
          <w:b/>
        </w:rPr>
        <w:t>. Организационный этап –         мин.</w:t>
      </w:r>
    </w:p>
    <w:p w:rsidR="003D43A7" w:rsidRPr="00BE1FBA" w:rsidRDefault="003D43A7" w:rsidP="003D43A7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проверить внешний вид учащихся, наличие тетрадей, ручек, карандашей и т.д.</w:t>
      </w:r>
    </w:p>
    <w:p w:rsidR="003D43A7" w:rsidRPr="00BE1FBA" w:rsidRDefault="003D43A7" w:rsidP="003D43A7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проверить по журналу явку учащихся</w:t>
      </w:r>
    </w:p>
    <w:p w:rsidR="003D43A7" w:rsidRPr="00BE1FBA" w:rsidRDefault="003D43A7" w:rsidP="003D43A7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2. Проверка домашнего задания, воспроизведение и коррекция опорных знани</w:t>
      </w:r>
      <w:r>
        <w:rPr>
          <w:b/>
        </w:rPr>
        <w:t>й учащихся. Актуализация знаний</w:t>
      </w:r>
      <w:r w:rsidRPr="00BE1FBA">
        <w:rPr>
          <w:b/>
        </w:rPr>
        <w:t xml:space="preserve"> </w:t>
      </w:r>
      <w:r>
        <w:rPr>
          <w:b/>
        </w:rPr>
        <w:t xml:space="preserve">  </w:t>
      </w:r>
      <w:r w:rsidRPr="00BE1FBA">
        <w:rPr>
          <w:b/>
        </w:rPr>
        <w:t>–         мин.</w:t>
      </w:r>
    </w:p>
    <w:p w:rsidR="003D43A7" w:rsidRPr="00BE1FBA" w:rsidRDefault="003D43A7" w:rsidP="003D43A7">
      <w:pPr>
        <w:pStyle w:val="a8"/>
        <w:shd w:val="clear" w:color="auto" w:fill="FFFFFF"/>
        <w:spacing w:before="0" w:beforeAutospacing="0" w:after="0" w:afterAutospacing="0"/>
        <w:ind w:left="75" w:right="-143"/>
        <w:rPr>
          <w:b/>
        </w:rPr>
      </w:pPr>
      <w:r w:rsidRPr="00BE1FBA">
        <w:rPr>
          <w:b/>
        </w:rPr>
        <w:t>3. Постановка цели и задач урока. Мотивация учебной деятельности учащихся</w:t>
      </w:r>
      <w:r>
        <w:rPr>
          <w:b/>
        </w:rPr>
        <w:t xml:space="preserve"> </w:t>
      </w:r>
      <w:r w:rsidRPr="00BE1FBA">
        <w:rPr>
          <w:b/>
        </w:rPr>
        <w:t>–         мин.</w:t>
      </w:r>
    </w:p>
    <w:p w:rsidR="003D43A7" w:rsidRPr="00BE1FBA" w:rsidRDefault="003D43A7" w:rsidP="003D43A7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4. Первичное закрепление –         мин</w:t>
      </w:r>
    </w:p>
    <w:p w:rsidR="003D43A7" w:rsidRDefault="003D43A7" w:rsidP="003D43A7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 xml:space="preserve">5. Творческое применение и добывание знаний в новой ситуации </w:t>
      </w:r>
    </w:p>
    <w:p w:rsidR="003D43A7" w:rsidRPr="00BE1FBA" w:rsidRDefault="003D43A7" w:rsidP="003D43A7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(проблемные задания) –         мин.</w:t>
      </w:r>
    </w:p>
    <w:p w:rsidR="003D43A7" w:rsidRPr="00BE1FBA" w:rsidRDefault="003D43A7" w:rsidP="003D43A7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6. Информация о домашнем задании, инструктаж по его выполнению–         мин.</w:t>
      </w:r>
    </w:p>
    <w:p w:rsidR="003D43A7" w:rsidRPr="00BE1FBA" w:rsidRDefault="003D43A7" w:rsidP="003D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Рефлексия (подведение итогов занятия –         мин.</w:t>
      </w:r>
    </w:p>
    <w:p w:rsidR="003D43A7" w:rsidRPr="00BE1FBA" w:rsidRDefault="003D43A7" w:rsidP="00151FF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51FF5" w:rsidRPr="00BE1FBA" w:rsidRDefault="00151FF5" w:rsidP="0015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УРОКА</w:t>
      </w:r>
    </w:p>
    <w:p w:rsidR="00062764" w:rsidRPr="00BE1FBA" w:rsidRDefault="00062764" w:rsidP="00062764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  <w:sz w:val="28"/>
          <w:szCs w:val="28"/>
        </w:rPr>
        <w:t>1</w:t>
      </w:r>
      <w:r w:rsidRPr="00BE1FBA">
        <w:rPr>
          <w:b/>
        </w:rPr>
        <w:t>. Организационный этап –         мин.</w:t>
      </w:r>
    </w:p>
    <w:p w:rsidR="00062764" w:rsidRPr="00BE1FBA" w:rsidRDefault="00062764" w:rsidP="0006276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проверить внешний вид учащихся, наличие тетрадей, ручек, карандашей и т.д.</w:t>
      </w:r>
    </w:p>
    <w:p w:rsidR="00062764" w:rsidRPr="00BE1FBA" w:rsidRDefault="00062764" w:rsidP="0006276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проверить по журналу явку учащихся</w:t>
      </w:r>
    </w:p>
    <w:p w:rsidR="00062764" w:rsidRPr="00BE1FBA" w:rsidRDefault="00062764" w:rsidP="00062764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2. Проверка домашнего задания, воспроизведение и коррекция опорных знаний учащихся. Актуализация знаний</w:t>
      </w:r>
      <w:r w:rsidR="003D43A7">
        <w:rPr>
          <w:b/>
        </w:rPr>
        <w:t>.</w:t>
      </w:r>
    </w:p>
    <w:p w:rsidR="00062764" w:rsidRPr="00BE1FBA" w:rsidRDefault="00062764" w:rsidP="00062764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________________________________________________________________________________</w:t>
      </w:r>
    </w:p>
    <w:p w:rsidR="00062764" w:rsidRPr="00BE1FBA" w:rsidRDefault="00062764" w:rsidP="00062764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3. Постановка цели и задач урока. Мотивация учебной деятельности учащихся</w:t>
      </w:r>
    </w:p>
    <w:p w:rsidR="00062764" w:rsidRPr="00BE1FBA" w:rsidRDefault="00062764" w:rsidP="00062764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_________________________________________________________________________________</w:t>
      </w:r>
    </w:p>
    <w:p w:rsidR="00062764" w:rsidRPr="00BE1FBA" w:rsidRDefault="00062764" w:rsidP="00062764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 xml:space="preserve">4. Первичное закрепление </w:t>
      </w:r>
    </w:p>
    <w:p w:rsidR="00062764" w:rsidRPr="00BE1FBA" w:rsidRDefault="00062764" w:rsidP="00062764">
      <w:pPr>
        <w:pStyle w:val="a8"/>
        <w:shd w:val="clear" w:color="auto" w:fill="FFFFFF"/>
        <w:spacing w:before="0" w:beforeAutospacing="0" w:after="0" w:afterAutospacing="0"/>
        <w:ind w:left="720" w:right="75" w:hanging="360"/>
      </w:pPr>
      <w:r w:rsidRPr="00BE1FBA">
        <w:t>в знакомой ситуации (типовые)___________________________________________________</w:t>
      </w:r>
    </w:p>
    <w:p w:rsidR="00062764" w:rsidRPr="00BE1FBA" w:rsidRDefault="00062764" w:rsidP="00062764">
      <w:pPr>
        <w:pStyle w:val="a8"/>
        <w:shd w:val="clear" w:color="auto" w:fill="FFFFFF"/>
        <w:spacing w:before="0" w:beforeAutospacing="0" w:after="0" w:afterAutospacing="0"/>
        <w:ind w:left="720" w:right="75" w:hanging="360"/>
      </w:pPr>
      <w:r w:rsidRPr="00BE1FBA">
        <w:t>в изменённой ситуации (конструктивные)__________________________________________</w:t>
      </w:r>
    </w:p>
    <w:p w:rsidR="00062764" w:rsidRPr="00BE1FBA" w:rsidRDefault="00062764" w:rsidP="00062764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 xml:space="preserve">5. Творческое применение и добывание знаний в новой ситуации (проблемные задания) </w:t>
      </w:r>
    </w:p>
    <w:p w:rsidR="00062764" w:rsidRPr="00BE1FBA" w:rsidRDefault="00062764" w:rsidP="00062764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_________________________________________________________________________________</w:t>
      </w:r>
    </w:p>
    <w:p w:rsidR="00062764" w:rsidRPr="00BE1FBA" w:rsidRDefault="00062764" w:rsidP="00062764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6. Информация о домашнем задании, инструктаж по его выполнению</w:t>
      </w:r>
    </w:p>
    <w:p w:rsidR="00062764" w:rsidRPr="00BE1FBA" w:rsidRDefault="00062764" w:rsidP="00062764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_________________________________________________________________________________</w:t>
      </w:r>
    </w:p>
    <w:p w:rsidR="00062764" w:rsidRPr="00BE1FBA" w:rsidRDefault="00062764" w:rsidP="00062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7. Рефлексия (подведение итогов занятия </w:t>
      </w:r>
    </w:p>
    <w:p w:rsidR="00062764" w:rsidRPr="00BE1FBA" w:rsidRDefault="00062764" w:rsidP="00062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062764" w:rsidRPr="00BE1FBA" w:rsidRDefault="00062764" w:rsidP="0015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6ACB" w:rsidRPr="008439CE" w:rsidRDefault="00151FF5" w:rsidP="008439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 ___________________________________</w:t>
      </w:r>
    </w:p>
    <w:p w:rsidR="00062764" w:rsidRPr="00BE1FBA" w:rsidRDefault="00062764" w:rsidP="00062764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lang w:eastAsia="ru-RU"/>
        </w:rPr>
      </w:pPr>
      <w:r w:rsidRPr="00BE1FBA">
        <w:rPr>
          <w:rFonts w:ascii="Times New Roman" w:eastAsia="Courier New" w:hAnsi="Times New Roman" w:cs="Times New Roman"/>
          <w:b/>
          <w:lang w:eastAsia="ru-RU"/>
        </w:rPr>
        <w:lastRenderedPageBreak/>
        <w:t>Государственное бюджетное  образовательное учреждение среднего профессионального образования Луганской Народной Республики</w:t>
      </w:r>
    </w:p>
    <w:p w:rsidR="00062764" w:rsidRPr="00BE1FBA" w:rsidRDefault="00062764" w:rsidP="00062764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lang w:eastAsia="ru-RU"/>
        </w:rPr>
      </w:pPr>
      <w:r w:rsidRPr="00BE1FBA">
        <w:rPr>
          <w:rFonts w:ascii="Times New Roman" w:eastAsia="Courier New" w:hAnsi="Times New Roman" w:cs="Times New Roman"/>
          <w:b/>
          <w:lang w:eastAsia="ru-RU"/>
        </w:rPr>
        <w:t xml:space="preserve"> «Луганский колледж технологий торговых процессов и кулинарного мастерства»</w:t>
      </w:r>
    </w:p>
    <w:p w:rsidR="00062764" w:rsidRPr="00BE1FBA" w:rsidRDefault="00062764" w:rsidP="00062764">
      <w:pPr>
        <w:widowControl w:val="0"/>
        <w:spacing w:after="0"/>
        <w:jc w:val="center"/>
        <w:rPr>
          <w:rFonts w:ascii="Times New Roman" w:eastAsia="Courier New" w:hAnsi="Times New Roman" w:cs="Times New Roman"/>
          <w:sz w:val="18"/>
          <w:szCs w:val="18"/>
          <w:lang w:eastAsia="ru-RU"/>
        </w:rPr>
      </w:pPr>
    </w:p>
    <w:p w:rsidR="00062764" w:rsidRPr="00BE1FBA" w:rsidRDefault="00062764" w:rsidP="0006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УРОКА  </w:t>
      </w:r>
    </w:p>
    <w:p w:rsidR="00062764" w:rsidRPr="00BE1FBA" w:rsidRDefault="00062764" w:rsidP="00062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_________________________________________________________</w:t>
      </w:r>
    </w:p>
    <w:p w:rsidR="00062764" w:rsidRPr="00BE1FBA" w:rsidRDefault="00062764" w:rsidP="00062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2923"/>
        <w:gridCol w:w="2464"/>
      </w:tblGrid>
      <w:tr w:rsidR="008B22AF" w:rsidRPr="00BE1FBA" w:rsidTr="007549B6">
        <w:trPr>
          <w:jc w:val="center"/>
        </w:trPr>
        <w:tc>
          <w:tcPr>
            <w:tcW w:w="1719" w:type="dxa"/>
            <w:shd w:val="clear" w:color="auto" w:fill="auto"/>
          </w:tcPr>
          <w:p w:rsidR="00062764" w:rsidRPr="00BE1FBA" w:rsidRDefault="00062764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№</w:t>
            </w:r>
          </w:p>
        </w:tc>
        <w:tc>
          <w:tcPr>
            <w:tcW w:w="2923" w:type="dxa"/>
            <w:shd w:val="clear" w:color="auto" w:fill="auto"/>
          </w:tcPr>
          <w:p w:rsidR="00062764" w:rsidRPr="00BE1FBA" w:rsidRDefault="00062764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64" w:type="dxa"/>
            <w:shd w:val="clear" w:color="auto" w:fill="auto"/>
          </w:tcPr>
          <w:p w:rsidR="00062764" w:rsidRPr="00BE1FBA" w:rsidRDefault="00062764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№</w:t>
            </w:r>
          </w:p>
        </w:tc>
      </w:tr>
      <w:tr w:rsidR="008B22AF" w:rsidRPr="00BE1FBA" w:rsidTr="007549B6">
        <w:trPr>
          <w:jc w:val="center"/>
        </w:trPr>
        <w:tc>
          <w:tcPr>
            <w:tcW w:w="1719" w:type="dxa"/>
            <w:shd w:val="clear" w:color="auto" w:fill="auto"/>
          </w:tcPr>
          <w:p w:rsidR="00062764" w:rsidRPr="00BE1FBA" w:rsidRDefault="00062764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062764" w:rsidRPr="00BE1FBA" w:rsidRDefault="00062764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062764" w:rsidRPr="00BE1FBA" w:rsidRDefault="00062764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2764" w:rsidRPr="00BE1FBA" w:rsidRDefault="00062764" w:rsidP="00062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программы:________________________________________________________________</w:t>
      </w:r>
    </w:p>
    <w:p w:rsidR="00062764" w:rsidRPr="00BE1FBA" w:rsidRDefault="00062764" w:rsidP="00062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 _____________________________________________________________________</w:t>
      </w:r>
    </w:p>
    <w:p w:rsidR="00062764" w:rsidRPr="00BE1FBA" w:rsidRDefault="00062764" w:rsidP="00062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урока: </w:t>
      </w:r>
    </w:p>
    <w:p w:rsidR="00062764" w:rsidRPr="00BE1FBA" w:rsidRDefault="00062764" w:rsidP="00062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Обучающая_____________________________________________________________________</w:t>
      </w:r>
    </w:p>
    <w:p w:rsidR="00062764" w:rsidRPr="00BE1FBA" w:rsidRDefault="00062764" w:rsidP="00062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________________________________________________________________</w:t>
      </w:r>
    </w:p>
    <w:p w:rsidR="00062764" w:rsidRPr="00BE1FBA" w:rsidRDefault="00062764" w:rsidP="00062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 ____________________________________________________________________</w:t>
      </w:r>
    </w:p>
    <w:p w:rsidR="008B22AF" w:rsidRPr="00BE1FBA" w:rsidRDefault="00062764" w:rsidP="008B22AF">
      <w:pPr>
        <w:pStyle w:val="a8"/>
        <w:shd w:val="clear" w:color="auto" w:fill="FFFFFF"/>
        <w:spacing w:before="0" w:beforeAutospacing="0" w:after="0" w:afterAutospacing="0"/>
        <w:ind w:left="75" w:right="75"/>
      </w:pPr>
      <w:r w:rsidRPr="00BE1FBA">
        <w:rPr>
          <w:b/>
        </w:rPr>
        <w:t>Тип урока</w:t>
      </w:r>
      <w:r w:rsidRPr="00BE1FBA">
        <w:rPr>
          <w:b/>
          <w:sz w:val="28"/>
          <w:szCs w:val="28"/>
        </w:rPr>
        <w:t xml:space="preserve"> </w:t>
      </w:r>
      <w:r w:rsidR="008B22AF" w:rsidRPr="00BE1FBA">
        <w:rPr>
          <w:b/>
        </w:rPr>
        <w:t xml:space="preserve">УРОК </w:t>
      </w:r>
      <w:r w:rsidR="008B22AF" w:rsidRPr="00BE1FBA">
        <w:rPr>
          <w:b/>
          <w:bCs/>
        </w:rPr>
        <w:t>АКТУАЛИЗАЦИИ ЗНАНИЙ И УМЕНИЙ (УРОК ПОВТОРЕНИЯ)</w:t>
      </w:r>
    </w:p>
    <w:p w:rsidR="00062764" w:rsidRPr="00E2678D" w:rsidRDefault="00E2678D" w:rsidP="00062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урока _______________________________________________________________________</w:t>
      </w:r>
    </w:p>
    <w:p w:rsidR="00062764" w:rsidRPr="00BE1FBA" w:rsidRDefault="00062764" w:rsidP="00062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обучения_________________________________________________________________</w:t>
      </w:r>
    </w:p>
    <w:p w:rsidR="00062764" w:rsidRPr="00BE1FBA" w:rsidRDefault="00062764" w:rsidP="00062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 урока____________________________________________________________</w:t>
      </w:r>
    </w:p>
    <w:p w:rsidR="00062764" w:rsidRPr="00BE1FBA" w:rsidRDefault="00062764" w:rsidP="00062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 связи_____________________________________________________________</w:t>
      </w:r>
    </w:p>
    <w:p w:rsidR="00062764" w:rsidRPr="00BE1FBA" w:rsidRDefault="00062764" w:rsidP="00062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урока __________________________________________________________________________________</w:t>
      </w:r>
    </w:p>
    <w:p w:rsidR="003D43A7" w:rsidRPr="003D43A7" w:rsidRDefault="003D43A7" w:rsidP="003D43A7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  <w:sz w:val="28"/>
          <w:szCs w:val="28"/>
        </w:rPr>
      </w:pPr>
      <w:r w:rsidRPr="003D43A7">
        <w:rPr>
          <w:b/>
          <w:sz w:val="28"/>
          <w:szCs w:val="28"/>
        </w:rPr>
        <w:t>Структура урока</w:t>
      </w:r>
      <w:r>
        <w:rPr>
          <w:b/>
          <w:sz w:val="28"/>
          <w:szCs w:val="28"/>
        </w:rPr>
        <w:t>:</w:t>
      </w:r>
    </w:p>
    <w:p w:rsidR="003D43A7" w:rsidRPr="003D43A7" w:rsidRDefault="003D43A7" w:rsidP="003D43A7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  <w:sz w:val="28"/>
          <w:szCs w:val="28"/>
        </w:rPr>
        <w:t>1</w:t>
      </w:r>
      <w:r w:rsidRPr="00BE1FBA">
        <w:rPr>
          <w:b/>
        </w:rPr>
        <w:t>. Организационный этап</w:t>
      </w:r>
      <w:r>
        <w:rPr>
          <w:b/>
        </w:rPr>
        <w:t xml:space="preserve"> –         мин.</w:t>
      </w:r>
    </w:p>
    <w:p w:rsidR="003D43A7" w:rsidRPr="00BE1FBA" w:rsidRDefault="003D43A7" w:rsidP="003D43A7">
      <w:pPr>
        <w:pStyle w:val="a8"/>
        <w:shd w:val="clear" w:color="auto" w:fill="FFFFFF"/>
        <w:spacing w:before="0" w:beforeAutospacing="0" w:after="0" w:afterAutospacing="0"/>
        <w:ind w:left="75" w:right="-284"/>
        <w:rPr>
          <w:b/>
        </w:rPr>
      </w:pPr>
      <w:r w:rsidRPr="00BE1FBA">
        <w:rPr>
          <w:b/>
        </w:rPr>
        <w:t>2. Проверка домашнего задания, воспроизведение и коррекция знаний, навыков и умений учащихся, необходимых для творческого решения по</w:t>
      </w:r>
      <w:r>
        <w:rPr>
          <w:b/>
        </w:rPr>
        <w:t>ставленных задач –         мин.</w:t>
      </w:r>
    </w:p>
    <w:p w:rsidR="003D43A7" w:rsidRPr="00BE1FBA" w:rsidRDefault="003D43A7" w:rsidP="003D43A7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3. Постановка цели и задач урока. Мотивация учебной деятельности учащихся –       мин.</w:t>
      </w:r>
    </w:p>
    <w:p w:rsidR="003D43A7" w:rsidRPr="00BE1FBA" w:rsidRDefault="003D43A7" w:rsidP="003D43A7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4. Актуализация знаний–         мин.</w:t>
      </w:r>
    </w:p>
    <w:p w:rsidR="003D43A7" w:rsidRPr="00BE1FBA" w:rsidRDefault="003D43A7" w:rsidP="003D43A7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5. Применение знаний и умений в новой ситуации–         мин.</w:t>
      </w:r>
    </w:p>
    <w:p w:rsidR="003D43A7" w:rsidRPr="00BE1FBA" w:rsidRDefault="003D43A7" w:rsidP="003D43A7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6. Обобщение и сист</w:t>
      </w:r>
      <w:r>
        <w:rPr>
          <w:b/>
        </w:rPr>
        <w:t>ематизация знаний–         мин.</w:t>
      </w:r>
      <w:r w:rsidRPr="00BE1FBA">
        <w:rPr>
          <w:b/>
        </w:rPr>
        <w:t>_</w:t>
      </w:r>
    </w:p>
    <w:p w:rsidR="003D43A7" w:rsidRPr="00BE1FBA" w:rsidRDefault="003D43A7" w:rsidP="003D43A7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7. Контроль усвоения, обсуждение допущенных ошибок и их коррекция –         мин.</w:t>
      </w:r>
    </w:p>
    <w:p w:rsidR="003D43A7" w:rsidRPr="00BE1FBA" w:rsidRDefault="003D43A7" w:rsidP="003D43A7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8. Информация о домашнем задании, инструктаж по его выполнению–         мин.</w:t>
      </w:r>
    </w:p>
    <w:p w:rsidR="003D43A7" w:rsidRPr="00BE1FBA" w:rsidRDefault="003D43A7" w:rsidP="003D43A7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9. Рефлексия (подведение</w:t>
      </w:r>
      <w:r>
        <w:rPr>
          <w:b/>
        </w:rPr>
        <w:t xml:space="preserve"> итогов занятия) –         мин.</w:t>
      </w:r>
    </w:p>
    <w:p w:rsidR="00062764" w:rsidRPr="00BE1FBA" w:rsidRDefault="00062764" w:rsidP="0006276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62764" w:rsidRPr="00BE1FBA" w:rsidRDefault="00062764" w:rsidP="0006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УРОКА</w:t>
      </w:r>
    </w:p>
    <w:p w:rsidR="008B22AF" w:rsidRPr="00BE1FBA" w:rsidRDefault="008B22AF" w:rsidP="008B22A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  <w:sz w:val="28"/>
          <w:szCs w:val="28"/>
        </w:rPr>
        <w:t>1</w:t>
      </w:r>
      <w:r w:rsidRPr="00BE1FBA">
        <w:rPr>
          <w:b/>
        </w:rPr>
        <w:t>. Организационный этап</w:t>
      </w:r>
    </w:p>
    <w:p w:rsidR="002B3DA0" w:rsidRPr="00BE1FBA" w:rsidRDefault="002B3DA0" w:rsidP="002B3D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проверить внешний вид учащихся, наличие тетрадей, ручек, карандашей и т.д.</w:t>
      </w:r>
    </w:p>
    <w:p w:rsidR="002B3DA0" w:rsidRPr="00BE1FBA" w:rsidRDefault="002B3DA0" w:rsidP="002B3D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проверить по журналу явку учащихся</w:t>
      </w:r>
    </w:p>
    <w:p w:rsidR="008B22AF" w:rsidRPr="00BE1FBA" w:rsidRDefault="008B22AF" w:rsidP="003D43A7">
      <w:pPr>
        <w:pStyle w:val="a8"/>
        <w:shd w:val="clear" w:color="auto" w:fill="FFFFFF"/>
        <w:spacing w:before="0" w:beforeAutospacing="0" w:after="0" w:afterAutospacing="0"/>
        <w:ind w:right="75"/>
        <w:rPr>
          <w:b/>
        </w:rPr>
      </w:pPr>
      <w:r w:rsidRPr="00BE1FBA">
        <w:rPr>
          <w:b/>
          <w:sz w:val="28"/>
          <w:szCs w:val="28"/>
        </w:rPr>
        <w:t>_________</w:t>
      </w:r>
      <w:r w:rsidR="003D43A7">
        <w:rPr>
          <w:b/>
          <w:sz w:val="28"/>
          <w:szCs w:val="28"/>
        </w:rPr>
        <w:t>___________________________________________________________</w:t>
      </w:r>
    </w:p>
    <w:p w:rsidR="008B22AF" w:rsidRPr="00BE1FBA" w:rsidRDefault="008B22AF" w:rsidP="008B22AF">
      <w:pPr>
        <w:pStyle w:val="a8"/>
        <w:shd w:val="clear" w:color="auto" w:fill="FFFFFF"/>
        <w:spacing w:before="0" w:beforeAutospacing="0" w:after="0" w:afterAutospacing="0"/>
        <w:ind w:left="75" w:right="-284"/>
        <w:rPr>
          <w:b/>
        </w:rPr>
      </w:pPr>
      <w:r w:rsidRPr="00BE1FBA">
        <w:rPr>
          <w:b/>
        </w:rPr>
        <w:t xml:space="preserve">2. Проверка домашнего задания, воспроизведение и коррекция знаний, навыков и умений учащихся, необходимых для творческого решения поставленных задач </w:t>
      </w:r>
    </w:p>
    <w:p w:rsidR="008B22AF" w:rsidRPr="00BE1FBA" w:rsidRDefault="008B22AF" w:rsidP="008B22A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_______________________________________________________________________________</w:t>
      </w:r>
    </w:p>
    <w:p w:rsidR="008B22AF" w:rsidRPr="00BE1FBA" w:rsidRDefault="008B22AF" w:rsidP="008B22A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 xml:space="preserve">3. Постановка цели и задач урока. Мотивация учебной деятельности учащихся </w:t>
      </w:r>
    </w:p>
    <w:p w:rsidR="008B22AF" w:rsidRPr="00BE1FBA" w:rsidRDefault="008B22AF" w:rsidP="008B22A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_______________________________________________________________________________</w:t>
      </w:r>
    </w:p>
    <w:p w:rsidR="008B22AF" w:rsidRPr="00BE1FBA" w:rsidRDefault="008B22AF" w:rsidP="008B22A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4. Актуализация знаний</w:t>
      </w:r>
      <w:r w:rsidR="003D43A7">
        <w:rPr>
          <w:b/>
        </w:rPr>
        <w:t>_________________________________________________________</w:t>
      </w:r>
    </w:p>
    <w:p w:rsidR="008B22AF" w:rsidRPr="00BE1FBA" w:rsidRDefault="008B22AF" w:rsidP="008B22AF">
      <w:pPr>
        <w:pStyle w:val="a8"/>
        <w:shd w:val="clear" w:color="auto" w:fill="FFFFFF"/>
        <w:spacing w:before="0" w:beforeAutospacing="0" w:after="0" w:afterAutospacing="0"/>
        <w:ind w:left="720" w:right="75" w:hanging="360"/>
      </w:pPr>
      <w:r w:rsidRPr="00BE1FBA">
        <w:t>с целью подготовки к контрольному уроку</w:t>
      </w:r>
    </w:p>
    <w:p w:rsidR="008B22AF" w:rsidRPr="00BE1FBA" w:rsidRDefault="008B22AF" w:rsidP="008B22AF">
      <w:pPr>
        <w:pStyle w:val="a8"/>
        <w:shd w:val="clear" w:color="auto" w:fill="FFFFFF"/>
        <w:spacing w:before="0" w:beforeAutospacing="0" w:after="0" w:afterAutospacing="0"/>
        <w:ind w:left="720" w:right="75" w:hanging="360"/>
      </w:pPr>
      <w:r w:rsidRPr="00BE1FBA">
        <w:t>с целью подготовки к изучению новой темы</w:t>
      </w:r>
    </w:p>
    <w:p w:rsidR="008B22AF" w:rsidRPr="00BE1FBA" w:rsidRDefault="008B22AF" w:rsidP="008B22A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5. Применение знаний и умений в новой ситуации</w:t>
      </w:r>
    </w:p>
    <w:p w:rsidR="008B22AF" w:rsidRPr="00BE1FBA" w:rsidRDefault="008B22AF" w:rsidP="008B22A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_______________________________________________________________________________</w:t>
      </w:r>
    </w:p>
    <w:p w:rsidR="008B22AF" w:rsidRPr="00BE1FBA" w:rsidRDefault="008B22AF" w:rsidP="008B22A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6. Обобщение и систематизация знаний______________</w:t>
      </w:r>
      <w:r w:rsidR="003D43A7">
        <w:rPr>
          <w:b/>
        </w:rPr>
        <w:t>____________________________</w:t>
      </w:r>
    </w:p>
    <w:p w:rsidR="008B22AF" w:rsidRPr="00BE1FBA" w:rsidRDefault="008B22AF" w:rsidP="008B22A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 xml:space="preserve">7. Контроль усвоения, обсуждение допущенных ошибок и их коррекция </w:t>
      </w:r>
    </w:p>
    <w:p w:rsidR="008B22AF" w:rsidRPr="00BE1FBA" w:rsidRDefault="008B22AF" w:rsidP="008B22A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______________________________________________________________________________</w:t>
      </w:r>
    </w:p>
    <w:p w:rsidR="008B22AF" w:rsidRPr="00BE1FBA" w:rsidRDefault="008B22AF" w:rsidP="008B22A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8. Информация о домашнем задании, инструктаж по его выполнению</w:t>
      </w:r>
    </w:p>
    <w:p w:rsidR="008B22AF" w:rsidRPr="00BE1FBA" w:rsidRDefault="008B22AF" w:rsidP="008B22A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_______________________________________________________________________________</w:t>
      </w:r>
    </w:p>
    <w:p w:rsidR="008B22AF" w:rsidRPr="00BE1FBA" w:rsidRDefault="008B22AF" w:rsidP="003D43A7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9. Рефлек</w:t>
      </w:r>
      <w:r w:rsidR="003D43A7">
        <w:rPr>
          <w:b/>
        </w:rPr>
        <w:t>сия (подведение итогов занятия)_________________________________________</w:t>
      </w:r>
    </w:p>
    <w:p w:rsidR="00B802A1" w:rsidRDefault="003D43A7" w:rsidP="003D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Преподаватель ___________________________________</w:t>
      </w:r>
    </w:p>
    <w:p w:rsidR="008439CE" w:rsidRDefault="008439CE" w:rsidP="008B22AF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lang w:eastAsia="ru-RU"/>
        </w:rPr>
      </w:pPr>
    </w:p>
    <w:p w:rsidR="008B22AF" w:rsidRPr="00BE1FBA" w:rsidRDefault="008B22AF" w:rsidP="008B22AF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lang w:eastAsia="ru-RU"/>
        </w:rPr>
      </w:pPr>
      <w:r w:rsidRPr="00BE1FBA">
        <w:rPr>
          <w:rFonts w:ascii="Times New Roman" w:eastAsia="Courier New" w:hAnsi="Times New Roman" w:cs="Times New Roman"/>
          <w:b/>
          <w:lang w:eastAsia="ru-RU"/>
        </w:rPr>
        <w:lastRenderedPageBreak/>
        <w:t>Государственное бюджетное  образовательное учреждение среднего профессионального образования Луганской Народной Республики</w:t>
      </w:r>
    </w:p>
    <w:p w:rsidR="008B22AF" w:rsidRPr="00BE1FBA" w:rsidRDefault="008B22AF" w:rsidP="008B22AF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lang w:eastAsia="ru-RU"/>
        </w:rPr>
      </w:pPr>
      <w:r w:rsidRPr="00BE1FBA">
        <w:rPr>
          <w:rFonts w:ascii="Times New Roman" w:eastAsia="Courier New" w:hAnsi="Times New Roman" w:cs="Times New Roman"/>
          <w:b/>
          <w:lang w:eastAsia="ru-RU"/>
        </w:rPr>
        <w:t xml:space="preserve"> «Луганский колледж технологий торговых процессов и кулинарного мастерства»</w:t>
      </w:r>
    </w:p>
    <w:p w:rsidR="008B22AF" w:rsidRPr="00BE1FBA" w:rsidRDefault="008B22AF" w:rsidP="008B22AF">
      <w:pPr>
        <w:widowControl w:val="0"/>
        <w:spacing w:after="0"/>
        <w:jc w:val="center"/>
        <w:rPr>
          <w:rFonts w:ascii="Times New Roman" w:eastAsia="Courier New" w:hAnsi="Times New Roman" w:cs="Times New Roman"/>
          <w:sz w:val="18"/>
          <w:szCs w:val="18"/>
          <w:lang w:eastAsia="ru-RU"/>
        </w:rPr>
      </w:pPr>
    </w:p>
    <w:p w:rsidR="008B22AF" w:rsidRPr="00BE1FBA" w:rsidRDefault="008B22AF" w:rsidP="008B2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УРОКА  </w:t>
      </w:r>
    </w:p>
    <w:p w:rsidR="008B22AF" w:rsidRPr="00BE1FBA" w:rsidRDefault="008B22AF" w:rsidP="008B2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_________________________________________________________</w:t>
      </w:r>
    </w:p>
    <w:p w:rsidR="008B22AF" w:rsidRPr="00BE1FBA" w:rsidRDefault="008B22AF" w:rsidP="008B2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2923"/>
        <w:gridCol w:w="2464"/>
      </w:tblGrid>
      <w:tr w:rsidR="008B22AF" w:rsidRPr="00BE1FBA" w:rsidTr="007549B6">
        <w:trPr>
          <w:jc w:val="center"/>
        </w:trPr>
        <w:tc>
          <w:tcPr>
            <w:tcW w:w="1719" w:type="dxa"/>
            <w:shd w:val="clear" w:color="auto" w:fill="auto"/>
          </w:tcPr>
          <w:p w:rsidR="008B22AF" w:rsidRPr="00BE1FBA" w:rsidRDefault="008B22AF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№</w:t>
            </w:r>
          </w:p>
        </w:tc>
        <w:tc>
          <w:tcPr>
            <w:tcW w:w="2923" w:type="dxa"/>
            <w:shd w:val="clear" w:color="auto" w:fill="auto"/>
          </w:tcPr>
          <w:p w:rsidR="008B22AF" w:rsidRPr="00BE1FBA" w:rsidRDefault="008B22AF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64" w:type="dxa"/>
            <w:shd w:val="clear" w:color="auto" w:fill="auto"/>
          </w:tcPr>
          <w:p w:rsidR="008B22AF" w:rsidRPr="00BE1FBA" w:rsidRDefault="008B22AF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№</w:t>
            </w:r>
          </w:p>
        </w:tc>
      </w:tr>
      <w:tr w:rsidR="008B22AF" w:rsidRPr="00BE1FBA" w:rsidTr="007549B6">
        <w:trPr>
          <w:jc w:val="center"/>
        </w:trPr>
        <w:tc>
          <w:tcPr>
            <w:tcW w:w="1719" w:type="dxa"/>
            <w:shd w:val="clear" w:color="auto" w:fill="auto"/>
          </w:tcPr>
          <w:p w:rsidR="008B22AF" w:rsidRPr="00BE1FBA" w:rsidRDefault="008B22AF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8B22AF" w:rsidRPr="00BE1FBA" w:rsidRDefault="008B22AF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8B22AF" w:rsidRPr="00BE1FBA" w:rsidRDefault="008B22AF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B22AF" w:rsidRPr="00BE1FBA" w:rsidRDefault="008B22AF" w:rsidP="008B2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программы:________________________________________________________________</w:t>
      </w:r>
    </w:p>
    <w:p w:rsidR="008B22AF" w:rsidRPr="00BE1FBA" w:rsidRDefault="008B22AF" w:rsidP="008B2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 _____________________________________________________________________</w:t>
      </w:r>
    </w:p>
    <w:p w:rsidR="008B22AF" w:rsidRPr="00BE1FBA" w:rsidRDefault="008B22AF" w:rsidP="008B2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урока: </w:t>
      </w:r>
    </w:p>
    <w:p w:rsidR="008B22AF" w:rsidRPr="00BE1FBA" w:rsidRDefault="008B22AF" w:rsidP="008B2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Обучающая_____________________________________________________________________</w:t>
      </w:r>
    </w:p>
    <w:p w:rsidR="008B22AF" w:rsidRPr="00BE1FBA" w:rsidRDefault="008B22AF" w:rsidP="008B2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________________________________________________________________</w:t>
      </w:r>
    </w:p>
    <w:p w:rsidR="008B22AF" w:rsidRPr="00BE1FBA" w:rsidRDefault="008B22AF" w:rsidP="008B2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 ____________________________________________________________________</w:t>
      </w:r>
    </w:p>
    <w:p w:rsidR="008B22AF" w:rsidRPr="00BE1FBA" w:rsidRDefault="008B22AF" w:rsidP="008B22AF">
      <w:pPr>
        <w:pStyle w:val="a8"/>
        <w:shd w:val="clear" w:color="auto" w:fill="FFFFFF"/>
        <w:spacing w:before="0" w:beforeAutospacing="0" w:after="0" w:afterAutospacing="0"/>
        <w:ind w:left="75" w:right="75"/>
      </w:pPr>
      <w:r w:rsidRPr="00BE1FBA">
        <w:rPr>
          <w:b/>
        </w:rPr>
        <w:t>Тип урока</w:t>
      </w:r>
      <w:r w:rsidRPr="00BE1FBA">
        <w:rPr>
          <w:b/>
          <w:sz w:val="28"/>
          <w:szCs w:val="28"/>
        </w:rPr>
        <w:t xml:space="preserve"> </w:t>
      </w:r>
      <w:r w:rsidRPr="00BE1FBA">
        <w:rPr>
          <w:b/>
        </w:rPr>
        <w:t xml:space="preserve">УРОК </w:t>
      </w:r>
      <w:r w:rsidR="002B3DA0" w:rsidRPr="00BE1FBA">
        <w:rPr>
          <w:b/>
          <w:bCs/>
        </w:rPr>
        <w:t>СИСТЕМАТИЗАЦИИ И ОБОБЩЕНИЯ ЗНАНИЙ И УМЕНИЙ</w:t>
      </w:r>
    </w:p>
    <w:p w:rsidR="00E2678D" w:rsidRPr="00E2678D" w:rsidRDefault="00E2678D" w:rsidP="00E267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урока _______________________________________________________________________</w:t>
      </w:r>
    </w:p>
    <w:p w:rsidR="008B22AF" w:rsidRPr="00BE1FBA" w:rsidRDefault="008B22AF" w:rsidP="008B2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обучения_________________________________________________________________</w:t>
      </w:r>
    </w:p>
    <w:p w:rsidR="008B22AF" w:rsidRPr="00BE1FBA" w:rsidRDefault="008B22AF" w:rsidP="008B2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 урока____________________________________________________________</w:t>
      </w:r>
    </w:p>
    <w:p w:rsidR="008B22AF" w:rsidRPr="00BE1FBA" w:rsidRDefault="008B22AF" w:rsidP="008B2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 связи_____________________________________________________________</w:t>
      </w:r>
    </w:p>
    <w:p w:rsidR="008B22AF" w:rsidRPr="00BE1FBA" w:rsidRDefault="008B22AF" w:rsidP="008B2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урока __________________________________________________________________________________</w:t>
      </w:r>
    </w:p>
    <w:p w:rsidR="003D43A7" w:rsidRPr="003D43A7" w:rsidRDefault="003D43A7" w:rsidP="003D43A7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  <w:sz w:val="28"/>
          <w:szCs w:val="28"/>
        </w:rPr>
      </w:pPr>
      <w:r w:rsidRPr="003D43A7">
        <w:rPr>
          <w:b/>
          <w:sz w:val="28"/>
          <w:szCs w:val="28"/>
        </w:rPr>
        <w:t>Структура урока</w:t>
      </w:r>
      <w:r>
        <w:rPr>
          <w:b/>
          <w:sz w:val="28"/>
          <w:szCs w:val="28"/>
        </w:rPr>
        <w:t>:</w:t>
      </w:r>
    </w:p>
    <w:p w:rsidR="003D43A7" w:rsidRPr="00BE1FBA" w:rsidRDefault="003D43A7" w:rsidP="003D43A7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sz w:val="28"/>
          <w:szCs w:val="28"/>
        </w:rPr>
        <w:t>1</w:t>
      </w:r>
      <w:r w:rsidRPr="00BE1FBA">
        <w:rPr>
          <w:b/>
        </w:rPr>
        <w:t>.  Организационный этап–         мин.</w:t>
      </w:r>
    </w:p>
    <w:p w:rsidR="003D43A7" w:rsidRPr="00BE1FBA" w:rsidRDefault="003D43A7" w:rsidP="003D43A7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i/>
        </w:rPr>
        <w:t>- проверить внешний вид учащихся, наличие тетрадей, ручек, карандашей и т.д.</w:t>
      </w:r>
    </w:p>
    <w:p w:rsidR="003D43A7" w:rsidRPr="00BE1FBA" w:rsidRDefault="003D43A7" w:rsidP="003D43A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проверить по журналу явку учащихся</w:t>
      </w:r>
    </w:p>
    <w:p w:rsidR="003D43A7" w:rsidRPr="00BE1FBA" w:rsidRDefault="003D43A7" w:rsidP="003D43A7">
      <w:pPr>
        <w:pStyle w:val="a8"/>
        <w:shd w:val="clear" w:color="auto" w:fill="FFFFFF"/>
        <w:spacing w:before="0" w:beforeAutospacing="0" w:after="0" w:afterAutospacing="0"/>
        <w:ind w:left="75" w:right="-284"/>
        <w:rPr>
          <w:b/>
        </w:rPr>
      </w:pPr>
      <w:r w:rsidRPr="00BE1FBA">
        <w:rPr>
          <w:b/>
        </w:rPr>
        <w:t>2. Постановка цели и задач урока. Мотивация учебной деятельности учащихся –         мин.</w:t>
      </w:r>
    </w:p>
    <w:p w:rsidR="003D43A7" w:rsidRPr="00BE1FBA" w:rsidRDefault="003D43A7" w:rsidP="003D43A7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3. Актуализация знаний –         мин.</w:t>
      </w:r>
    </w:p>
    <w:p w:rsidR="003D43A7" w:rsidRPr="00BE1FBA" w:rsidRDefault="003D43A7" w:rsidP="003D43A7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4. Обобщение и систематизация знаний –         мин.</w:t>
      </w:r>
    </w:p>
    <w:p w:rsidR="003D43A7" w:rsidRPr="00BE1FBA" w:rsidRDefault="003D43A7" w:rsidP="00925DD9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5. Применение знаний и умений</w:t>
      </w:r>
      <w:r w:rsidR="00925DD9">
        <w:rPr>
          <w:b/>
        </w:rPr>
        <w:t xml:space="preserve"> в новой ситуации–         мин.</w:t>
      </w:r>
      <w:r w:rsidRPr="00BE1FBA">
        <w:rPr>
          <w:b/>
        </w:rPr>
        <w:t>_</w:t>
      </w:r>
    </w:p>
    <w:p w:rsidR="003D43A7" w:rsidRPr="00BE1FBA" w:rsidRDefault="003D43A7" w:rsidP="003D43A7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6. Контроль усвоения, обсуждение допущенных ошибок и их коррекция–         мин.</w:t>
      </w:r>
    </w:p>
    <w:p w:rsidR="003D43A7" w:rsidRPr="00BE1FBA" w:rsidRDefault="003D43A7" w:rsidP="003D43A7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7. Анализ и содержание итогов работы, формирование выводов по изученному материалу –         мин.</w:t>
      </w:r>
    </w:p>
    <w:p w:rsidR="003D43A7" w:rsidRPr="00BE1FBA" w:rsidRDefault="003D43A7" w:rsidP="003D43A7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7. Рефлексия (подведение итогов занятия) –         мин.</w:t>
      </w:r>
    </w:p>
    <w:p w:rsidR="003D43A7" w:rsidRDefault="003D43A7" w:rsidP="00925D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B22AF" w:rsidRPr="00BE1FBA" w:rsidRDefault="008B22AF" w:rsidP="008B2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УРОКА</w:t>
      </w:r>
    </w:p>
    <w:p w:rsidR="002B3DA0" w:rsidRPr="00BE1FBA" w:rsidRDefault="002B3DA0" w:rsidP="002B3DA0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sz w:val="28"/>
          <w:szCs w:val="28"/>
        </w:rPr>
        <w:t>1</w:t>
      </w:r>
      <w:r w:rsidRPr="00BE1FBA">
        <w:rPr>
          <w:b/>
        </w:rPr>
        <w:t>.  Организационный этап</w:t>
      </w:r>
    </w:p>
    <w:p w:rsidR="002B3DA0" w:rsidRPr="00BE1FBA" w:rsidRDefault="002B3DA0" w:rsidP="002B3DA0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i/>
        </w:rPr>
        <w:t>- проверить внешний вид учащихся, наличие тетрадей, ручек, карандашей и т.д.</w:t>
      </w:r>
    </w:p>
    <w:p w:rsidR="002B3DA0" w:rsidRPr="00BE1FBA" w:rsidRDefault="002B3DA0" w:rsidP="002B3D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проверить по журналу явку учащихся</w:t>
      </w:r>
    </w:p>
    <w:p w:rsidR="002B3DA0" w:rsidRPr="00BE1FBA" w:rsidRDefault="002B3DA0" w:rsidP="002B3DA0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sz w:val="28"/>
          <w:szCs w:val="28"/>
        </w:rPr>
        <w:t>_________________________________________________________________</w:t>
      </w:r>
    </w:p>
    <w:p w:rsidR="002B3DA0" w:rsidRPr="00BE1FBA" w:rsidRDefault="002B3DA0" w:rsidP="002B3DA0">
      <w:pPr>
        <w:pStyle w:val="a8"/>
        <w:shd w:val="clear" w:color="auto" w:fill="FFFFFF"/>
        <w:spacing w:before="0" w:beforeAutospacing="0" w:after="0" w:afterAutospacing="0"/>
        <w:ind w:left="75" w:right="-284"/>
        <w:rPr>
          <w:b/>
        </w:rPr>
      </w:pPr>
      <w:r w:rsidRPr="00BE1FBA">
        <w:rPr>
          <w:b/>
        </w:rPr>
        <w:t xml:space="preserve">2. Постановка цели и задач урока. Мотивация учебной деятельности учащихся </w:t>
      </w:r>
    </w:p>
    <w:p w:rsidR="002B3DA0" w:rsidRPr="00BE1FBA" w:rsidRDefault="002B3DA0" w:rsidP="002B3DA0">
      <w:pPr>
        <w:pStyle w:val="a8"/>
        <w:shd w:val="clear" w:color="auto" w:fill="FFFFFF"/>
        <w:spacing w:before="0" w:beforeAutospacing="0" w:after="0" w:afterAutospacing="0"/>
        <w:ind w:left="75" w:right="-284"/>
        <w:rPr>
          <w:b/>
        </w:rPr>
      </w:pPr>
      <w:r w:rsidRPr="00BE1FBA">
        <w:rPr>
          <w:b/>
        </w:rPr>
        <w:t>_________________________________________________________________________________</w:t>
      </w:r>
    </w:p>
    <w:p w:rsidR="002B3DA0" w:rsidRPr="00BE1FBA" w:rsidRDefault="002B3DA0" w:rsidP="002B3DA0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 xml:space="preserve">3. Актуализация знаний </w:t>
      </w:r>
      <w:r w:rsidR="00925DD9">
        <w:rPr>
          <w:b/>
        </w:rPr>
        <w:t>__________________________________________________________</w:t>
      </w:r>
    </w:p>
    <w:p w:rsidR="002B3DA0" w:rsidRPr="00BE1FBA" w:rsidRDefault="002B3DA0" w:rsidP="002B3DA0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 xml:space="preserve">4. Обобщение и систематизация знаний </w:t>
      </w:r>
      <w:r w:rsidR="00925DD9">
        <w:rPr>
          <w:b/>
        </w:rPr>
        <w:t>____________________________________________</w:t>
      </w:r>
    </w:p>
    <w:p w:rsidR="002B3DA0" w:rsidRPr="00925DD9" w:rsidRDefault="002B3DA0" w:rsidP="002B3DA0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  <w:i/>
        </w:rPr>
      </w:pPr>
      <w:r w:rsidRPr="00925DD9">
        <w:rPr>
          <w:b/>
          <w:i/>
        </w:rPr>
        <w:t>Подготовка учащихся к обобщенной деятельности</w:t>
      </w:r>
    </w:p>
    <w:p w:rsidR="002B3DA0" w:rsidRPr="00BE1FBA" w:rsidRDefault="002B3DA0" w:rsidP="002B3DA0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925DD9">
        <w:rPr>
          <w:b/>
          <w:i/>
        </w:rPr>
        <w:t>Воспроизведение на новом уровне (переформулированные вопросы</w:t>
      </w:r>
      <w:r w:rsidRPr="00BE1FBA">
        <w:rPr>
          <w:b/>
        </w:rPr>
        <w:t>).</w:t>
      </w:r>
    </w:p>
    <w:p w:rsidR="002B3DA0" w:rsidRPr="00BE1FBA" w:rsidRDefault="002B3DA0" w:rsidP="002B3DA0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5. Применение знаний и умений в новой ситуации</w:t>
      </w:r>
    </w:p>
    <w:p w:rsidR="002B3DA0" w:rsidRPr="00BE1FBA" w:rsidRDefault="002B3DA0" w:rsidP="002B3DA0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________________________________________________________________________________</w:t>
      </w:r>
    </w:p>
    <w:p w:rsidR="002B3DA0" w:rsidRPr="00BE1FBA" w:rsidRDefault="002B3DA0" w:rsidP="002B3DA0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6. Контроль усвоения, обсуждение допущенных ошибок и их коррекция</w:t>
      </w:r>
    </w:p>
    <w:p w:rsidR="002B3DA0" w:rsidRPr="00BE1FBA" w:rsidRDefault="002B3DA0" w:rsidP="002B3DA0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________________________________________________________________________________</w:t>
      </w:r>
    </w:p>
    <w:p w:rsidR="002B3DA0" w:rsidRPr="00BE1FBA" w:rsidRDefault="002B3DA0" w:rsidP="00925DD9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 xml:space="preserve">7. Анализ и содержание итогов работы, формирование выводов по изученному материалу </w:t>
      </w:r>
      <w:r w:rsidR="00925DD9">
        <w:rPr>
          <w:b/>
        </w:rPr>
        <w:t>______________________________________________________________________</w:t>
      </w:r>
    </w:p>
    <w:p w:rsidR="002B3DA0" w:rsidRPr="00BE1FBA" w:rsidRDefault="002B3DA0" w:rsidP="002B3DA0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 xml:space="preserve">7. Рефлексия (подведение итогов занятия) </w:t>
      </w:r>
    </w:p>
    <w:p w:rsidR="002B3DA0" w:rsidRPr="00BE1FBA" w:rsidRDefault="002B3DA0" w:rsidP="002B3DA0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________________________________________________________________________________</w:t>
      </w:r>
    </w:p>
    <w:p w:rsidR="00793902" w:rsidRPr="00FF5CDF" w:rsidRDefault="008B22AF" w:rsidP="00FF5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Преподаватель ___________________________________</w:t>
      </w:r>
    </w:p>
    <w:p w:rsidR="00793902" w:rsidRDefault="00793902" w:rsidP="002B3DA0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lang w:eastAsia="ru-RU"/>
        </w:rPr>
      </w:pPr>
    </w:p>
    <w:p w:rsidR="002B3DA0" w:rsidRPr="00BE1FBA" w:rsidRDefault="002B3DA0" w:rsidP="002B3DA0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lang w:eastAsia="ru-RU"/>
        </w:rPr>
      </w:pPr>
      <w:r w:rsidRPr="00BE1FBA">
        <w:rPr>
          <w:rFonts w:ascii="Times New Roman" w:eastAsia="Courier New" w:hAnsi="Times New Roman" w:cs="Times New Roman"/>
          <w:b/>
          <w:lang w:eastAsia="ru-RU"/>
        </w:rPr>
        <w:lastRenderedPageBreak/>
        <w:t>Государственное бюджетное  образовательное учреждение среднего профессионального образования Луганской Народной Республики</w:t>
      </w:r>
    </w:p>
    <w:p w:rsidR="002B3DA0" w:rsidRPr="00BE1FBA" w:rsidRDefault="002B3DA0" w:rsidP="002B3DA0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lang w:eastAsia="ru-RU"/>
        </w:rPr>
      </w:pPr>
      <w:r w:rsidRPr="00BE1FBA">
        <w:rPr>
          <w:rFonts w:ascii="Times New Roman" w:eastAsia="Courier New" w:hAnsi="Times New Roman" w:cs="Times New Roman"/>
          <w:b/>
          <w:lang w:eastAsia="ru-RU"/>
        </w:rPr>
        <w:t xml:space="preserve"> «Луганский колледж технологий торговых процессов и кулинарного мастерства»</w:t>
      </w:r>
    </w:p>
    <w:p w:rsidR="002B3DA0" w:rsidRPr="00BE1FBA" w:rsidRDefault="002B3DA0" w:rsidP="002B3DA0">
      <w:pPr>
        <w:widowControl w:val="0"/>
        <w:spacing w:after="0"/>
        <w:jc w:val="center"/>
        <w:rPr>
          <w:rFonts w:ascii="Times New Roman" w:eastAsia="Courier New" w:hAnsi="Times New Roman" w:cs="Times New Roman"/>
          <w:sz w:val="18"/>
          <w:szCs w:val="18"/>
          <w:lang w:eastAsia="ru-RU"/>
        </w:rPr>
      </w:pPr>
    </w:p>
    <w:p w:rsidR="002B3DA0" w:rsidRPr="00BE1FBA" w:rsidRDefault="002B3DA0" w:rsidP="002B3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УРОКА  </w:t>
      </w:r>
    </w:p>
    <w:p w:rsidR="002B3DA0" w:rsidRPr="00BE1FBA" w:rsidRDefault="002B3DA0" w:rsidP="002B3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_________________________________________________________</w:t>
      </w:r>
    </w:p>
    <w:p w:rsidR="002B3DA0" w:rsidRPr="00BE1FBA" w:rsidRDefault="002B3DA0" w:rsidP="002B3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2923"/>
        <w:gridCol w:w="2464"/>
      </w:tblGrid>
      <w:tr w:rsidR="002B3DA0" w:rsidRPr="00BE1FBA" w:rsidTr="007549B6">
        <w:trPr>
          <w:jc w:val="center"/>
        </w:trPr>
        <w:tc>
          <w:tcPr>
            <w:tcW w:w="1719" w:type="dxa"/>
            <w:shd w:val="clear" w:color="auto" w:fill="auto"/>
          </w:tcPr>
          <w:p w:rsidR="002B3DA0" w:rsidRPr="00BE1FBA" w:rsidRDefault="002B3DA0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№</w:t>
            </w:r>
          </w:p>
        </w:tc>
        <w:tc>
          <w:tcPr>
            <w:tcW w:w="2923" w:type="dxa"/>
            <w:shd w:val="clear" w:color="auto" w:fill="auto"/>
          </w:tcPr>
          <w:p w:rsidR="002B3DA0" w:rsidRPr="00BE1FBA" w:rsidRDefault="002B3DA0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64" w:type="dxa"/>
            <w:shd w:val="clear" w:color="auto" w:fill="auto"/>
          </w:tcPr>
          <w:p w:rsidR="002B3DA0" w:rsidRPr="00BE1FBA" w:rsidRDefault="002B3DA0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№</w:t>
            </w:r>
          </w:p>
        </w:tc>
      </w:tr>
      <w:tr w:rsidR="002B3DA0" w:rsidRPr="00BE1FBA" w:rsidTr="007549B6">
        <w:trPr>
          <w:jc w:val="center"/>
        </w:trPr>
        <w:tc>
          <w:tcPr>
            <w:tcW w:w="1719" w:type="dxa"/>
            <w:shd w:val="clear" w:color="auto" w:fill="auto"/>
          </w:tcPr>
          <w:p w:rsidR="002B3DA0" w:rsidRPr="00BE1FBA" w:rsidRDefault="002B3DA0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2B3DA0" w:rsidRPr="00BE1FBA" w:rsidRDefault="002B3DA0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2B3DA0" w:rsidRPr="00BE1FBA" w:rsidRDefault="002B3DA0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B3DA0" w:rsidRPr="00BE1FBA" w:rsidRDefault="002B3DA0" w:rsidP="002B3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программы:________________________________________________________________</w:t>
      </w:r>
    </w:p>
    <w:p w:rsidR="002B3DA0" w:rsidRPr="00BE1FBA" w:rsidRDefault="002B3DA0" w:rsidP="002B3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 _____________________________________________________________________</w:t>
      </w:r>
    </w:p>
    <w:p w:rsidR="002B3DA0" w:rsidRPr="00BE1FBA" w:rsidRDefault="002B3DA0" w:rsidP="002B3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урока: </w:t>
      </w:r>
    </w:p>
    <w:p w:rsidR="002B3DA0" w:rsidRPr="00BE1FBA" w:rsidRDefault="002B3DA0" w:rsidP="002B3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Обучающая_____________________________________________________________________</w:t>
      </w:r>
    </w:p>
    <w:p w:rsidR="002B3DA0" w:rsidRPr="00BE1FBA" w:rsidRDefault="002B3DA0" w:rsidP="002B3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________________________________________________________________</w:t>
      </w:r>
      <w:r w:rsidR="004C2D4F"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2B3DA0" w:rsidRPr="00BE1FBA" w:rsidRDefault="002B3DA0" w:rsidP="002B3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 ____________________________________________________________________</w:t>
      </w:r>
    </w:p>
    <w:p w:rsidR="002B3DA0" w:rsidRPr="00BE1FBA" w:rsidRDefault="002B3DA0" w:rsidP="002B3DA0">
      <w:pPr>
        <w:pStyle w:val="a8"/>
        <w:shd w:val="clear" w:color="auto" w:fill="FFFFFF"/>
        <w:spacing w:before="0" w:beforeAutospacing="0" w:after="0" w:afterAutospacing="0"/>
        <w:ind w:left="75" w:right="75"/>
      </w:pPr>
      <w:r w:rsidRPr="00BE1FBA">
        <w:rPr>
          <w:b/>
        </w:rPr>
        <w:t>Тип урока</w:t>
      </w:r>
      <w:r w:rsidRPr="00BE1FBA">
        <w:rPr>
          <w:b/>
          <w:sz w:val="28"/>
          <w:szCs w:val="28"/>
        </w:rPr>
        <w:t xml:space="preserve"> </w:t>
      </w:r>
      <w:r w:rsidRPr="00BE1FBA">
        <w:rPr>
          <w:b/>
        </w:rPr>
        <w:t xml:space="preserve">УРОК </w:t>
      </w:r>
      <w:r w:rsidRPr="00BE1FBA">
        <w:rPr>
          <w:b/>
          <w:bCs/>
        </w:rPr>
        <w:t>КОНТРОЛЯ ЗНАНИЙ И УМЕНИЙ</w:t>
      </w:r>
    </w:p>
    <w:p w:rsidR="00E2678D" w:rsidRPr="00E2678D" w:rsidRDefault="00E2678D" w:rsidP="00E267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урока _______________________________________________________________________</w:t>
      </w:r>
    </w:p>
    <w:p w:rsidR="002B3DA0" w:rsidRPr="00BE1FBA" w:rsidRDefault="002B3DA0" w:rsidP="002B3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обучения_________________________________________________________________</w:t>
      </w:r>
    </w:p>
    <w:p w:rsidR="002B3DA0" w:rsidRPr="00BE1FBA" w:rsidRDefault="002B3DA0" w:rsidP="002B3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 урока____________________________</w:t>
      </w:r>
      <w:r w:rsidR="004C2D4F"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2B3DA0" w:rsidRPr="00BE1FBA" w:rsidRDefault="002B3DA0" w:rsidP="002B3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 связи_____________________________</w:t>
      </w:r>
      <w:r w:rsidR="004C2D4F"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:rsidR="002B3DA0" w:rsidRPr="00BE1FBA" w:rsidRDefault="002B3DA0" w:rsidP="002B3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урока ___________________________________________________</w:t>
      </w:r>
      <w:r w:rsidR="004C2D4F"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FF5CDF" w:rsidRPr="003D43A7" w:rsidRDefault="00FF5CDF" w:rsidP="00FF5CD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  <w:sz w:val="28"/>
          <w:szCs w:val="28"/>
        </w:rPr>
      </w:pPr>
      <w:r w:rsidRPr="003D43A7">
        <w:rPr>
          <w:b/>
          <w:sz w:val="28"/>
          <w:szCs w:val="28"/>
        </w:rPr>
        <w:t>Структура урока</w:t>
      </w:r>
      <w:r>
        <w:rPr>
          <w:b/>
          <w:sz w:val="28"/>
          <w:szCs w:val="28"/>
        </w:rPr>
        <w:t>:</w:t>
      </w:r>
    </w:p>
    <w:p w:rsidR="00FF5CDF" w:rsidRPr="00BE1FBA" w:rsidRDefault="00FF5CDF" w:rsidP="00FF5CD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sz w:val="28"/>
          <w:szCs w:val="28"/>
        </w:rPr>
        <w:t>1</w:t>
      </w:r>
      <w:r w:rsidRPr="00BE1FBA">
        <w:rPr>
          <w:b/>
        </w:rPr>
        <w:t>.  Организационный этап –         мин.</w:t>
      </w:r>
    </w:p>
    <w:p w:rsidR="00FF5CDF" w:rsidRPr="00BE1FBA" w:rsidRDefault="00FF5CDF" w:rsidP="00FF5CD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2. Постановка цели и задач урока. Мотивация учебной деятельности учащихся.</w:t>
      </w:r>
      <w:r>
        <w:rPr>
          <w:b/>
        </w:rPr>
        <w:t xml:space="preserve"> -     мин.</w:t>
      </w:r>
    </w:p>
    <w:p w:rsidR="00FF5CDF" w:rsidRPr="00BE1FBA" w:rsidRDefault="00FF5CDF" w:rsidP="00FF5CD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3. Выявление знаний, умений и навыков, проверка уровня сформированности</w:t>
      </w:r>
      <w:r>
        <w:rPr>
          <w:b/>
        </w:rPr>
        <w:t xml:space="preserve"> у учащихся общеучебных умений -        мин.</w:t>
      </w:r>
    </w:p>
    <w:p w:rsidR="00FF5CDF" w:rsidRPr="00BE1FBA" w:rsidRDefault="00FF5CDF" w:rsidP="00FF5CD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4. Рефлексия (подведение итогов занятия)</w:t>
      </w:r>
      <w:r>
        <w:rPr>
          <w:b/>
        </w:rPr>
        <w:t>-   мин.</w:t>
      </w:r>
    </w:p>
    <w:p w:rsidR="00FF5CDF" w:rsidRPr="00BE1FBA" w:rsidRDefault="00FF5CDF" w:rsidP="00FF5CD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</w:p>
    <w:p w:rsidR="00FF5CDF" w:rsidRPr="00BE1FBA" w:rsidRDefault="00FF5CDF" w:rsidP="00FF5CDF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lang w:eastAsia="ru-RU"/>
        </w:rPr>
      </w:pPr>
    </w:p>
    <w:p w:rsidR="002B3DA0" w:rsidRPr="00BE1FBA" w:rsidRDefault="002B3DA0" w:rsidP="002B3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УРОКА</w:t>
      </w:r>
    </w:p>
    <w:p w:rsidR="002B3DA0" w:rsidRPr="00BE1FBA" w:rsidRDefault="002B3DA0" w:rsidP="002B3DA0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sz w:val="28"/>
          <w:szCs w:val="28"/>
        </w:rPr>
        <w:t>1</w:t>
      </w:r>
      <w:r w:rsidRPr="00BE1FBA">
        <w:rPr>
          <w:b/>
        </w:rPr>
        <w:t>.  Организационный этап</w:t>
      </w:r>
      <w:r w:rsidR="004C2D4F" w:rsidRPr="00BE1FBA">
        <w:rPr>
          <w:b/>
        </w:rPr>
        <w:t xml:space="preserve"> </w:t>
      </w:r>
    </w:p>
    <w:p w:rsidR="002B3DA0" w:rsidRPr="00BE1FBA" w:rsidRDefault="002B3DA0" w:rsidP="002B3DA0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i/>
        </w:rPr>
        <w:t>- проверить внешний вид учащихся, наличие тетрадей, ручек, карандашей и т.д.</w:t>
      </w:r>
    </w:p>
    <w:p w:rsidR="002B3DA0" w:rsidRPr="00BE1FBA" w:rsidRDefault="002B3DA0" w:rsidP="002B3D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проверить по журналу явку учащихся</w:t>
      </w:r>
    </w:p>
    <w:p w:rsidR="002B3DA0" w:rsidRPr="00BE1FBA" w:rsidRDefault="002B3DA0" w:rsidP="002B3DA0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2. Постановка цели и задач урока. Мотивация учебной деятельности учащихся.</w:t>
      </w:r>
    </w:p>
    <w:p w:rsidR="004C2D4F" w:rsidRPr="00BE1FBA" w:rsidRDefault="004C2D4F" w:rsidP="002B3DA0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_______________________________________________________________________________</w:t>
      </w:r>
    </w:p>
    <w:p w:rsidR="004C2D4F" w:rsidRPr="00BE1FBA" w:rsidRDefault="002B3DA0" w:rsidP="002B3DA0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 xml:space="preserve">3. Выявление знаний, умений и навыков, проверка уровня сформированности у учащихся общеучебных умений. </w:t>
      </w:r>
    </w:p>
    <w:p w:rsidR="002B3DA0" w:rsidRPr="00BE1FBA" w:rsidRDefault="002B3DA0" w:rsidP="002B3DA0">
      <w:pPr>
        <w:pStyle w:val="a8"/>
        <w:shd w:val="clear" w:color="auto" w:fill="FFFFFF"/>
        <w:spacing w:before="0" w:beforeAutospacing="0" w:after="0" w:afterAutospacing="0"/>
        <w:ind w:left="75" w:right="75"/>
      </w:pPr>
      <w:r w:rsidRPr="00BE1FBA"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</w:p>
    <w:p w:rsidR="004C2D4F" w:rsidRPr="00BE1FBA" w:rsidRDefault="004C2D4F" w:rsidP="002B3DA0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_______________________________________________________________________________</w:t>
      </w:r>
    </w:p>
    <w:p w:rsidR="002B3DA0" w:rsidRPr="00BE1FBA" w:rsidRDefault="002B3DA0" w:rsidP="002B3DA0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4. Рефлексия (подведение итогов занятия)</w:t>
      </w:r>
    </w:p>
    <w:p w:rsidR="004C2D4F" w:rsidRPr="00BE1FBA" w:rsidRDefault="004C2D4F" w:rsidP="002B3DA0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______________________________________________________________________________</w:t>
      </w:r>
    </w:p>
    <w:p w:rsidR="002B3DA0" w:rsidRPr="00BE1FBA" w:rsidRDefault="002B3DA0" w:rsidP="002B3DA0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lang w:eastAsia="ru-RU"/>
        </w:rPr>
      </w:pPr>
    </w:p>
    <w:p w:rsidR="002B3DA0" w:rsidRPr="00BE1FBA" w:rsidRDefault="002B3DA0" w:rsidP="002B3DA0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lang w:eastAsia="ru-RU"/>
        </w:rPr>
      </w:pPr>
    </w:p>
    <w:p w:rsidR="002B3DA0" w:rsidRPr="00BE1FBA" w:rsidRDefault="002B3DA0" w:rsidP="002B3DA0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lang w:eastAsia="ru-RU"/>
        </w:rPr>
      </w:pPr>
    </w:p>
    <w:p w:rsidR="002B3DA0" w:rsidRPr="00BE1FBA" w:rsidRDefault="002B3DA0" w:rsidP="002B3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Преподаватель ___________________________________</w:t>
      </w:r>
    </w:p>
    <w:p w:rsidR="002B3DA0" w:rsidRPr="00BE1FBA" w:rsidRDefault="002B3DA0" w:rsidP="002B3DA0">
      <w:pPr>
        <w:tabs>
          <w:tab w:val="left" w:pos="152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2A1" w:rsidRPr="00BE1FBA" w:rsidRDefault="00B802A1" w:rsidP="00B802A1">
      <w:pPr>
        <w:tabs>
          <w:tab w:val="left" w:pos="1526"/>
        </w:tabs>
        <w:rPr>
          <w:rFonts w:ascii="Times New Roman" w:hAnsi="Times New Roman" w:cs="Times New Roman"/>
          <w:sz w:val="28"/>
          <w:szCs w:val="28"/>
        </w:rPr>
      </w:pPr>
    </w:p>
    <w:p w:rsidR="00B802A1" w:rsidRPr="00BE1FBA" w:rsidRDefault="00B802A1" w:rsidP="00B802A1">
      <w:pPr>
        <w:tabs>
          <w:tab w:val="left" w:pos="1526"/>
        </w:tabs>
        <w:rPr>
          <w:rFonts w:ascii="Times New Roman" w:hAnsi="Times New Roman" w:cs="Times New Roman"/>
          <w:sz w:val="28"/>
          <w:szCs w:val="28"/>
        </w:rPr>
      </w:pPr>
    </w:p>
    <w:p w:rsidR="00B802A1" w:rsidRPr="00BE1FBA" w:rsidRDefault="00B802A1" w:rsidP="00B802A1">
      <w:pPr>
        <w:tabs>
          <w:tab w:val="left" w:pos="1526"/>
        </w:tabs>
        <w:rPr>
          <w:rFonts w:ascii="Times New Roman" w:hAnsi="Times New Roman" w:cs="Times New Roman"/>
          <w:sz w:val="28"/>
          <w:szCs w:val="28"/>
        </w:rPr>
      </w:pPr>
    </w:p>
    <w:p w:rsidR="004C2D4F" w:rsidRPr="00BE1FBA" w:rsidRDefault="004C2D4F" w:rsidP="004C2D4F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lang w:eastAsia="ru-RU"/>
        </w:rPr>
      </w:pPr>
      <w:r w:rsidRPr="00BE1FBA">
        <w:rPr>
          <w:rFonts w:ascii="Times New Roman" w:eastAsia="Courier New" w:hAnsi="Times New Roman" w:cs="Times New Roman"/>
          <w:b/>
          <w:lang w:eastAsia="ru-RU"/>
        </w:rPr>
        <w:lastRenderedPageBreak/>
        <w:t>Государственное бюджетное  образовательное учреждение среднего профессионального образования Луганской Народной Республики</w:t>
      </w:r>
    </w:p>
    <w:p w:rsidR="004C2D4F" w:rsidRPr="00BE1FBA" w:rsidRDefault="004C2D4F" w:rsidP="004C2D4F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lang w:eastAsia="ru-RU"/>
        </w:rPr>
      </w:pPr>
      <w:r w:rsidRPr="00BE1FBA">
        <w:rPr>
          <w:rFonts w:ascii="Times New Roman" w:eastAsia="Courier New" w:hAnsi="Times New Roman" w:cs="Times New Roman"/>
          <w:b/>
          <w:lang w:eastAsia="ru-RU"/>
        </w:rPr>
        <w:t xml:space="preserve"> «Луганский колледж технологий торговых процессов и кулинарного мастерства»</w:t>
      </w:r>
    </w:p>
    <w:p w:rsidR="004C2D4F" w:rsidRPr="00BE1FBA" w:rsidRDefault="004C2D4F" w:rsidP="004C2D4F">
      <w:pPr>
        <w:widowControl w:val="0"/>
        <w:spacing w:after="0"/>
        <w:jc w:val="center"/>
        <w:rPr>
          <w:rFonts w:ascii="Times New Roman" w:eastAsia="Courier New" w:hAnsi="Times New Roman" w:cs="Times New Roman"/>
          <w:sz w:val="18"/>
          <w:szCs w:val="18"/>
          <w:lang w:eastAsia="ru-RU"/>
        </w:rPr>
      </w:pPr>
    </w:p>
    <w:p w:rsidR="004C2D4F" w:rsidRPr="00BE1FBA" w:rsidRDefault="004C2D4F" w:rsidP="004C2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УРОКА  </w:t>
      </w:r>
    </w:p>
    <w:p w:rsidR="004C2D4F" w:rsidRPr="00BE1FBA" w:rsidRDefault="004C2D4F" w:rsidP="004C2D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_________________________________________________________</w:t>
      </w:r>
    </w:p>
    <w:p w:rsidR="004C2D4F" w:rsidRPr="00BE1FBA" w:rsidRDefault="004C2D4F" w:rsidP="004C2D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2923"/>
        <w:gridCol w:w="2464"/>
      </w:tblGrid>
      <w:tr w:rsidR="004C2D4F" w:rsidRPr="00BE1FBA" w:rsidTr="007549B6">
        <w:trPr>
          <w:jc w:val="center"/>
        </w:trPr>
        <w:tc>
          <w:tcPr>
            <w:tcW w:w="1719" w:type="dxa"/>
            <w:shd w:val="clear" w:color="auto" w:fill="auto"/>
          </w:tcPr>
          <w:p w:rsidR="004C2D4F" w:rsidRPr="00BE1FBA" w:rsidRDefault="004C2D4F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№</w:t>
            </w:r>
          </w:p>
        </w:tc>
        <w:tc>
          <w:tcPr>
            <w:tcW w:w="2923" w:type="dxa"/>
            <w:shd w:val="clear" w:color="auto" w:fill="auto"/>
          </w:tcPr>
          <w:p w:rsidR="004C2D4F" w:rsidRPr="00BE1FBA" w:rsidRDefault="004C2D4F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64" w:type="dxa"/>
            <w:shd w:val="clear" w:color="auto" w:fill="auto"/>
          </w:tcPr>
          <w:p w:rsidR="004C2D4F" w:rsidRPr="00BE1FBA" w:rsidRDefault="004C2D4F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№</w:t>
            </w:r>
          </w:p>
        </w:tc>
      </w:tr>
      <w:tr w:rsidR="004C2D4F" w:rsidRPr="00BE1FBA" w:rsidTr="007549B6">
        <w:trPr>
          <w:jc w:val="center"/>
        </w:trPr>
        <w:tc>
          <w:tcPr>
            <w:tcW w:w="1719" w:type="dxa"/>
            <w:shd w:val="clear" w:color="auto" w:fill="auto"/>
          </w:tcPr>
          <w:p w:rsidR="004C2D4F" w:rsidRPr="00BE1FBA" w:rsidRDefault="004C2D4F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4C2D4F" w:rsidRPr="00BE1FBA" w:rsidRDefault="004C2D4F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4C2D4F" w:rsidRPr="00BE1FBA" w:rsidRDefault="004C2D4F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C2D4F" w:rsidRPr="00BE1FBA" w:rsidRDefault="004C2D4F" w:rsidP="004C2D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программы:________________________________________________________________</w:t>
      </w:r>
    </w:p>
    <w:p w:rsidR="004C2D4F" w:rsidRPr="00BE1FBA" w:rsidRDefault="004C2D4F" w:rsidP="004C2D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 _____________________________________________________________________</w:t>
      </w:r>
    </w:p>
    <w:p w:rsidR="004C2D4F" w:rsidRPr="00BE1FBA" w:rsidRDefault="004C2D4F" w:rsidP="004C2D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урока: </w:t>
      </w:r>
    </w:p>
    <w:p w:rsidR="004C2D4F" w:rsidRPr="00BE1FBA" w:rsidRDefault="004C2D4F" w:rsidP="004C2D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Обучающая_____________________________________________________________________</w:t>
      </w:r>
    </w:p>
    <w:p w:rsidR="004C2D4F" w:rsidRPr="00BE1FBA" w:rsidRDefault="004C2D4F" w:rsidP="004C2D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__________________________________________________________________</w:t>
      </w:r>
    </w:p>
    <w:p w:rsidR="004C2D4F" w:rsidRPr="00BE1FBA" w:rsidRDefault="004C2D4F" w:rsidP="004C2D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 ____________________________________________________________________</w:t>
      </w:r>
    </w:p>
    <w:p w:rsidR="004C2D4F" w:rsidRPr="00BE1FBA" w:rsidRDefault="004C2D4F" w:rsidP="004C2D4F">
      <w:pPr>
        <w:pStyle w:val="a8"/>
        <w:shd w:val="clear" w:color="auto" w:fill="FFFFFF"/>
        <w:spacing w:before="0" w:beforeAutospacing="0" w:after="0" w:afterAutospacing="0"/>
        <w:ind w:left="75" w:right="75"/>
      </w:pPr>
      <w:r w:rsidRPr="00BE1FBA">
        <w:rPr>
          <w:b/>
        </w:rPr>
        <w:t>Тип урока</w:t>
      </w:r>
      <w:r w:rsidRPr="00BE1FBA">
        <w:rPr>
          <w:b/>
          <w:sz w:val="28"/>
          <w:szCs w:val="28"/>
        </w:rPr>
        <w:t xml:space="preserve"> </w:t>
      </w:r>
      <w:r w:rsidRPr="00BE1FBA">
        <w:rPr>
          <w:b/>
        </w:rPr>
        <w:t xml:space="preserve">УРОК </w:t>
      </w:r>
      <w:r w:rsidRPr="00BE1FBA">
        <w:rPr>
          <w:b/>
          <w:bCs/>
        </w:rPr>
        <w:t>КОРРЕКЦИИ ЗНАНИЙ, УМЕНИЙ И НАВЫКОВ.</w:t>
      </w:r>
    </w:p>
    <w:p w:rsidR="00E2678D" w:rsidRPr="00E2678D" w:rsidRDefault="00E2678D" w:rsidP="00E267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урока _______________________________________________________________________</w:t>
      </w:r>
    </w:p>
    <w:p w:rsidR="004C2D4F" w:rsidRPr="00BE1FBA" w:rsidRDefault="004C2D4F" w:rsidP="004C2D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обучения_________________________________________________________________</w:t>
      </w:r>
    </w:p>
    <w:p w:rsidR="004C2D4F" w:rsidRPr="00BE1FBA" w:rsidRDefault="004C2D4F" w:rsidP="004C2D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 урока__________________________________________________________</w:t>
      </w:r>
    </w:p>
    <w:p w:rsidR="004C2D4F" w:rsidRPr="00BE1FBA" w:rsidRDefault="004C2D4F" w:rsidP="004C2D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 связи____________________________________________________________</w:t>
      </w:r>
    </w:p>
    <w:p w:rsidR="004C2D4F" w:rsidRPr="00BE1FBA" w:rsidRDefault="004C2D4F" w:rsidP="004C2D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урока _________________________________________________________________________________</w:t>
      </w:r>
    </w:p>
    <w:p w:rsidR="004C2D4F" w:rsidRPr="00BE1FBA" w:rsidRDefault="004C2D4F" w:rsidP="004C2D4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F5CDF" w:rsidRDefault="00FF5CDF" w:rsidP="00FF5CD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  <w:sz w:val="28"/>
          <w:szCs w:val="28"/>
        </w:rPr>
      </w:pPr>
      <w:r w:rsidRPr="003D43A7">
        <w:rPr>
          <w:b/>
          <w:sz w:val="28"/>
          <w:szCs w:val="28"/>
        </w:rPr>
        <w:t>Структура урока</w:t>
      </w:r>
      <w:r>
        <w:rPr>
          <w:b/>
          <w:sz w:val="28"/>
          <w:szCs w:val="28"/>
        </w:rPr>
        <w:t>:</w:t>
      </w:r>
    </w:p>
    <w:p w:rsidR="00FF5CDF" w:rsidRPr="00BE1FBA" w:rsidRDefault="00FF5CDF" w:rsidP="00FF5CD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  <w:sz w:val="28"/>
          <w:szCs w:val="28"/>
        </w:rPr>
        <w:t>1</w:t>
      </w:r>
      <w:r w:rsidRPr="00BE1FBA">
        <w:rPr>
          <w:b/>
        </w:rPr>
        <w:t>.  Организационный этап–         мин.</w:t>
      </w:r>
    </w:p>
    <w:p w:rsidR="00FF5CDF" w:rsidRPr="00BE1FBA" w:rsidRDefault="00FF5CDF" w:rsidP="00FF5CDF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ind w:right="-143"/>
        <w:rPr>
          <w:b/>
        </w:rPr>
      </w:pPr>
      <w:r w:rsidRPr="00BE1FBA">
        <w:rPr>
          <w:b/>
        </w:rPr>
        <w:t>Постановка цели и задач урока. Мотивация учебной деятельности учащихся–         мин.</w:t>
      </w:r>
    </w:p>
    <w:p w:rsidR="00FF5CDF" w:rsidRPr="00BE1FBA" w:rsidRDefault="00FF5CDF" w:rsidP="00FF5CDF">
      <w:pPr>
        <w:pStyle w:val="a8"/>
        <w:shd w:val="clear" w:color="auto" w:fill="FFFFFF"/>
        <w:spacing w:before="0" w:beforeAutospacing="0" w:after="0" w:afterAutospacing="0"/>
        <w:ind w:left="75" w:right="-284"/>
        <w:rPr>
          <w:b/>
        </w:rPr>
      </w:pPr>
      <w:r w:rsidRPr="00BE1FBA">
        <w:rPr>
          <w:b/>
        </w:rPr>
        <w:t>3.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 –         мин.</w:t>
      </w:r>
    </w:p>
    <w:p w:rsidR="00FF5CDF" w:rsidRPr="00BE1FBA" w:rsidRDefault="00FF5CDF" w:rsidP="00FF5CD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4. Информация о домашнем задании, инструктаж по его выполнению</w:t>
      </w:r>
      <w:r>
        <w:rPr>
          <w:b/>
        </w:rPr>
        <w:t xml:space="preserve">   </w:t>
      </w:r>
      <w:r w:rsidRPr="00BE1FBA">
        <w:rPr>
          <w:b/>
        </w:rPr>
        <w:t>–         мин.</w:t>
      </w:r>
    </w:p>
    <w:p w:rsidR="00FF5CDF" w:rsidRPr="00BE1FBA" w:rsidRDefault="00FF5CDF" w:rsidP="00FF5CD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5.Рефлексия (подведение итогов занятия) –         мин.</w:t>
      </w:r>
    </w:p>
    <w:p w:rsidR="004C2D4F" w:rsidRPr="00BE1FBA" w:rsidRDefault="004C2D4F" w:rsidP="004C2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УРОКА</w:t>
      </w:r>
    </w:p>
    <w:p w:rsidR="004C2D4F" w:rsidRPr="00BE1FBA" w:rsidRDefault="004C2D4F" w:rsidP="004C2D4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  <w:sz w:val="28"/>
          <w:szCs w:val="28"/>
        </w:rPr>
        <w:t>1</w:t>
      </w:r>
      <w:r w:rsidRPr="00BE1FBA">
        <w:rPr>
          <w:b/>
        </w:rPr>
        <w:t>.  Организационный этап</w:t>
      </w:r>
    </w:p>
    <w:p w:rsidR="004C2D4F" w:rsidRPr="00BE1FBA" w:rsidRDefault="004C2D4F" w:rsidP="004C2D4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i/>
        </w:rPr>
        <w:t>- проверить внешний вид учащихся, наличие тетрадей, ручек, карандашей и т.д.</w:t>
      </w:r>
    </w:p>
    <w:p w:rsidR="004C2D4F" w:rsidRPr="00BE1FBA" w:rsidRDefault="004C2D4F" w:rsidP="004C2D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проверить по журналу явку учащихся</w:t>
      </w:r>
    </w:p>
    <w:p w:rsidR="004C2D4F" w:rsidRPr="00BE1FBA" w:rsidRDefault="004C2D4F" w:rsidP="004C2D4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  <w:sz w:val="28"/>
          <w:szCs w:val="28"/>
        </w:rPr>
        <w:t>_____________________________________________________________</w:t>
      </w:r>
    </w:p>
    <w:p w:rsidR="004C2D4F" w:rsidRPr="00BE1FBA" w:rsidRDefault="004C2D4F" w:rsidP="004C2D4F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75"/>
        <w:rPr>
          <w:b/>
        </w:rPr>
      </w:pPr>
      <w:r w:rsidRPr="00BE1FBA">
        <w:rPr>
          <w:b/>
        </w:rPr>
        <w:t xml:space="preserve">Постановка цели и задач урока. Мотивация учебной деятельности учащихся        </w:t>
      </w:r>
    </w:p>
    <w:p w:rsidR="004C2D4F" w:rsidRPr="00BE1FBA" w:rsidRDefault="004C2D4F" w:rsidP="004C2D4F">
      <w:pPr>
        <w:pStyle w:val="a8"/>
        <w:shd w:val="clear" w:color="auto" w:fill="FFFFFF"/>
        <w:spacing w:before="0" w:beforeAutospacing="0" w:after="0" w:afterAutospacing="0"/>
        <w:ind w:right="75"/>
        <w:rPr>
          <w:b/>
        </w:rPr>
      </w:pPr>
      <w:r w:rsidRPr="00BE1FBA">
        <w:rPr>
          <w:b/>
        </w:rPr>
        <w:t>________________________________________________________________________________</w:t>
      </w:r>
    </w:p>
    <w:p w:rsidR="004C2D4F" w:rsidRPr="00BE1FBA" w:rsidRDefault="004C2D4F" w:rsidP="004C2D4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 xml:space="preserve">3.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 </w:t>
      </w:r>
      <w:r w:rsidR="003A31E6" w:rsidRPr="00BE1FBA">
        <w:rPr>
          <w:b/>
        </w:rPr>
        <w:t>–         мин.</w:t>
      </w:r>
    </w:p>
    <w:p w:rsidR="004C2D4F" w:rsidRPr="00BE1FBA" w:rsidRDefault="004C2D4F" w:rsidP="004C2D4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_______________________________________________________________________________</w:t>
      </w:r>
    </w:p>
    <w:p w:rsidR="004C2D4F" w:rsidRPr="003A31E6" w:rsidRDefault="004C2D4F" w:rsidP="004C2D4F">
      <w:pPr>
        <w:pStyle w:val="a8"/>
        <w:shd w:val="clear" w:color="auto" w:fill="FFFFFF"/>
        <w:spacing w:before="0" w:beforeAutospacing="0" w:after="0" w:afterAutospacing="0"/>
        <w:ind w:left="75" w:right="75"/>
        <w:rPr>
          <w:i/>
        </w:rPr>
      </w:pPr>
      <w:r w:rsidRPr="003A31E6">
        <w:rPr>
          <w:i/>
        </w:rPr>
        <w:t xml:space="preserve">В зависимости от результатов диагностики </w:t>
      </w:r>
      <w:r w:rsidR="001F1E95" w:rsidRPr="003A31E6">
        <w:rPr>
          <w:i/>
        </w:rPr>
        <w:t>преподаватель</w:t>
      </w:r>
      <w:r w:rsidRPr="003A31E6">
        <w:rPr>
          <w:i/>
        </w:rPr>
        <w:t xml:space="preserve"> планирует коллективные, групповые и индивидуальные способы обучения</w:t>
      </w:r>
    </w:p>
    <w:p w:rsidR="004C2D4F" w:rsidRPr="00BE1FBA" w:rsidRDefault="004C2D4F" w:rsidP="004C2D4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4. Информация о домашнем задании, инструктаж по его выполнению</w:t>
      </w:r>
    </w:p>
    <w:p w:rsidR="004C2D4F" w:rsidRPr="00BE1FBA" w:rsidRDefault="004C2D4F" w:rsidP="004C2D4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_______________________________________________________________________________</w:t>
      </w:r>
    </w:p>
    <w:p w:rsidR="00B802A1" w:rsidRPr="00BE1FBA" w:rsidRDefault="004C2D4F" w:rsidP="004C2D4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 xml:space="preserve">5.Рефлексия (подведение итогов занятия) </w:t>
      </w:r>
    </w:p>
    <w:p w:rsidR="004C2D4F" w:rsidRPr="00BE1FBA" w:rsidRDefault="004C2D4F" w:rsidP="004C2D4F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_______________________________________________________________________________</w:t>
      </w:r>
    </w:p>
    <w:p w:rsidR="00B802A1" w:rsidRPr="00BE1FBA" w:rsidRDefault="00B802A1" w:rsidP="00B802A1">
      <w:pPr>
        <w:tabs>
          <w:tab w:val="left" w:pos="1526"/>
        </w:tabs>
        <w:rPr>
          <w:rFonts w:ascii="Times New Roman" w:hAnsi="Times New Roman" w:cs="Times New Roman"/>
          <w:sz w:val="28"/>
          <w:szCs w:val="28"/>
        </w:rPr>
      </w:pPr>
    </w:p>
    <w:p w:rsidR="00B802A1" w:rsidRPr="00BE1FBA" w:rsidRDefault="00BE1FBA" w:rsidP="00B802A1">
      <w:pPr>
        <w:tabs>
          <w:tab w:val="left" w:pos="1526"/>
        </w:tabs>
        <w:rPr>
          <w:rFonts w:ascii="Times New Roman" w:hAnsi="Times New Roman" w:cs="Times New Roman"/>
          <w:sz w:val="28"/>
          <w:szCs w:val="28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 ___________________________________</w:t>
      </w:r>
    </w:p>
    <w:p w:rsidR="00B802A1" w:rsidRPr="00BE1FBA" w:rsidRDefault="00B802A1" w:rsidP="00B802A1">
      <w:pPr>
        <w:tabs>
          <w:tab w:val="left" w:pos="1526"/>
        </w:tabs>
        <w:rPr>
          <w:rFonts w:ascii="Times New Roman" w:hAnsi="Times New Roman" w:cs="Times New Roman"/>
          <w:sz w:val="28"/>
          <w:szCs w:val="28"/>
        </w:rPr>
      </w:pPr>
    </w:p>
    <w:p w:rsidR="007549B6" w:rsidRPr="00BE1FBA" w:rsidRDefault="007549B6" w:rsidP="007549B6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lang w:eastAsia="ru-RU"/>
        </w:rPr>
      </w:pPr>
      <w:r w:rsidRPr="00BE1FBA">
        <w:rPr>
          <w:rFonts w:ascii="Times New Roman" w:eastAsia="Courier New" w:hAnsi="Times New Roman" w:cs="Times New Roman"/>
          <w:b/>
          <w:lang w:eastAsia="ru-RU"/>
        </w:rPr>
        <w:t>Государственное бюджетное  образовательное учреждение среднего профессионального образования Луганской Народной Республики</w:t>
      </w:r>
    </w:p>
    <w:p w:rsidR="007549B6" w:rsidRPr="00BE1FBA" w:rsidRDefault="007549B6" w:rsidP="007549B6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lang w:eastAsia="ru-RU"/>
        </w:rPr>
      </w:pPr>
      <w:r w:rsidRPr="00BE1FBA">
        <w:rPr>
          <w:rFonts w:ascii="Times New Roman" w:eastAsia="Courier New" w:hAnsi="Times New Roman" w:cs="Times New Roman"/>
          <w:b/>
          <w:lang w:eastAsia="ru-RU"/>
        </w:rPr>
        <w:lastRenderedPageBreak/>
        <w:t xml:space="preserve"> «Луганский колледж технологий торговых процессов и кулинарного мастерства»</w:t>
      </w:r>
    </w:p>
    <w:p w:rsidR="007549B6" w:rsidRPr="00BE1FBA" w:rsidRDefault="007549B6" w:rsidP="007549B6">
      <w:pPr>
        <w:widowControl w:val="0"/>
        <w:spacing w:after="0"/>
        <w:jc w:val="center"/>
        <w:rPr>
          <w:rFonts w:ascii="Times New Roman" w:eastAsia="Courier New" w:hAnsi="Times New Roman" w:cs="Times New Roman"/>
          <w:sz w:val="18"/>
          <w:szCs w:val="18"/>
          <w:lang w:eastAsia="ru-RU"/>
        </w:rPr>
      </w:pPr>
    </w:p>
    <w:p w:rsidR="007549B6" w:rsidRPr="00BE1FBA" w:rsidRDefault="007549B6" w:rsidP="00754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УРОКА  </w:t>
      </w:r>
    </w:p>
    <w:p w:rsidR="007549B6" w:rsidRPr="00BE1FBA" w:rsidRDefault="007549B6" w:rsidP="00754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_________________________________________________________</w:t>
      </w:r>
    </w:p>
    <w:p w:rsidR="007549B6" w:rsidRPr="00BE1FBA" w:rsidRDefault="007549B6" w:rsidP="00754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2923"/>
        <w:gridCol w:w="2464"/>
      </w:tblGrid>
      <w:tr w:rsidR="007549B6" w:rsidRPr="00BE1FBA" w:rsidTr="007549B6">
        <w:trPr>
          <w:jc w:val="center"/>
        </w:trPr>
        <w:tc>
          <w:tcPr>
            <w:tcW w:w="1719" w:type="dxa"/>
            <w:shd w:val="clear" w:color="auto" w:fill="auto"/>
          </w:tcPr>
          <w:p w:rsidR="007549B6" w:rsidRPr="00BE1FBA" w:rsidRDefault="007549B6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№</w:t>
            </w:r>
          </w:p>
        </w:tc>
        <w:tc>
          <w:tcPr>
            <w:tcW w:w="2923" w:type="dxa"/>
            <w:shd w:val="clear" w:color="auto" w:fill="auto"/>
          </w:tcPr>
          <w:p w:rsidR="007549B6" w:rsidRPr="00BE1FBA" w:rsidRDefault="007549B6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64" w:type="dxa"/>
            <w:shd w:val="clear" w:color="auto" w:fill="auto"/>
          </w:tcPr>
          <w:p w:rsidR="007549B6" w:rsidRPr="00BE1FBA" w:rsidRDefault="007549B6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№</w:t>
            </w:r>
          </w:p>
        </w:tc>
      </w:tr>
      <w:tr w:rsidR="007549B6" w:rsidRPr="00BE1FBA" w:rsidTr="007549B6">
        <w:trPr>
          <w:jc w:val="center"/>
        </w:trPr>
        <w:tc>
          <w:tcPr>
            <w:tcW w:w="1719" w:type="dxa"/>
            <w:shd w:val="clear" w:color="auto" w:fill="auto"/>
          </w:tcPr>
          <w:p w:rsidR="007549B6" w:rsidRPr="00BE1FBA" w:rsidRDefault="007549B6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7549B6" w:rsidRPr="00BE1FBA" w:rsidRDefault="007549B6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7549B6" w:rsidRPr="00BE1FBA" w:rsidRDefault="007549B6" w:rsidP="0075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49B6" w:rsidRPr="00BE1FBA" w:rsidRDefault="007549B6" w:rsidP="00754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программы:________________________________________________________________</w:t>
      </w:r>
    </w:p>
    <w:p w:rsidR="007549B6" w:rsidRPr="00BE1FBA" w:rsidRDefault="007549B6" w:rsidP="00754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 _____________________________________________________________________</w:t>
      </w:r>
    </w:p>
    <w:p w:rsidR="007549B6" w:rsidRPr="00BE1FBA" w:rsidRDefault="007549B6" w:rsidP="00754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урока: </w:t>
      </w:r>
    </w:p>
    <w:p w:rsidR="007549B6" w:rsidRPr="00BE1FBA" w:rsidRDefault="007549B6" w:rsidP="00754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Обучающая_____________________________________________________________________</w:t>
      </w:r>
    </w:p>
    <w:p w:rsidR="007549B6" w:rsidRPr="00BE1FBA" w:rsidRDefault="007549B6" w:rsidP="00754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__________________________________________________________________</w:t>
      </w:r>
    </w:p>
    <w:p w:rsidR="007549B6" w:rsidRPr="00BE1FBA" w:rsidRDefault="007549B6" w:rsidP="00754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 ____________________________________________________________________</w:t>
      </w:r>
    </w:p>
    <w:p w:rsidR="007549B6" w:rsidRPr="00BE1FBA" w:rsidRDefault="007549B6" w:rsidP="007549B6">
      <w:pPr>
        <w:pStyle w:val="a8"/>
        <w:shd w:val="clear" w:color="auto" w:fill="FFFFFF"/>
        <w:spacing w:before="0" w:beforeAutospacing="0" w:after="0" w:afterAutospacing="0"/>
        <w:ind w:left="75" w:right="75"/>
      </w:pPr>
      <w:r w:rsidRPr="00BE1FBA">
        <w:rPr>
          <w:b/>
        </w:rPr>
        <w:t>Тип урока</w:t>
      </w:r>
      <w:r w:rsidRPr="00BE1FBA">
        <w:rPr>
          <w:b/>
          <w:sz w:val="28"/>
          <w:szCs w:val="28"/>
        </w:rPr>
        <w:t xml:space="preserve"> </w:t>
      </w:r>
      <w:r w:rsidR="008439CE" w:rsidRPr="00BE1FBA">
        <w:rPr>
          <w:b/>
          <w:bCs/>
        </w:rPr>
        <w:t xml:space="preserve">УРОК </w:t>
      </w:r>
      <w:r w:rsidRPr="00BE1FBA">
        <w:rPr>
          <w:b/>
          <w:bCs/>
        </w:rPr>
        <w:t>КОМБИНИРОВАНН</w:t>
      </w:r>
      <w:r w:rsidR="008439CE">
        <w:rPr>
          <w:b/>
          <w:bCs/>
        </w:rPr>
        <w:t>ЫЙ</w:t>
      </w:r>
    </w:p>
    <w:p w:rsidR="00E2678D" w:rsidRPr="00E2678D" w:rsidRDefault="00E2678D" w:rsidP="00E267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урока _______________________________________________________________________</w:t>
      </w:r>
    </w:p>
    <w:p w:rsidR="007549B6" w:rsidRPr="00BE1FBA" w:rsidRDefault="007549B6" w:rsidP="00754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обучения_________________________________________________________________</w:t>
      </w:r>
    </w:p>
    <w:p w:rsidR="007549B6" w:rsidRPr="00BE1FBA" w:rsidRDefault="007549B6" w:rsidP="00754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 урока__________________________________________________________</w:t>
      </w:r>
    </w:p>
    <w:p w:rsidR="007549B6" w:rsidRPr="00BE1FBA" w:rsidRDefault="007549B6" w:rsidP="00754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 связи____________________________________________________________</w:t>
      </w:r>
    </w:p>
    <w:p w:rsidR="007549B6" w:rsidRPr="00BE1FBA" w:rsidRDefault="007549B6" w:rsidP="00754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урока _________________________________________________________________________________</w:t>
      </w:r>
    </w:p>
    <w:p w:rsidR="007549B6" w:rsidRPr="00BE1FBA" w:rsidRDefault="007549B6" w:rsidP="007549B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A31E6" w:rsidRDefault="003A31E6" w:rsidP="003A31E6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  <w:sz w:val="28"/>
          <w:szCs w:val="28"/>
        </w:rPr>
      </w:pPr>
      <w:r w:rsidRPr="003D43A7">
        <w:rPr>
          <w:b/>
          <w:sz w:val="28"/>
          <w:szCs w:val="28"/>
        </w:rPr>
        <w:t>Структура урока</w:t>
      </w:r>
      <w:r>
        <w:rPr>
          <w:b/>
          <w:sz w:val="28"/>
          <w:szCs w:val="28"/>
        </w:rPr>
        <w:t>:</w:t>
      </w:r>
    </w:p>
    <w:p w:rsidR="003A31E6" w:rsidRPr="00BE1FBA" w:rsidRDefault="003A31E6" w:rsidP="003A31E6">
      <w:pPr>
        <w:pStyle w:val="a8"/>
        <w:shd w:val="clear" w:color="auto" w:fill="FFFFFF"/>
        <w:spacing w:before="0" w:beforeAutospacing="0" w:after="0" w:afterAutospacing="0"/>
        <w:ind w:right="75"/>
        <w:rPr>
          <w:b/>
        </w:rPr>
      </w:pPr>
      <w:r w:rsidRPr="00BE1FBA">
        <w:rPr>
          <w:sz w:val="28"/>
          <w:szCs w:val="28"/>
        </w:rPr>
        <w:t>1</w:t>
      </w:r>
      <w:r w:rsidRPr="00BE1FBA">
        <w:rPr>
          <w:b/>
        </w:rPr>
        <w:t>.  Организационный этап. –         мин.</w:t>
      </w:r>
    </w:p>
    <w:p w:rsidR="003A31E6" w:rsidRPr="00BE1FBA" w:rsidRDefault="003A31E6" w:rsidP="003A31E6">
      <w:pPr>
        <w:pStyle w:val="a8"/>
        <w:shd w:val="clear" w:color="auto" w:fill="FFFFFF"/>
        <w:spacing w:before="0" w:beforeAutospacing="0" w:after="0" w:afterAutospacing="0"/>
        <w:ind w:left="75" w:right="-284"/>
        <w:rPr>
          <w:b/>
        </w:rPr>
      </w:pPr>
      <w:r w:rsidRPr="00BE1FBA">
        <w:rPr>
          <w:b/>
        </w:rPr>
        <w:t>2. Постановка цели и задач урока. Мотивация учебной деятельности учащихся–         мин.</w:t>
      </w:r>
    </w:p>
    <w:p w:rsidR="003A31E6" w:rsidRPr="00BE1FBA" w:rsidRDefault="003A31E6" w:rsidP="003A31E6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3. Актуализация знаний–         мин.</w:t>
      </w:r>
    </w:p>
    <w:p w:rsidR="003A31E6" w:rsidRPr="00BE1FBA" w:rsidRDefault="003A31E6" w:rsidP="003A31E6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4. Первичное усвоение новых знаний. –         мин.</w:t>
      </w:r>
    </w:p>
    <w:p w:rsidR="003A31E6" w:rsidRPr="00BE1FBA" w:rsidRDefault="003A31E6" w:rsidP="003A31E6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5. Первичная проверка понимания–         мин.</w:t>
      </w:r>
    </w:p>
    <w:p w:rsidR="003A31E6" w:rsidRPr="00BE1FBA" w:rsidRDefault="003A31E6" w:rsidP="003A31E6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6. Первичное закрепление–         мин.</w:t>
      </w:r>
    </w:p>
    <w:p w:rsidR="003A31E6" w:rsidRPr="00BE1FBA" w:rsidRDefault="003A31E6" w:rsidP="003A31E6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7. Контроль усвоения, обсуждение допущенных ошибок и их коррекция –         мин.</w:t>
      </w:r>
    </w:p>
    <w:p w:rsidR="003A31E6" w:rsidRPr="00BE1FBA" w:rsidRDefault="003A31E6" w:rsidP="003A31E6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8. Информация о домашнем задании, инструктаж по его выполнению–         мин.</w:t>
      </w:r>
    </w:p>
    <w:p w:rsidR="003A31E6" w:rsidRPr="00BE1FBA" w:rsidRDefault="003A31E6" w:rsidP="003A31E6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9. Рефлексия (подведение итогов занятия) –         мин.</w:t>
      </w:r>
    </w:p>
    <w:p w:rsidR="003A31E6" w:rsidRPr="003A31E6" w:rsidRDefault="003A31E6" w:rsidP="003A31E6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>
        <w:rPr>
          <w:b/>
        </w:rPr>
        <w:t> </w:t>
      </w:r>
    </w:p>
    <w:p w:rsidR="003A31E6" w:rsidRDefault="003A31E6" w:rsidP="00754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549B6" w:rsidRPr="00BE1FBA" w:rsidRDefault="007549B6" w:rsidP="00754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УРОКА</w:t>
      </w:r>
    </w:p>
    <w:p w:rsidR="007549B6" w:rsidRPr="00BE1FBA" w:rsidRDefault="00BE1FBA" w:rsidP="007549B6">
      <w:pPr>
        <w:pStyle w:val="a8"/>
        <w:shd w:val="clear" w:color="auto" w:fill="FFFFFF"/>
        <w:spacing w:before="0" w:beforeAutospacing="0" w:after="0" w:afterAutospacing="0"/>
        <w:ind w:right="75"/>
        <w:rPr>
          <w:b/>
        </w:rPr>
      </w:pPr>
      <w:r w:rsidRPr="00BE1FBA">
        <w:rPr>
          <w:sz w:val="28"/>
          <w:szCs w:val="28"/>
        </w:rPr>
        <w:t xml:space="preserve">  </w:t>
      </w:r>
      <w:r w:rsidR="007549B6" w:rsidRPr="00BE1FBA">
        <w:rPr>
          <w:sz w:val="28"/>
          <w:szCs w:val="28"/>
        </w:rPr>
        <w:t>1</w:t>
      </w:r>
      <w:r w:rsidR="007549B6" w:rsidRPr="00BE1FBA">
        <w:rPr>
          <w:b/>
        </w:rPr>
        <w:t>.  Организационный этап.</w:t>
      </w:r>
      <w:r w:rsidRPr="00BE1FBA">
        <w:rPr>
          <w:b/>
        </w:rPr>
        <w:t xml:space="preserve"> </w:t>
      </w:r>
    </w:p>
    <w:p w:rsidR="00BE1FBA" w:rsidRPr="00BE1FBA" w:rsidRDefault="00BE1FBA" w:rsidP="007549B6">
      <w:pPr>
        <w:pStyle w:val="a8"/>
        <w:shd w:val="clear" w:color="auto" w:fill="FFFFFF"/>
        <w:spacing w:before="0" w:beforeAutospacing="0" w:after="0" w:afterAutospacing="0"/>
        <w:ind w:right="75"/>
        <w:rPr>
          <w:b/>
        </w:rPr>
      </w:pPr>
      <w:r w:rsidRPr="00BE1FBA">
        <w:rPr>
          <w:b/>
        </w:rPr>
        <w:t>________________________________________________________________________________</w:t>
      </w:r>
    </w:p>
    <w:p w:rsidR="007549B6" w:rsidRPr="00BE1FBA" w:rsidRDefault="007549B6" w:rsidP="00BE1FBA">
      <w:pPr>
        <w:pStyle w:val="a8"/>
        <w:shd w:val="clear" w:color="auto" w:fill="FFFFFF"/>
        <w:spacing w:before="0" w:beforeAutospacing="0" w:after="0" w:afterAutospacing="0"/>
        <w:ind w:left="75" w:right="-284"/>
        <w:rPr>
          <w:b/>
        </w:rPr>
      </w:pPr>
      <w:r w:rsidRPr="00BE1FBA">
        <w:rPr>
          <w:b/>
        </w:rPr>
        <w:t>2. Постановка цели и задач урока. Мотивация учебной деятельности учащихся</w:t>
      </w:r>
    </w:p>
    <w:p w:rsidR="007549B6" w:rsidRPr="00BE1FBA" w:rsidRDefault="007549B6" w:rsidP="007549B6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3</w:t>
      </w:r>
      <w:r w:rsidR="00BE1FBA" w:rsidRPr="00BE1FBA">
        <w:rPr>
          <w:b/>
        </w:rPr>
        <w:t xml:space="preserve">. </w:t>
      </w:r>
      <w:r w:rsidRPr="00BE1FBA">
        <w:rPr>
          <w:b/>
        </w:rPr>
        <w:t>Актуализация знаний</w:t>
      </w:r>
    </w:p>
    <w:p w:rsidR="00BE1FBA" w:rsidRPr="00BE1FBA" w:rsidRDefault="00BE1FBA" w:rsidP="007549B6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_______________________________________________________________________________</w:t>
      </w:r>
    </w:p>
    <w:p w:rsidR="007549B6" w:rsidRPr="00BE1FBA" w:rsidRDefault="007549B6" w:rsidP="007549B6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4</w:t>
      </w:r>
      <w:r w:rsidR="00BE1FBA" w:rsidRPr="00BE1FBA">
        <w:rPr>
          <w:b/>
        </w:rPr>
        <w:t xml:space="preserve">. </w:t>
      </w:r>
      <w:r w:rsidRPr="00BE1FBA">
        <w:rPr>
          <w:b/>
        </w:rPr>
        <w:t>Первичное усвоение новых знаний.</w:t>
      </w:r>
      <w:r w:rsidR="00BE1FBA" w:rsidRPr="00BE1FBA">
        <w:rPr>
          <w:b/>
        </w:rPr>
        <w:t xml:space="preserve"> </w:t>
      </w:r>
    </w:p>
    <w:p w:rsidR="00BE1FBA" w:rsidRPr="00BE1FBA" w:rsidRDefault="00BE1FBA" w:rsidP="007549B6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_______________________________________________________________________________</w:t>
      </w:r>
    </w:p>
    <w:p w:rsidR="007549B6" w:rsidRPr="00BE1FBA" w:rsidRDefault="007549B6" w:rsidP="007549B6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5</w:t>
      </w:r>
      <w:r w:rsidR="00BE1FBA" w:rsidRPr="00BE1FBA">
        <w:rPr>
          <w:b/>
        </w:rPr>
        <w:t xml:space="preserve">. </w:t>
      </w:r>
      <w:r w:rsidRPr="00BE1FBA">
        <w:rPr>
          <w:b/>
        </w:rPr>
        <w:t>Первичная проверка понимания</w:t>
      </w:r>
    </w:p>
    <w:p w:rsidR="00BE1FBA" w:rsidRPr="00BE1FBA" w:rsidRDefault="00BE1FBA" w:rsidP="007549B6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_______________________________________________________________________________</w:t>
      </w:r>
    </w:p>
    <w:p w:rsidR="007549B6" w:rsidRPr="00BE1FBA" w:rsidRDefault="007549B6" w:rsidP="007549B6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6</w:t>
      </w:r>
      <w:r w:rsidR="00BE1FBA" w:rsidRPr="00BE1FBA">
        <w:rPr>
          <w:b/>
        </w:rPr>
        <w:t xml:space="preserve">. </w:t>
      </w:r>
      <w:r w:rsidRPr="00BE1FBA">
        <w:rPr>
          <w:b/>
        </w:rPr>
        <w:t>Первичное закрепление</w:t>
      </w:r>
    </w:p>
    <w:p w:rsidR="00BE1FBA" w:rsidRPr="00BE1FBA" w:rsidRDefault="00BE1FBA" w:rsidP="007549B6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________________________________________________________________________________</w:t>
      </w:r>
    </w:p>
    <w:p w:rsidR="007549B6" w:rsidRPr="00BE1FBA" w:rsidRDefault="007549B6" w:rsidP="007549B6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7</w:t>
      </w:r>
      <w:r w:rsidR="00BE1FBA" w:rsidRPr="00BE1FBA">
        <w:rPr>
          <w:b/>
        </w:rPr>
        <w:t xml:space="preserve">. </w:t>
      </w:r>
      <w:r w:rsidRPr="00BE1FBA">
        <w:rPr>
          <w:b/>
        </w:rPr>
        <w:t>Контроль усвоения, обсуждение д</w:t>
      </w:r>
      <w:r w:rsidR="00BE1FBA" w:rsidRPr="00BE1FBA">
        <w:rPr>
          <w:b/>
        </w:rPr>
        <w:t xml:space="preserve">опущенных ошибок и их коррекция </w:t>
      </w:r>
    </w:p>
    <w:p w:rsidR="00BE1FBA" w:rsidRPr="00BE1FBA" w:rsidRDefault="00BE1FBA" w:rsidP="007549B6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_______________________________________________________________________________</w:t>
      </w:r>
    </w:p>
    <w:p w:rsidR="007549B6" w:rsidRPr="00BE1FBA" w:rsidRDefault="007549B6" w:rsidP="007549B6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8</w:t>
      </w:r>
      <w:r w:rsidR="00BE1FBA" w:rsidRPr="00BE1FBA">
        <w:rPr>
          <w:b/>
        </w:rPr>
        <w:t xml:space="preserve">. </w:t>
      </w:r>
      <w:r w:rsidRPr="00BE1FBA">
        <w:rPr>
          <w:b/>
        </w:rPr>
        <w:t>Информация о домашнем задании, инструктаж по его выполнению</w:t>
      </w:r>
    </w:p>
    <w:p w:rsidR="00BE1FBA" w:rsidRPr="00BE1FBA" w:rsidRDefault="00BE1FBA" w:rsidP="007549B6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_______________________________________________________________________________</w:t>
      </w:r>
    </w:p>
    <w:p w:rsidR="007549B6" w:rsidRPr="00BE1FBA" w:rsidRDefault="007549B6" w:rsidP="007549B6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9</w:t>
      </w:r>
      <w:r w:rsidR="00BE1FBA" w:rsidRPr="00BE1FBA">
        <w:rPr>
          <w:b/>
        </w:rPr>
        <w:t xml:space="preserve">. </w:t>
      </w:r>
      <w:r w:rsidRPr="00BE1FBA">
        <w:rPr>
          <w:b/>
        </w:rPr>
        <w:t>Рефлексия (подведение итогов занятия)</w:t>
      </w:r>
      <w:r w:rsidR="00BE1FBA" w:rsidRPr="00BE1FBA">
        <w:rPr>
          <w:b/>
        </w:rPr>
        <w:t xml:space="preserve"> </w:t>
      </w:r>
    </w:p>
    <w:p w:rsidR="00BE1FBA" w:rsidRPr="00BE1FBA" w:rsidRDefault="00BE1FBA" w:rsidP="007549B6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______________________________________________________________________________</w:t>
      </w:r>
    </w:p>
    <w:p w:rsidR="007549B6" w:rsidRPr="00BE1FBA" w:rsidRDefault="007549B6" w:rsidP="007549B6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BE1FBA">
        <w:rPr>
          <w:b/>
        </w:rPr>
        <w:t> </w:t>
      </w:r>
    </w:p>
    <w:p w:rsidR="007549B6" w:rsidRPr="00BE1FBA" w:rsidRDefault="007549B6" w:rsidP="007549B6">
      <w:pPr>
        <w:pStyle w:val="a8"/>
        <w:shd w:val="clear" w:color="auto" w:fill="FFFFFF"/>
        <w:spacing w:before="0" w:beforeAutospacing="0" w:after="0" w:afterAutospacing="0"/>
        <w:ind w:left="75" w:right="75"/>
        <w:rPr>
          <w:b/>
        </w:rPr>
      </w:pPr>
    </w:p>
    <w:p w:rsidR="00B802A1" w:rsidRDefault="00BE1FBA" w:rsidP="00B802A1">
      <w:pPr>
        <w:tabs>
          <w:tab w:val="left" w:pos="152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 ___________________________________</w:t>
      </w:r>
    </w:p>
    <w:p w:rsidR="007A6ACB" w:rsidRDefault="007A6ACB" w:rsidP="007A6A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7A6ACB" w:rsidSect="006B5097">
          <w:pgSz w:w="11906" w:h="16838"/>
          <w:pgMar w:top="568" w:right="850" w:bottom="426" w:left="1134" w:header="708" w:footer="708" w:gutter="0"/>
          <w:cols w:space="708"/>
          <w:docGrid w:linePitch="360"/>
        </w:sectPr>
      </w:pPr>
    </w:p>
    <w:p w:rsidR="007A6ACB" w:rsidRDefault="007A6ACB" w:rsidP="007A6A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Технологическая карта урока № ____</w:t>
      </w:r>
    </w:p>
    <w:p w:rsidR="007A6ACB" w:rsidRPr="00291166" w:rsidRDefault="007A6ACB" w:rsidP="007A6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tbl>
      <w:tblPr>
        <w:tblW w:w="15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4160"/>
        <w:gridCol w:w="2268"/>
        <w:gridCol w:w="1701"/>
        <w:gridCol w:w="2200"/>
        <w:gridCol w:w="2287"/>
        <w:gridCol w:w="1148"/>
      </w:tblGrid>
      <w:tr w:rsidR="004B39B4" w:rsidRPr="00196DBC" w:rsidTr="004B39B4">
        <w:trPr>
          <w:cantSplit/>
          <w:trHeight w:val="491"/>
          <w:jc w:val="center"/>
        </w:trPr>
        <w:tc>
          <w:tcPr>
            <w:tcW w:w="1790" w:type="dxa"/>
            <w:vMerge w:val="restart"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структура урока</w:t>
            </w:r>
          </w:p>
        </w:tc>
        <w:tc>
          <w:tcPr>
            <w:tcW w:w="4160" w:type="dxa"/>
            <w:vMerge w:val="restart"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2268" w:type="dxa"/>
            <w:vMerge w:val="restart"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1701" w:type="dxa"/>
            <w:vMerge w:val="restart"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2200" w:type="dxa"/>
            <w:vMerge w:val="restart"/>
          </w:tcPr>
          <w:p w:rsidR="007A6ACB" w:rsidRPr="00196DBC" w:rsidRDefault="007A6ACB" w:rsidP="00F077CC">
            <w:pPr>
              <w:spacing w:after="0" w:line="240" w:lineRule="auto"/>
              <w:ind w:right="-68" w:hanging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435" w:type="dxa"/>
            <w:gridSpan w:val="2"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B39B4" w:rsidRPr="00196DBC" w:rsidTr="004B39B4">
        <w:trPr>
          <w:cantSplit/>
          <w:trHeight w:val="226"/>
          <w:jc w:val="center"/>
        </w:trPr>
        <w:tc>
          <w:tcPr>
            <w:tcW w:w="1790" w:type="dxa"/>
            <w:vMerge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vMerge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</w:tcPr>
          <w:p w:rsidR="007A6ACB" w:rsidRPr="00196DBC" w:rsidRDefault="007A6ACB" w:rsidP="00F077CC">
            <w:pPr>
              <w:spacing w:after="0" w:line="240" w:lineRule="auto"/>
              <w:ind w:right="-68" w:hanging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48" w:type="dxa"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4B39B4" w:rsidRPr="00196DBC" w:rsidTr="004B39B4">
        <w:trPr>
          <w:jc w:val="center"/>
        </w:trPr>
        <w:tc>
          <w:tcPr>
            <w:tcW w:w="1790" w:type="dxa"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</w:tcPr>
          <w:p w:rsidR="007A6ACB" w:rsidRPr="00196DBC" w:rsidRDefault="007A6ACB" w:rsidP="00F077CC">
            <w:pPr>
              <w:spacing w:after="0" w:line="240" w:lineRule="auto"/>
              <w:ind w:right="-68" w:hanging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7" w:type="dxa"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B39B4" w:rsidRPr="00196DBC" w:rsidTr="004B39B4">
        <w:trPr>
          <w:jc w:val="center"/>
        </w:trPr>
        <w:tc>
          <w:tcPr>
            <w:tcW w:w="1790" w:type="dxa"/>
          </w:tcPr>
          <w:p w:rsidR="007A6ACB" w:rsidRPr="00196DBC" w:rsidRDefault="007A6ACB" w:rsidP="00F0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Мотивация</w:t>
            </w:r>
          </w:p>
        </w:tc>
        <w:tc>
          <w:tcPr>
            <w:tcW w:w="4160" w:type="dxa"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Опознание важности и значимости темы</w:t>
            </w:r>
          </w:p>
        </w:tc>
        <w:tc>
          <w:tcPr>
            <w:tcW w:w="2268" w:type="dxa"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Беседует с учащимися о значении молока, сливок, кисломолочных продуктов в питании</w:t>
            </w:r>
          </w:p>
        </w:tc>
        <w:tc>
          <w:tcPr>
            <w:tcW w:w="1701" w:type="dxa"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7A6ACB" w:rsidRPr="00196DBC" w:rsidRDefault="007A6ACB" w:rsidP="00F077CC">
            <w:pPr>
              <w:spacing w:after="0" w:line="240" w:lineRule="auto"/>
              <w:ind w:right="-68" w:hanging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делают пометки в конспекты, задают интересующие их вопросы</w:t>
            </w:r>
          </w:p>
        </w:tc>
        <w:tc>
          <w:tcPr>
            <w:tcW w:w="2287" w:type="dxa"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важности темы</w:t>
            </w:r>
          </w:p>
        </w:tc>
        <w:tc>
          <w:tcPr>
            <w:tcW w:w="1148" w:type="dxa"/>
          </w:tcPr>
          <w:p w:rsidR="007A6ACB" w:rsidRPr="00196DBC" w:rsidRDefault="007A6ACB" w:rsidP="00F077CC">
            <w:pPr>
              <w:spacing w:after="0" w:line="240" w:lineRule="auto"/>
              <w:ind w:right="-132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интереса</w:t>
            </w:r>
          </w:p>
        </w:tc>
      </w:tr>
      <w:tr w:rsidR="004B39B4" w:rsidRPr="00196DBC" w:rsidTr="004B39B4">
        <w:trPr>
          <w:jc w:val="center"/>
        </w:trPr>
        <w:tc>
          <w:tcPr>
            <w:tcW w:w="1790" w:type="dxa"/>
          </w:tcPr>
          <w:p w:rsidR="007A6ACB" w:rsidRPr="00196DBC" w:rsidRDefault="007A6ACB" w:rsidP="00F0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Усвоение новых знаний и способов деятельности</w:t>
            </w:r>
          </w:p>
        </w:tc>
        <w:tc>
          <w:tcPr>
            <w:tcW w:w="4160" w:type="dxa"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пищевую ценность, виды, органолептические показатели качества, условия молока, сливок, кисломолочных продуктов</w:t>
            </w:r>
          </w:p>
        </w:tc>
        <w:tc>
          <w:tcPr>
            <w:tcW w:w="2268" w:type="dxa"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Объясняет, демонстрирует средства обучения, организует фронтальную беседу, корректирует ответы</w:t>
            </w:r>
          </w:p>
        </w:tc>
        <w:tc>
          <w:tcPr>
            <w:tcW w:w="1701" w:type="dxa"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конспекты, экспонаты</w:t>
            </w:r>
          </w:p>
        </w:tc>
        <w:tc>
          <w:tcPr>
            <w:tcW w:w="2200" w:type="dxa"/>
          </w:tcPr>
          <w:p w:rsidR="007A6ACB" w:rsidRPr="00196DBC" w:rsidRDefault="007A6ACB" w:rsidP="00F077CC">
            <w:pPr>
              <w:spacing w:after="0" w:line="240" w:lineRule="auto"/>
              <w:ind w:right="-68" w:hanging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отвечают на вопросы, корректируют ответы друг друга</w:t>
            </w:r>
          </w:p>
        </w:tc>
        <w:tc>
          <w:tcPr>
            <w:tcW w:w="2287" w:type="dxa"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учебного материала</w:t>
            </w:r>
          </w:p>
        </w:tc>
        <w:tc>
          <w:tcPr>
            <w:tcW w:w="1148" w:type="dxa"/>
          </w:tcPr>
          <w:p w:rsidR="007A6ACB" w:rsidRPr="00196DBC" w:rsidRDefault="007A6ACB" w:rsidP="00F077CC">
            <w:pPr>
              <w:spacing w:after="0" w:line="240" w:lineRule="auto"/>
              <w:ind w:right="-132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ответов</w:t>
            </w:r>
          </w:p>
        </w:tc>
      </w:tr>
      <w:tr w:rsidR="004B39B4" w:rsidRPr="00196DBC" w:rsidTr="004B39B4">
        <w:trPr>
          <w:jc w:val="center"/>
        </w:trPr>
        <w:tc>
          <w:tcPr>
            <w:tcW w:w="1790" w:type="dxa"/>
          </w:tcPr>
          <w:p w:rsidR="007A6ACB" w:rsidRPr="00196DBC" w:rsidRDefault="007A6ACB" w:rsidP="00F0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Закрепление новых знаний</w:t>
            </w:r>
          </w:p>
        </w:tc>
        <w:tc>
          <w:tcPr>
            <w:tcW w:w="4160" w:type="dxa"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материала, определение степени усвоения</w:t>
            </w:r>
          </w:p>
        </w:tc>
        <w:tc>
          <w:tcPr>
            <w:tcW w:w="2268" w:type="dxa"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Выдает задания, объясняет порядок выполнения</w:t>
            </w:r>
          </w:p>
        </w:tc>
        <w:tc>
          <w:tcPr>
            <w:tcW w:w="1701" w:type="dxa"/>
          </w:tcPr>
          <w:p w:rsidR="007A6ACB" w:rsidRPr="00196DBC" w:rsidRDefault="007A6ACB" w:rsidP="00F077CC">
            <w:pPr>
              <w:spacing w:after="0" w:line="240" w:lineRule="auto"/>
              <w:ind w:left="-74" w:right="-134" w:firstLine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2200" w:type="dxa"/>
          </w:tcPr>
          <w:p w:rsidR="007A6ACB" w:rsidRPr="00196DBC" w:rsidRDefault="007A6ACB" w:rsidP="00F077CC">
            <w:pPr>
              <w:spacing w:after="0" w:line="240" w:lineRule="auto"/>
              <w:ind w:right="-68" w:hanging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 работают с тестами, проверяют работу друг друга</w:t>
            </w:r>
          </w:p>
        </w:tc>
        <w:tc>
          <w:tcPr>
            <w:tcW w:w="2287" w:type="dxa"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степени усвоения, выявление вопросов вызыва</w:t>
            </w:r>
            <w:r w:rsidR="004B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затруднение</w:t>
            </w:r>
          </w:p>
        </w:tc>
        <w:tc>
          <w:tcPr>
            <w:tcW w:w="1148" w:type="dxa"/>
          </w:tcPr>
          <w:p w:rsidR="007A6ACB" w:rsidRPr="00196DBC" w:rsidRDefault="007A6ACB" w:rsidP="00F077CC">
            <w:pPr>
              <w:spacing w:after="0" w:line="240" w:lineRule="auto"/>
              <w:ind w:left="-70" w:right="-132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ответов с эталоном</w:t>
            </w:r>
          </w:p>
        </w:tc>
      </w:tr>
      <w:tr w:rsidR="004B39B4" w:rsidRPr="00196DBC" w:rsidTr="004B39B4">
        <w:trPr>
          <w:jc w:val="center"/>
        </w:trPr>
        <w:tc>
          <w:tcPr>
            <w:tcW w:w="1790" w:type="dxa"/>
          </w:tcPr>
          <w:p w:rsidR="007A6ACB" w:rsidRPr="00196DBC" w:rsidRDefault="007A6ACB" w:rsidP="00F0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Самостоятельная работа учащихся</w:t>
            </w:r>
          </w:p>
        </w:tc>
        <w:tc>
          <w:tcPr>
            <w:tcW w:w="4160" w:type="dxa"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органолептическим методов оценки качества молока, сливок, кисломолочных продуктов, научиться определять калорийность, определять необходимое количество продуктов для приготовления блюд</w:t>
            </w:r>
          </w:p>
        </w:tc>
        <w:tc>
          <w:tcPr>
            <w:tcW w:w="2268" w:type="dxa"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учащихся, по окончании подводит итог</w:t>
            </w:r>
          </w:p>
        </w:tc>
        <w:tc>
          <w:tcPr>
            <w:tcW w:w="1701" w:type="dxa"/>
          </w:tcPr>
          <w:p w:rsidR="007A6ACB" w:rsidRPr="00196DBC" w:rsidRDefault="007A6ACB" w:rsidP="00F077CC">
            <w:pPr>
              <w:spacing w:after="0" w:line="240" w:lineRule="auto"/>
              <w:ind w:left="-74" w:right="-134" w:firstLine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Стандарты, сборники рецептур блюд, учебники, карточки, задания</w:t>
            </w:r>
          </w:p>
        </w:tc>
        <w:tc>
          <w:tcPr>
            <w:tcW w:w="2200" w:type="dxa"/>
          </w:tcPr>
          <w:p w:rsidR="007A6ACB" w:rsidRPr="00196DBC" w:rsidRDefault="007A6ACB" w:rsidP="00F077CC">
            <w:pPr>
              <w:spacing w:after="0" w:line="240" w:lineRule="auto"/>
              <w:ind w:right="-68" w:hanging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малых группах по выполнению заданий</w:t>
            </w:r>
          </w:p>
        </w:tc>
        <w:tc>
          <w:tcPr>
            <w:tcW w:w="2287" w:type="dxa"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при решении задач практического характера с использованием справочной и нормативной документации</w:t>
            </w:r>
          </w:p>
        </w:tc>
        <w:tc>
          <w:tcPr>
            <w:tcW w:w="1148" w:type="dxa"/>
          </w:tcPr>
          <w:p w:rsidR="007A6ACB" w:rsidRPr="00196DBC" w:rsidRDefault="007A6ACB" w:rsidP="00F077CC">
            <w:pPr>
              <w:spacing w:after="0" w:line="240" w:lineRule="auto"/>
              <w:ind w:right="-132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ответов с эталоном</w:t>
            </w:r>
          </w:p>
        </w:tc>
      </w:tr>
      <w:tr w:rsidR="004B39B4" w:rsidRPr="00196DBC" w:rsidTr="004B39B4">
        <w:trPr>
          <w:jc w:val="center"/>
        </w:trPr>
        <w:tc>
          <w:tcPr>
            <w:tcW w:w="1790" w:type="dxa"/>
          </w:tcPr>
          <w:p w:rsidR="007A6ACB" w:rsidRPr="00196DBC" w:rsidRDefault="007A6ACB" w:rsidP="00F0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Домашнее задание</w:t>
            </w:r>
          </w:p>
        </w:tc>
        <w:tc>
          <w:tcPr>
            <w:tcW w:w="4160" w:type="dxa"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Накопить недостающие знания для составления схемы производства молока и сливок, оформить конспект</w:t>
            </w:r>
          </w:p>
        </w:tc>
        <w:tc>
          <w:tcPr>
            <w:tcW w:w="2268" w:type="dxa"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Выдает задания, определяет форму отчета</w:t>
            </w:r>
          </w:p>
        </w:tc>
        <w:tc>
          <w:tcPr>
            <w:tcW w:w="1701" w:type="dxa"/>
          </w:tcPr>
          <w:p w:rsidR="007A6ACB" w:rsidRPr="00196DBC" w:rsidRDefault="007A6ACB" w:rsidP="00F077CC">
            <w:pPr>
              <w:spacing w:after="0" w:line="240" w:lineRule="auto"/>
              <w:ind w:left="-74" w:right="-134" w:firstLine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</w:t>
            </w:r>
          </w:p>
        </w:tc>
        <w:tc>
          <w:tcPr>
            <w:tcW w:w="2200" w:type="dxa"/>
          </w:tcPr>
          <w:p w:rsidR="007A6ACB" w:rsidRPr="00196DBC" w:rsidRDefault="007A6ACB" w:rsidP="00F077CC">
            <w:pPr>
              <w:spacing w:after="0" w:line="240" w:lineRule="auto"/>
              <w:ind w:right="-68" w:hanging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дополнительной литературой, составляют схемы</w:t>
            </w:r>
          </w:p>
        </w:tc>
        <w:tc>
          <w:tcPr>
            <w:tcW w:w="2287" w:type="dxa"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дополнительных знаний, запоминание материала</w:t>
            </w:r>
          </w:p>
        </w:tc>
        <w:tc>
          <w:tcPr>
            <w:tcW w:w="1148" w:type="dxa"/>
          </w:tcPr>
          <w:p w:rsidR="007A6ACB" w:rsidRPr="00196DBC" w:rsidRDefault="007A6ACB" w:rsidP="00F077CC">
            <w:pPr>
              <w:spacing w:after="0" w:line="240" w:lineRule="auto"/>
              <w:ind w:right="-132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ответов с эталоном</w:t>
            </w:r>
          </w:p>
        </w:tc>
      </w:tr>
      <w:tr w:rsidR="004B39B4" w:rsidRPr="00196DBC" w:rsidTr="004B39B4">
        <w:trPr>
          <w:jc w:val="center"/>
        </w:trPr>
        <w:tc>
          <w:tcPr>
            <w:tcW w:w="1790" w:type="dxa"/>
          </w:tcPr>
          <w:p w:rsidR="007A6ACB" w:rsidRPr="00196DBC" w:rsidRDefault="007A6ACB" w:rsidP="00F0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Подведение итогов</w:t>
            </w:r>
          </w:p>
        </w:tc>
        <w:tc>
          <w:tcPr>
            <w:tcW w:w="4160" w:type="dxa"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деятельность</w:t>
            </w:r>
          </w:p>
        </w:tc>
        <w:tc>
          <w:tcPr>
            <w:tcW w:w="2268" w:type="dxa"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Обобщает сказанное, дает безотносительную оценку работы группы</w:t>
            </w:r>
          </w:p>
        </w:tc>
        <w:tc>
          <w:tcPr>
            <w:tcW w:w="1701" w:type="dxa"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7A6ACB" w:rsidRPr="00196DBC" w:rsidRDefault="007A6ACB" w:rsidP="00F077CC">
            <w:pPr>
              <w:spacing w:after="0" w:line="240" w:lineRule="auto"/>
              <w:ind w:right="-68" w:hanging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собственную деятельность, на различных этапах занятия слушают преподавателей</w:t>
            </w:r>
          </w:p>
        </w:tc>
        <w:tc>
          <w:tcPr>
            <w:tcW w:w="2287" w:type="dxa"/>
          </w:tcPr>
          <w:p w:rsidR="007A6ACB" w:rsidRPr="00196DBC" w:rsidRDefault="007A6ACB" w:rsidP="00F0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собственной деятельности и ее результатов</w:t>
            </w:r>
          </w:p>
        </w:tc>
        <w:tc>
          <w:tcPr>
            <w:tcW w:w="1148" w:type="dxa"/>
          </w:tcPr>
          <w:p w:rsidR="007A6ACB" w:rsidRPr="00196DBC" w:rsidRDefault="007A6ACB" w:rsidP="00F077CC">
            <w:pPr>
              <w:spacing w:after="0" w:line="240" w:lineRule="auto"/>
              <w:ind w:right="-132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анализа собственной деятельности</w:t>
            </w:r>
          </w:p>
        </w:tc>
      </w:tr>
    </w:tbl>
    <w:p w:rsidR="007A6ACB" w:rsidRPr="00291166" w:rsidRDefault="007A6ACB" w:rsidP="007A6ACB">
      <w:pPr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91166">
        <w:rPr>
          <w:rFonts w:ascii="Times New Roman" w:eastAsia="Times New Roman" w:hAnsi="Times New Roman" w:cs="Times New Roman"/>
          <w:sz w:val="28"/>
          <w:szCs w:val="30"/>
          <w:lang w:eastAsia="ru-RU"/>
        </w:rPr>
        <w:br w:type="page"/>
      </w:r>
    </w:p>
    <w:p w:rsidR="007A6ACB" w:rsidRDefault="007A6ACB" w:rsidP="00B802A1">
      <w:pPr>
        <w:tabs>
          <w:tab w:val="left" w:pos="152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A6ACB" w:rsidSect="007A6ACB">
          <w:pgSz w:w="16838" w:h="11906" w:orient="landscape"/>
          <w:pgMar w:top="851" w:right="425" w:bottom="1134" w:left="567" w:header="709" w:footer="709" w:gutter="0"/>
          <w:cols w:space="708"/>
          <w:docGrid w:linePitch="360"/>
        </w:sectPr>
      </w:pPr>
    </w:p>
    <w:p w:rsidR="00291166" w:rsidRPr="00291166" w:rsidRDefault="00291166" w:rsidP="00291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Технологическая карта урока № </w:t>
      </w:r>
      <w:r w:rsidR="00196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</w:p>
    <w:p w:rsidR="00291166" w:rsidRPr="00291166" w:rsidRDefault="00291166" w:rsidP="0029116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66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2"/>
        <w:tblW w:w="14786" w:type="dxa"/>
        <w:tblLayout w:type="fixed"/>
        <w:tblLook w:val="01E0" w:firstRow="1" w:lastRow="1" w:firstColumn="1" w:lastColumn="1" w:noHBand="0" w:noVBand="0"/>
      </w:tblPr>
      <w:tblGrid>
        <w:gridCol w:w="1548"/>
        <w:gridCol w:w="2340"/>
        <w:gridCol w:w="720"/>
        <w:gridCol w:w="3466"/>
        <w:gridCol w:w="2382"/>
        <w:gridCol w:w="2350"/>
        <w:gridCol w:w="1980"/>
      </w:tblGrid>
      <w:tr w:rsidR="00291166" w:rsidRPr="00196DBC" w:rsidTr="00AF20ED">
        <w:tc>
          <w:tcPr>
            <w:tcW w:w="1548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96DBC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2340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96DBC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720" w:type="dxa"/>
            <w:vAlign w:val="center"/>
          </w:tcPr>
          <w:p w:rsidR="00291166" w:rsidRPr="00196DBC" w:rsidRDefault="00291166" w:rsidP="00196DBC">
            <w:pPr>
              <w:spacing w:before="120"/>
              <w:ind w:left="-60" w:right="-144"/>
              <w:jc w:val="center"/>
              <w:rPr>
                <w:b/>
                <w:sz w:val="24"/>
                <w:szCs w:val="24"/>
              </w:rPr>
            </w:pPr>
            <w:r w:rsidRPr="00196DB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466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96DBC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382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96DBC">
              <w:rPr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350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96DBC">
              <w:rPr>
                <w:b/>
                <w:sz w:val="24"/>
                <w:szCs w:val="24"/>
              </w:rPr>
              <w:t>Оснащение</w:t>
            </w:r>
          </w:p>
        </w:tc>
        <w:tc>
          <w:tcPr>
            <w:tcW w:w="1980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96DBC">
              <w:rPr>
                <w:b/>
                <w:sz w:val="24"/>
                <w:szCs w:val="24"/>
              </w:rPr>
              <w:t>Форма работы</w:t>
            </w:r>
          </w:p>
        </w:tc>
      </w:tr>
      <w:tr w:rsidR="00291166" w:rsidRPr="00196DBC" w:rsidTr="00AF20ED">
        <w:tc>
          <w:tcPr>
            <w:tcW w:w="1548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2340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>Мотивация учащихся, задание</w:t>
            </w:r>
          </w:p>
        </w:tc>
        <w:tc>
          <w:tcPr>
            <w:tcW w:w="720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>Получение информации, знакомство с темой урока</w:t>
            </w:r>
          </w:p>
        </w:tc>
        <w:tc>
          <w:tcPr>
            <w:tcW w:w="2382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>Мотивация учащихся, формулировка темы урока</w:t>
            </w:r>
          </w:p>
        </w:tc>
        <w:tc>
          <w:tcPr>
            <w:tcW w:w="2350" w:type="dxa"/>
            <w:vMerge w:val="restart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>Проектор, ПК, экран, приложение 3</w:t>
            </w:r>
          </w:p>
        </w:tc>
        <w:tc>
          <w:tcPr>
            <w:tcW w:w="1980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>Фронтальная</w:t>
            </w:r>
          </w:p>
        </w:tc>
      </w:tr>
      <w:tr w:rsidR="00291166" w:rsidRPr="00196DBC" w:rsidTr="00AF20ED">
        <w:tc>
          <w:tcPr>
            <w:tcW w:w="1548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>Планирование</w:t>
            </w:r>
          </w:p>
        </w:tc>
        <w:tc>
          <w:tcPr>
            <w:tcW w:w="2340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>Активизация знаний учащихся</w:t>
            </w:r>
          </w:p>
        </w:tc>
        <w:tc>
          <w:tcPr>
            <w:tcW w:w="720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>Совместная деятельность с преподавателем черчения</w:t>
            </w:r>
          </w:p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>Совместная деятельность с преподавателем информатики</w:t>
            </w:r>
          </w:p>
        </w:tc>
        <w:tc>
          <w:tcPr>
            <w:tcW w:w="2382" w:type="dxa"/>
            <w:vAlign w:val="center"/>
          </w:tcPr>
          <w:p w:rsidR="00291166" w:rsidRPr="00196DBC" w:rsidRDefault="00291166" w:rsidP="00196DBC">
            <w:pPr>
              <w:spacing w:before="120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>Демонстрация слайдов по теме «Аксонометрические проекции»</w:t>
            </w:r>
          </w:p>
          <w:p w:rsidR="00291166" w:rsidRPr="00196DBC" w:rsidRDefault="00291166" w:rsidP="00196DBC">
            <w:pPr>
              <w:spacing w:before="120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 xml:space="preserve">Демонстрация работы в программе </w:t>
            </w:r>
            <w:r w:rsidRPr="00196DBC">
              <w:rPr>
                <w:sz w:val="24"/>
                <w:szCs w:val="24"/>
                <w:lang w:val="en-US"/>
              </w:rPr>
              <w:t>MS</w:t>
            </w:r>
            <w:r w:rsidRPr="00196DBC">
              <w:rPr>
                <w:sz w:val="24"/>
                <w:szCs w:val="24"/>
              </w:rPr>
              <w:t xml:space="preserve"> </w:t>
            </w:r>
            <w:r w:rsidRPr="00196DBC">
              <w:rPr>
                <w:sz w:val="24"/>
                <w:szCs w:val="24"/>
                <w:lang w:val="en-US"/>
              </w:rPr>
              <w:t>Word</w:t>
            </w:r>
          </w:p>
        </w:tc>
        <w:tc>
          <w:tcPr>
            <w:tcW w:w="2350" w:type="dxa"/>
            <w:vMerge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>Фронтальная, индивидуальная</w:t>
            </w:r>
          </w:p>
        </w:tc>
      </w:tr>
      <w:tr w:rsidR="00291166" w:rsidRPr="00196DBC" w:rsidTr="00AF20ED">
        <w:tc>
          <w:tcPr>
            <w:tcW w:w="1548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>Принятие решения</w:t>
            </w:r>
          </w:p>
        </w:tc>
        <w:tc>
          <w:tcPr>
            <w:tcW w:w="2340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>Выбор оптимального плана действий</w:t>
            </w:r>
          </w:p>
        </w:tc>
        <w:tc>
          <w:tcPr>
            <w:tcW w:w="720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>Знакомство с приложением 2, выбор оптимального плана действий по выполнению задания</w:t>
            </w:r>
          </w:p>
        </w:tc>
        <w:tc>
          <w:tcPr>
            <w:tcW w:w="2382" w:type="dxa"/>
            <w:vMerge w:val="restart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>Консультирование, корректировка каждой работы учащихся</w:t>
            </w:r>
          </w:p>
        </w:tc>
        <w:tc>
          <w:tcPr>
            <w:tcW w:w="2350" w:type="dxa"/>
            <w:vMerge w:val="restart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>приложение 2 –  Порядок выполнения задания.doc; ПК, приложение 1</w:t>
            </w:r>
          </w:p>
        </w:tc>
        <w:tc>
          <w:tcPr>
            <w:tcW w:w="1980" w:type="dxa"/>
            <w:vMerge w:val="restart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>Индивидуальная</w:t>
            </w:r>
          </w:p>
        </w:tc>
      </w:tr>
      <w:tr w:rsidR="00291166" w:rsidRPr="00196DBC" w:rsidTr="00AF20ED">
        <w:tc>
          <w:tcPr>
            <w:tcW w:w="1548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>Выполнение</w:t>
            </w:r>
          </w:p>
        </w:tc>
        <w:tc>
          <w:tcPr>
            <w:tcW w:w="2340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720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 w:rsidR="00291166" w:rsidRPr="00196DBC" w:rsidRDefault="00291166" w:rsidP="00DF6E4E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 xml:space="preserve">Построение аксонометрической проекции </w:t>
            </w:r>
            <w:r w:rsidR="00DF6E4E">
              <w:rPr>
                <w:sz w:val="24"/>
                <w:szCs w:val="24"/>
              </w:rPr>
              <w:t xml:space="preserve">изделия </w:t>
            </w:r>
            <w:r w:rsidRPr="00196DBC">
              <w:rPr>
                <w:sz w:val="24"/>
                <w:szCs w:val="24"/>
              </w:rPr>
              <w:t xml:space="preserve">а в соответствии порядком выполнения, заполнение спецификации в программе </w:t>
            </w:r>
            <w:r w:rsidRPr="00196DBC">
              <w:rPr>
                <w:sz w:val="24"/>
                <w:szCs w:val="24"/>
                <w:lang w:val="en-US"/>
              </w:rPr>
              <w:t>MS</w:t>
            </w:r>
            <w:r w:rsidRPr="00196DBC">
              <w:rPr>
                <w:sz w:val="24"/>
                <w:szCs w:val="24"/>
              </w:rPr>
              <w:t xml:space="preserve"> </w:t>
            </w:r>
            <w:r w:rsidRPr="00196DBC">
              <w:rPr>
                <w:sz w:val="24"/>
                <w:szCs w:val="24"/>
                <w:lang w:val="en-US"/>
              </w:rPr>
              <w:t>Word</w:t>
            </w:r>
          </w:p>
        </w:tc>
        <w:tc>
          <w:tcPr>
            <w:tcW w:w="2382" w:type="dxa"/>
            <w:vMerge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91166" w:rsidRPr="00196DBC" w:rsidTr="00AF20ED">
        <w:tc>
          <w:tcPr>
            <w:tcW w:w="1548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>Контроль</w:t>
            </w:r>
          </w:p>
        </w:tc>
        <w:tc>
          <w:tcPr>
            <w:tcW w:w="2340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>Презентация работ, проверка задания</w:t>
            </w:r>
          </w:p>
        </w:tc>
        <w:tc>
          <w:tcPr>
            <w:tcW w:w="720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>Презентация работ на экране, краткая характеристика табурета</w:t>
            </w:r>
          </w:p>
        </w:tc>
        <w:tc>
          <w:tcPr>
            <w:tcW w:w="2382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>Корректировка</w:t>
            </w:r>
          </w:p>
        </w:tc>
        <w:tc>
          <w:tcPr>
            <w:tcW w:w="2350" w:type="dxa"/>
            <w:vMerge w:val="restart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>Проектор, ПК, экран</w:t>
            </w:r>
          </w:p>
        </w:tc>
        <w:tc>
          <w:tcPr>
            <w:tcW w:w="1980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>Взаимоконтроль</w:t>
            </w:r>
          </w:p>
        </w:tc>
      </w:tr>
      <w:tr w:rsidR="00291166" w:rsidRPr="00196DBC" w:rsidTr="00AF20ED">
        <w:tc>
          <w:tcPr>
            <w:tcW w:w="1548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>Оценка</w:t>
            </w:r>
          </w:p>
        </w:tc>
        <w:tc>
          <w:tcPr>
            <w:tcW w:w="2340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>Оценивание</w:t>
            </w:r>
          </w:p>
        </w:tc>
        <w:tc>
          <w:tcPr>
            <w:tcW w:w="720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>Оценивание работ одногруппниками в соответствии с критериями</w:t>
            </w:r>
          </w:p>
        </w:tc>
        <w:tc>
          <w:tcPr>
            <w:tcW w:w="2382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 xml:space="preserve">Оценивание учащихся в соответствии с </w:t>
            </w:r>
            <w:r w:rsidRPr="00196DBC">
              <w:rPr>
                <w:sz w:val="24"/>
                <w:szCs w:val="24"/>
              </w:rPr>
              <w:lastRenderedPageBreak/>
              <w:t>критериями, занесение данных в оценочный лист</w:t>
            </w:r>
          </w:p>
        </w:tc>
        <w:tc>
          <w:tcPr>
            <w:tcW w:w="2350" w:type="dxa"/>
            <w:vMerge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>Самооценка</w:t>
            </w:r>
          </w:p>
        </w:tc>
      </w:tr>
      <w:tr w:rsidR="00291166" w:rsidRPr="00196DBC" w:rsidTr="00AF20ED">
        <w:tc>
          <w:tcPr>
            <w:tcW w:w="1548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340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>Анализ результатов</w:t>
            </w:r>
          </w:p>
        </w:tc>
        <w:tc>
          <w:tcPr>
            <w:tcW w:w="720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>Самоанализ проделанной работы, выявление затруднений и наиболее удачных моментов</w:t>
            </w:r>
          </w:p>
        </w:tc>
        <w:tc>
          <w:tcPr>
            <w:tcW w:w="2382" w:type="dxa"/>
            <w:vAlign w:val="center"/>
          </w:tcPr>
          <w:p w:rsidR="00291166" w:rsidRPr="00196DBC" w:rsidRDefault="00DF6E4E" w:rsidP="00196DB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</w:t>
            </w:r>
            <w:r w:rsidR="00291166" w:rsidRPr="00196DBC">
              <w:rPr>
                <w:sz w:val="24"/>
                <w:szCs w:val="24"/>
              </w:rPr>
              <w:t>моанализ проделанной работы, выявление затруднений и наиболее удачных моментов</w:t>
            </w:r>
          </w:p>
        </w:tc>
        <w:tc>
          <w:tcPr>
            <w:tcW w:w="2350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>Самоанализ</w:t>
            </w:r>
          </w:p>
        </w:tc>
      </w:tr>
      <w:tr w:rsidR="00291166" w:rsidRPr="00196DBC" w:rsidTr="00AF20ED">
        <w:tc>
          <w:tcPr>
            <w:tcW w:w="3888" w:type="dxa"/>
            <w:gridSpan w:val="2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  <w:r w:rsidRPr="00196DBC">
              <w:rPr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178" w:type="dxa"/>
            <w:gridSpan w:val="4"/>
            <w:vAlign w:val="center"/>
          </w:tcPr>
          <w:p w:rsidR="00291166" w:rsidRPr="00196DBC" w:rsidRDefault="00291166" w:rsidP="00196DB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291166" w:rsidRPr="00291166" w:rsidRDefault="00291166" w:rsidP="00291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DBC" w:rsidRDefault="00196DBC" w:rsidP="00291166">
      <w:pPr>
        <w:widowControl w:val="0"/>
        <w:autoSpaceDE w:val="0"/>
        <w:autoSpaceDN w:val="0"/>
        <w:adjustRightInd w:val="0"/>
        <w:spacing w:after="0" w:line="240" w:lineRule="auto"/>
        <w:ind w:left="5220" w:right="-20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196DBC" w:rsidSect="00196DBC">
          <w:pgSz w:w="16838" w:h="11906" w:orient="landscape"/>
          <w:pgMar w:top="851" w:right="425" w:bottom="1134" w:left="567" w:header="709" w:footer="709" w:gutter="0"/>
          <w:cols w:space="708"/>
          <w:docGrid w:linePitch="360"/>
        </w:sectPr>
      </w:pPr>
    </w:p>
    <w:p w:rsidR="00291166" w:rsidRDefault="00291166" w:rsidP="00B802A1">
      <w:pPr>
        <w:tabs>
          <w:tab w:val="left" w:pos="152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166" w:rsidRPr="00253453" w:rsidRDefault="00291166" w:rsidP="0029116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34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Классификация, и приемы применения  методов обучения</w:t>
      </w:r>
    </w:p>
    <w:tbl>
      <w:tblPr>
        <w:tblpPr w:leftFromText="180" w:rightFromText="180" w:vertAnchor="text" w:horzAnchor="margin" w:tblpXSpec="center" w:tblpY="13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"/>
        <w:gridCol w:w="1680"/>
        <w:gridCol w:w="10"/>
        <w:gridCol w:w="1985"/>
        <w:gridCol w:w="6061"/>
      </w:tblGrid>
      <w:tr w:rsidR="00291166" w:rsidRPr="00253453" w:rsidTr="00291166">
        <w:trPr>
          <w:trHeight w:val="731"/>
        </w:trPr>
        <w:tc>
          <w:tcPr>
            <w:tcW w:w="709" w:type="dxa"/>
            <w:vAlign w:val="center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gridSpan w:val="3"/>
            <w:vAlign w:val="center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методов</w:t>
            </w:r>
          </w:p>
        </w:tc>
        <w:tc>
          <w:tcPr>
            <w:tcW w:w="1985" w:type="dxa"/>
            <w:vAlign w:val="center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61" w:type="dxa"/>
            <w:vAlign w:val="center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Приемы обучения</w:t>
            </w:r>
          </w:p>
        </w:tc>
      </w:tr>
      <w:tr w:rsidR="00291166" w:rsidRPr="00253453" w:rsidTr="00291166">
        <w:trPr>
          <w:trHeight w:val="214"/>
        </w:trPr>
        <w:tc>
          <w:tcPr>
            <w:tcW w:w="709" w:type="dxa"/>
            <w:vAlign w:val="center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1" w:type="dxa"/>
            <w:vAlign w:val="center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291166" w:rsidRPr="00253453" w:rsidTr="00291166">
        <w:trPr>
          <w:cantSplit/>
          <w:trHeight w:val="1343"/>
        </w:trPr>
        <w:tc>
          <w:tcPr>
            <w:tcW w:w="709" w:type="dxa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66" w:rsidRPr="00253453" w:rsidRDefault="00291166" w:rsidP="002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0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 источником познания</w:t>
            </w:r>
          </w:p>
        </w:tc>
        <w:tc>
          <w:tcPr>
            <w:tcW w:w="1985" w:type="dxa"/>
            <w:vAlign w:val="center"/>
          </w:tcPr>
          <w:p w:rsidR="00291166" w:rsidRPr="00253453" w:rsidRDefault="00291166" w:rsidP="00291166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 </w:t>
            </w: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061" w:type="dxa"/>
          </w:tcPr>
          <w:p w:rsidR="00291166" w:rsidRPr="00253453" w:rsidRDefault="00291166" w:rsidP="0029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объяснение, разъяснения, беседа, эвристическая беседа, инструктаж, работа, с печатным словом (инструкционно-технологической документацией, литературой и тому подобное)</w:t>
            </w:r>
          </w:p>
        </w:tc>
      </w:tr>
      <w:tr w:rsidR="00291166" w:rsidRPr="00253453" w:rsidTr="00291166">
        <w:trPr>
          <w:cantSplit/>
          <w:trHeight w:val="98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91166" w:rsidRPr="00253453" w:rsidRDefault="00291166" w:rsidP="00291166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291166" w:rsidRPr="00253453" w:rsidRDefault="00291166" w:rsidP="002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натуральных объектов и наглядных приборов, практическая демонстрация мастером трудовых приемов и операций, наблюдение учеников, демонстрационный эксперимент, экскурсия, и т.д</w:t>
            </w:r>
          </w:p>
        </w:tc>
      </w:tr>
      <w:tr w:rsidR="00291166" w:rsidRPr="00253453" w:rsidTr="00291166">
        <w:trPr>
          <w:cantSplit/>
          <w:trHeight w:val="1138"/>
        </w:trPr>
        <w:tc>
          <w:tcPr>
            <w:tcW w:w="709" w:type="dxa"/>
            <w:vAlign w:val="center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91166" w:rsidRPr="00253453" w:rsidRDefault="00291166" w:rsidP="00291166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6061" w:type="dxa"/>
            <w:vAlign w:val="center"/>
          </w:tcPr>
          <w:p w:rsidR="00291166" w:rsidRPr="00253453" w:rsidRDefault="00291166" w:rsidP="0029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решение производственно-технических задач, самостоятельное выполнение учебно-производственных заданий, экспериментальные учебно-производственные работы и т.д.</w:t>
            </w:r>
          </w:p>
        </w:tc>
      </w:tr>
      <w:tr w:rsidR="00291166" w:rsidRPr="00253453" w:rsidTr="00291166">
        <w:trPr>
          <w:cantSplit/>
          <w:trHeight w:val="864"/>
        </w:trPr>
        <w:tc>
          <w:tcPr>
            <w:tcW w:w="709" w:type="dxa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66" w:rsidRPr="00253453" w:rsidRDefault="00291166" w:rsidP="002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1166" w:rsidRPr="00253453" w:rsidRDefault="00291166" w:rsidP="0029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0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b/>
                <w:i/>
                <w:spacing w:val="-20"/>
                <w:sz w:val="24"/>
                <w:szCs w:val="24"/>
                <w:lang w:eastAsia="ru-RU"/>
              </w:rPr>
              <w:t>За  характером учебно-познавательной деятельности</w:t>
            </w:r>
          </w:p>
        </w:tc>
        <w:tc>
          <w:tcPr>
            <w:tcW w:w="1985" w:type="dxa"/>
            <w:vAlign w:val="center"/>
          </w:tcPr>
          <w:p w:rsidR="00291166" w:rsidRPr="00253453" w:rsidRDefault="00291166" w:rsidP="002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 иллюстративный</w:t>
            </w:r>
          </w:p>
        </w:tc>
        <w:tc>
          <w:tcPr>
            <w:tcW w:w="6061" w:type="dxa"/>
            <w:vAlign w:val="center"/>
          </w:tcPr>
          <w:p w:rsidR="00291166" w:rsidRPr="00253453" w:rsidRDefault="00291166" w:rsidP="0029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объяснение, беседа с демонстрацией иллюстративных материалов и проведением демонстрационного эксперимента</w:t>
            </w:r>
          </w:p>
        </w:tc>
      </w:tr>
      <w:tr w:rsidR="00291166" w:rsidRPr="00253453" w:rsidTr="00291166">
        <w:trPr>
          <w:cantSplit/>
          <w:trHeight w:val="422"/>
        </w:trPr>
        <w:tc>
          <w:tcPr>
            <w:tcW w:w="709" w:type="dxa"/>
            <w:vAlign w:val="center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</w:t>
            </w:r>
          </w:p>
        </w:tc>
        <w:tc>
          <w:tcPr>
            <w:tcW w:w="6061" w:type="dxa"/>
          </w:tcPr>
          <w:p w:rsidR="00291166" w:rsidRPr="00253453" w:rsidRDefault="00291166" w:rsidP="0029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Учебно-производственная деятельность согласно инструкционно- технологической документации; выполнение приемов и операций по образцу, контроль хода и итогов работы по указаниям мастера, упражнения на тренажерах согласно инструкции и т.д.</w:t>
            </w:r>
          </w:p>
        </w:tc>
      </w:tr>
      <w:tr w:rsidR="00291166" w:rsidRPr="00253453" w:rsidTr="00291166">
        <w:trPr>
          <w:cantSplit/>
          <w:trHeight w:val="1309"/>
        </w:trPr>
        <w:tc>
          <w:tcPr>
            <w:tcW w:w="709" w:type="dxa"/>
            <w:vAlign w:val="center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поисковый (эвристический)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vAlign w:val="center"/>
          </w:tcPr>
          <w:p w:rsidR="00291166" w:rsidRPr="00253453" w:rsidRDefault="00291166" w:rsidP="0029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учебно-произв</w:t>
            </w:r>
            <w:r w:rsidR="00F6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одственных работ по инструкционно</w:t>
            </w: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-технологической документации с неполными данными; самостоятельное проведение отдельных действий с самоконтролем; самостоятельное выполнение отдельных упражнений на тренажерах в разных режимах и ситуациях и т.д.</w:t>
            </w:r>
          </w:p>
        </w:tc>
      </w:tr>
      <w:tr w:rsidR="00291166" w:rsidRPr="00253453" w:rsidTr="00291166">
        <w:trPr>
          <w:cantSplit/>
          <w:trHeight w:val="422"/>
        </w:trPr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</w:tcBorders>
            <w:vAlign w:val="center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91166" w:rsidRPr="00253453" w:rsidRDefault="00291166" w:rsidP="00291166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Проблемный </w:t>
            </w:r>
          </w:p>
        </w:tc>
        <w:tc>
          <w:tcPr>
            <w:tcW w:w="6061" w:type="dxa"/>
            <w:vAlign w:val="center"/>
          </w:tcPr>
          <w:p w:rsidR="00291166" w:rsidRPr="00253453" w:rsidRDefault="00291166" w:rsidP="0029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уровня проблемы применяют на всех этапах урока в виде монологического, диалогического проблемного изложения, эвристической беседы, неполного вступительного инструктажу, самостоятельного выполнения поисковых заданий учащимися  и т.д. </w:t>
            </w:r>
          </w:p>
        </w:tc>
      </w:tr>
      <w:tr w:rsidR="00291166" w:rsidRPr="00253453" w:rsidTr="00291166">
        <w:trPr>
          <w:cantSplit/>
          <w:trHeight w:val="1362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69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91166" w:rsidRPr="00253453" w:rsidRDefault="00291166" w:rsidP="00291166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6061" w:type="dxa"/>
            <w:vAlign w:val="center"/>
          </w:tcPr>
          <w:p w:rsidR="00291166" w:rsidRPr="00253453" w:rsidRDefault="00291166" w:rsidP="0029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решение учебно-производственных заданий из рационализации трудового процесса, повышению производительности труда, разработке технологических процессов в нестандартных условиях и т.д. </w:t>
            </w:r>
          </w:p>
        </w:tc>
      </w:tr>
      <w:tr w:rsidR="00291166" w:rsidRPr="00253453" w:rsidTr="00291166">
        <w:trPr>
          <w:cantSplit/>
          <w:trHeight w:val="422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66" w:rsidRPr="00253453" w:rsidRDefault="00291166" w:rsidP="002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690" w:type="dxa"/>
            <w:gridSpan w:val="2"/>
            <w:vAlign w:val="center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 логикой обучения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91166" w:rsidRPr="00253453" w:rsidRDefault="00291166" w:rsidP="00291166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Дедуктивный</w:t>
            </w:r>
          </w:p>
        </w:tc>
        <w:tc>
          <w:tcPr>
            <w:tcW w:w="6061" w:type="dxa"/>
            <w:vAlign w:val="center"/>
          </w:tcPr>
          <w:p w:rsidR="00291166" w:rsidRPr="00253453" w:rsidRDefault="00291166" w:rsidP="002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нового учебного материала мастер начинает из общих положений, формул, законов, а затем переходит к конкретным примерам и конкретным заданиям</w:t>
            </w:r>
          </w:p>
        </w:tc>
      </w:tr>
      <w:tr w:rsidR="00291166" w:rsidRPr="00253453" w:rsidTr="00291166">
        <w:trPr>
          <w:cantSplit/>
          <w:trHeight w:val="422"/>
        </w:trPr>
        <w:tc>
          <w:tcPr>
            <w:tcW w:w="720" w:type="dxa"/>
            <w:gridSpan w:val="2"/>
            <w:vAlign w:val="center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690" w:type="dxa"/>
            <w:gridSpan w:val="2"/>
            <w:vAlign w:val="center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91166" w:rsidRPr="00253453" w:rsidRDefault="00291166" w:rsidP="00291166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Индуктивный</w:t>
            </w:r>
          </w:p>
        </w:tc>
        <w:tc>
          <w:tcPr>
            <w:tcW w:w="6061" w:type="dxa"/>
            <w:vAlign w:val="center"/>
          </w:tcPr>
          <w:p w:rsidR="00291166" w:rsidRPr="00253453" w:rsidRDefault="00291166" w:rsidP="0029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Инструктирование строится таким образом, что учащиеся сначала получают информацию о выполнении отдельных трудовых приемов, назначения устройств, свойств отдельных предметов труда, а затем проводится обобщение параметров технологического процесса   </w:t>
            </w:r>
          </w:p>
        </w:tc>
      </w:tr>
      <w:tr w:rsidR="00291166" w:rsidRPr="00253453" w:rsidTr="00291166">
        <w:trPr>
          <w:cantSplit/>
          <w:trHeight w:val="1309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291166" w:rsidRPr="00253453" w:rsidRDefault="00291166" w:rsidP="002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91166" w:rsidRPr="00253453" w:rsidRDefault="00291166" w:rsidP="00291166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6061" w:type="dxa"/>
            <w:vAlign w:val="center"/>
          </w:tcPr>
          <w:p w:rsidR="00291166" w:rsidRPr="00253453" w:rsidRDefault="00291166" w:rsidP="0029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инструктирования мастер предлагает задания, которые предусматривают выделение составляющих общего явления на основании определенных основ для анализа; выявление связи между компонентами, которые анализируются и т.д.  </w:t>
            </w:r>
          </w:p>
        </w:tc>
      </w:tr>
      <w:tr w:rsidR="00291166" w:rsidRPr="00253453" w:rsidTr="00291166">
        <w:trPr>
          <w:cantSplit/>
          <w:trHeight w:val="883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166" w:rsidRPr="00253453" w:rsidRDefault="00291166" w:rsidP="002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3.4.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  <w:vAlign w:val="center"/>
          </w:tcPr>
          <w:p w:rsidR="00291166" w:rsidRPr="00253453" w:rsidRDefault="00291166" w:rsidP="00291166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291166" w:rsidRPr="00253453" w:rsidRDefault="00291166" w:rsidP="0029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Постановка мастером вопросов и заданий, которые допускают выявление подобия и расхождение объектов, обоснования их причин, систематизация и классификация</w:t>
            </w:r>
          </w:p>
        </w:tc>
      </w:tr>
      <w:tr w:rsidR="00291166" w:rsidRPr="00253453" w:rsidTr="00291166">
        <w:trPr>
          <w:trHeight w:val="1374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80" w:type="dxa"/>
            <w:vMerge w:val="restart"/>
            <w:vAlign w:val="center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Методы</w:t>
            </w:r>
          </w:p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активного (интерактивного) обучения</w:t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:rsidR="00291166" w:rsidRPr="00253453" w:rsidRDefault="00291166" w:rsidP="0029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Неимитационные: производственная практика, стажировка, на штатном рабочем месте</w:t>
            </w:r>
          </w:p>
        </w:tc>
        <w:tc>
          <w:tcPr>
            <w:tcW w:w="6061" w:type="dxa"/>
            <w:vMerge w:val="restart"/>
            <w:vAlign w:val="center"/>
          </w:tcPr>
          <w:p w:rsidR="00291166" w:rsidRPr="00253453" w:rsidRDefault="00291166" w:rsidP="0029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профессионально - практической подготовки и преддипломной практики в соответствии со следующими требованиями:  - содержание и последовательность профессионально - практической подготовки должны отвечать условиям выполнения каждым учеником работ на штатном рабочем месте и программе профессионального обучения; </w:t>
            </w:r>
          </w:p>
          <w:p w:rsidR="00291166" w:rsidRPr="00253453" w:rsidRDefault="00291166" w:rsidP="0029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работы должны быть подобраны с учетом растущей сложности, включать разнообразные приемы и операции, содействовать развитию технического мышления</w:t>
            </w:r>
          </w:p>
        </w:tc>
      </w:tr>
      <w:tr w:rsidR="00291166" w:rsidRPr="00253453" w:rsidTr="00291166">
        <w:trPr>
          <w:cantSplit/>
          <w:trHeight w:val="1298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:rsidR="00291166" w:rsidRPr="00253453" w:rsidRDefault="00291166" w:rsidP="0029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vMerge/>
            <w:vAlign w:val="center"/>
          </w:tcPr>
          <w:p w:rsidR="00291166" w:rsidRPr="00253453" w:rsidRDefault="00291166" w:rsidP="0029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166" w:rsidRPr="00253453" w:rsidTr="00291166">
        <w:trPr>
          <w:cantSplit/>
          <w:trHeight w:val="1685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  <w:vAlign w:val="center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  <w:vAlign w:val="center"/>
          </w:tcPr>
          <w:p w:rsidR="00291166" w:rsidRPr="00253453" w:rsidRDefault="00291166" w:rsidP="0029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Имитационные неигровые: анализ конкретных (производственных) ситуаций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vAlign w:val="center"/>
          </w:tcPr>
          <w:p w:rsidR="00291166" w:rsidRPr="00253453" w:rsidRDefault="00291166" w:rsidP="0029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разрабатывает систему конкретных производственных ситуаций по темам уроков, в процессе решения которых учащиеся  должны избрать и обосновать целесообразность принятого технического решения: правильно разработать фрагмент технологического процесса; подобрать инструмент, приспособление, материал; избрать правильные действия в кризисных и конфликтных ситуациях и т.д.</w:t>
            </w:r>
          </w:p>
        </w:tc>
      </w:tr>
      <w:tr w:rsidR="00291166" w:rsidRPr="00253453" w:rsidTr="00291166">
        <w:trPr>
          <w:cantSplit/>
          <w:trHeight w:val="1269"/>
        </w:trPr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291166" w:rsidRPr="00253453" w:rsidRDefault="00291166" w:rsidP="002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91166" w:rsidRPr="00253453" w:rsidRDefault="00291166" w:rsidP="0029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Имитационные игровые: деловая (ролевая) игра</w:t>
            </w:r>
          </w:p>
        </w:tc>
        <w:tc>
          <w:tcPr>
            <w:tcW w:w="6061" w:type="dxa"/>
            <w:vAlign w:val="center"/>
          </w:tcPr>
          <w:p w:rsidR="00291166" w:rsidRPr="00253453" w:rsidRDefault="00291166" w:rsidP="0029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Подготавливается педагогический сценарий и правила проведения деловой (</w:t>
            </w:r>
            <w:r w:rsidR="00F65CC2"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ролевой</w:t>
            </w:r>
            <w:r w:rsidRPr="0025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игры, которая определяет определенную профессиональную деятельность учащихся в соответствии со сроком учебы и уровню профессионально  практической подготовки .</w:t>
            </w:r>
          </w:p>
        </w:tc>
      </w:tr>
    </w:tbl>
    <w:p w:rsidR="00291166" w:rsidRPr="00253453" w:rsidRDefault="00291166" w:rsidP="00291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66" w:rsidRDefault="00291166" w:rsidP="00B802A1">
      <w:pPr>
        <w:tabs>
          <w:tab w:val="left" w:pos="152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166" w:rsidRDefault="00291166" w:rsidP="00B802A1">
      <w:pPr>
        <w:tabs>
          <w:tab w:val="left" w:pos="152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166" w:rsidRDefault="00291166" w:rsidP="00B802A1">
      <w:pPr>
        <w:tabs>
          <w:tab w:val="left" w:pos="152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166" w:rsidRDefault="00291166" w:rsidP="00B802A1">
      <w:pPr>
        <w:tabs>
          <w:tab w:val="left" w:pos="152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166" w:rsidRDefault="00291166" w:rsidP="00B802A1">
      <w:pPr>
        <w:tabs>
          <w:tab w:val="left" w:pos="152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166" w:rsidRDefault="00291166" w:rsidP="00B802A1">
      <w:pPr>
        <w:tabs>
          <w:tab w:val="left" w:pos="152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166" w:rsidRDefault="00291166" w:rsidP="00B802A1">
      <w:pPr>
        <w:tabs>
          <w:tab w:val="left" w:pos="152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166" w:rsidRDefault="00291166" w:rsidP="00B802A1">
      <w:pPr>
        <w:tabs>
          <w:tab w:val="left" w:pos="152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166" w:rsidRDefault="00291166" w:rsidP="00B802A1">
      <w:pPr>
        <w:tabs>
          <w:tab w:val="left" w:pos="152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144" w:rsidRDefault="001D4144" w:rsidP="001D4144">
      <w:pPr>
        <w:tabs>
          <w:tab w:val="left" w:pos="15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144" w:rsidRDefault="001D4144" w:rsidP="001D4144">
      <w:pPr>
        <w:tabs>
          <w:tab w:val="left" w:pos="15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144" w:rsidRDefault="001D4144" w:rsidP="001D4144">
      <w:pPr>
        <w:tabs>
          <w:tab w:val="left" w:pos="15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013" w:rsidRPr="00527CE5" w:rsidRDefault="001D4144" w:rsidP="001D4144">
      <w:pPr>
        <w:tabs>
          <w:tab w:val="left" w:pos="152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уроков</w:t>
      </w:r>
    </w:p>
    <w:p w:rsidR="00D4457C" w:rsidRPr="00D4457C" w:rsidRDefault="00D4457C" w:rsidP="00D44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6"/>
        <w:gridCol w:w="6066"/>
      </w:tblGrid>
      <w:tr w:rsidR="00D4457C" w:rsidRPr="00D4457C" w:rsidTr="00D445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57C" w:rsidRPr="00EC1ABF" w:rsidRDefault="00D4457C" w:rsidP="00EC1AB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A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Типы уроков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57C" w:rsidRPr="00EC1ABF" w:rsidRDefault="00D4457C" w:rsidP="00EC1ABF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A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уроков</w:t>
            </w:r>
          </w:p>
        </w:tc>
      </w:tr>
      <w:tr w:rsidR="00D4457C" w:rsidRPr="00D4457C" w:rsidTr="00D445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57C" w:rsidRPr="00D4457C" w:rsidRDefault="00D4457C" w:rsidP="00D4457C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Урок изучения нового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57C" w:rsidRPr="00D4457C" w:rsidRDefault="00D4457C" w:rsidP="00D4457C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урок-лекция; урок-беседа; урок-экскурсия; урок с использованием учебного видеофильма; урок теоретических или практических самостоятельных (лабораторных) работ (исследовательского типа); урок смешанный (сочетание различных видов урока на одном уроке); учебный или трудовой практикум.</w:t>
            </w:r>
          </w:p>
        </w:tc>
      </w:tr>
      <w:tr w:rsidR="00D4457C" w:rsidRPr="00D4457C" w:rsidTr="00D445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57C" w:rsidRPr="00D4457C" w:rsidRDefault="00D4457C" w:rsidP="00D4457C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Урок закрепления знаний и умений (урок совершенствования знаний и умений);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57C" w:rsidRPr="00D4457C" w:rsidRDefault="00D4457C" w:rsidP="00D4457C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самостоятельных работ (репродуктивного типа - устных или письменных упражнений); урок-лабораторная работа; урок практическая работа; урок-экскурсия; семинар; собеседование, консультация.</w:t>
            </w:r>
          </w:p>
        </w:tc>
      </w:tr>
      <w:tr w:rsidR="00D4457C" w:rsidRPr="00D4457C" w:rsidTr="00D445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57C" w:rsidRPr="00D4457C" w:rsidRDefault="00D4457C" w:rsidP="00D4457C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Урок повторения, обобщения и систематизации (повторительно-обобщающий урок);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57C" w:rsidRPr="00D4457C" w:rsidRDefault="00D4457C" w:rsidP="00D4457C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Сюда входят основные виды всех пяти типов уроков</w:t>
            </w:r>
          </w:p>
        </w:tc>
      </w:tr>
      <w:tr w:rsidR="00D4457C" w:rsidRPr="00D4457C" w:rsidTr="00D445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57C" w:rsidRPr="00D4457C" w:rsidRDefault="00D4457C" w:rsidP="00D4457C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Урок контроля, оценки и коррекции знаний, умений и навыков (контрольный или учетный урок);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57C" w:rsidRPr="00D4457C" w:rsidRDefault="00D4457C" w:rsidP="00D4457C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форма проверки (фронтальный, индивидуальный и групповой опрос); письменная проверка; зачет; зачетные практические и лабораторные работы; контрольная (самостоятельная) работа; смешанный урок (сочетание трех первых видов); общественный смотр знаний и умений (презентация).</w:t>
            </w:r>
          </w:p>
        </w:tc>
      </w:tr>
      <w:tr w:rsidR="00D4457C" w:rsidRPr="00D4457C" w:rsidTr="00D445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57C" w:rsidRPr="00D4457C" w:rsidRDefault="00D4457C" w:rsidP="00D4457C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Комбинированный (объединенный)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57C" w:rsidRPr="00D4457C" w:rsidRDefault="00D4457C" w:rsidP="00D4457C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них решаются несколько дидактических задач, поэтому здесь используются основные виды всех пяти типов уроков.</w:t>
            </w:r>
          </w:p>
        </w:tc>
      </w:tr>
    </w:tbl>
    <w:p w:rsidR="00D4457C" w:rsidRDefault="00D4457C" w:rsidP="00B802A1">
      <w:pPr>
        <w:tabs>
          <w:tab w:val="left" w:pos="152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57C" w:rsidRDefault="00D4457C" w:rsidP="00B802A1">
      <w:pPr>
        <w:tabs>
          <w:tab w:val="left" w:pos="152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6F0" w:rsidRDefault="00AA36F0" w:rsidP="00B802A1">
      <w:pPr>
        <w:tabs>
          <w:tab w:val="left" w:pos="152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6F0" w:rsidRDefault="00AA36F0" w:rsidP="00B802A1">
      <w:pPr>
        <w:tabs>
          <w:tab w:val="left" w:pos="152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166" w:rsidRDefault="00291166" w:rsidP="00B802A1">
      <w:pPr>
        <w:tabs>
          <w:tab w:val="left" w:pos="152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6F0" w:rsidRDefault="00AA36F0" w:rsidP="00B802A1">
      <w:pPr>
        <w:tabs>
          <w:tab w:val="left" w:pos="152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A36F0" w:rsidSect="006B5097">
          <w:pgSz w:w="11906" w:h="16838"/>
          <w:pgMar w:top="568" w:right="850" w:bottom="426" w:left="1134" w:header="708" w:footer="708" w:gutter="0"/>
          <w:cols w:space="708"/>
          <w:docGrid w:linePitch="360"/>
        </w:sectPr>
      </w:pPr>
    </w:p>
    <w:tbl>
      <w:tblPr>
        <w:tblStyle w:val="1"/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720"/>
        <w:gridCol w:w="1870"/>
        <w:gridCol w:w="2126"/>
        <w:gridCol w:w="1701"/>
        <w:gridCol w:w="1985"/>
        <w:gridCol w:w="1843"/>
        <w:gridCol w:w="1620"/>
        <w:gridCol w:w="1800"/>
        <w:gridCol w:w="1800"/>
      </w:tblGrid>
      <w:tr w:rsidR="00EC1ABF" w:rsidRPr="00AA36F0" w:rsidTr="00C96534">
        <w:tc>
          <w:tcPr>
            <w:tcW w:w="15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BF" w:rsidRDefault="00EC1ABF" w:rsidP="00C96534">
            <w:pPr>
              <w:jc w:val="center"/>
              <w:rPr>
                <w:b/>
                <w:sz w:val="28"/>
                <w:szCs w:val="28"/>
              </w:rPr>
            </w:pPr>
            <w:r w:rsidRPr="00C96534">
              <w:rPr>
                <w:b/>
                <w:sz w:val="28"/>
                <w:szCs w:val="28"/>
              </w:rPr>
              <w:lastRenderedPageBreak/>
              <w:t>Оценка уровня работы преподавателя на уроке</w:t>
            </w:r>
          </w:p>
          <w:p w:rsidR="00C96534" w:rsidRPr="00AA36F0" w:rsidRDefault="00C96534" w:rsidP="00C965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1ABF" w:rsidRPr="00AA36F0" w:rsidTr="00AA36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F" w:rsidRPr="00AA36F0" w:rsidRDefault="00EC1ABF" w:rsidP="0071687F">
            <w:pPr>
              <w:jc w:val="center"/>
              <w:rPr>
                <w:b/>
                <w:sz w:val="18"/>
                <w:szCs w:val="18"/>
              </w:rPr>
            </w:pPr>
            <w:r w:rsidRPr="00AA36F0">
              <w:rPr>
                <w:b/>
                <w:sz w:val="18"/>
                <w:szCs w:val="18"/>
              </w:rPr>
              <w:t>Уро</w:t>
            </w:r>
          </w:p>
          <w:p w:rsidR="00EC1ABF" w:rsidRPr="00AA36F0" w:rsidRDefault="00EC1ABF" w:rsidP="0071687F">
            <w:pPr>
              <w:jc w:val="center"/>
              <w:rPr>
                <w:b/>
                <w:sz w:val="18"/>
                <w:szCs w:val="18"/>
              </w:rPr>
            </w:pPr>
            <w:r w:rsidRPr="00AA36F0">
              <w:rPr>
                <w:b/>
                <w:sz w:val="18"/>
                <w:szCs w:val="18"/>
              </w:rPr>
              <w:t>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F" w:rsidRPr="00AA36F0" w:rsidRDefault="00EC1ABF" w:rsidP="0071687F">
            <w:pPr>
              <w:jc w:val="center"/>
              <w:rPr>
                <w:b/>
                <w:sz w:val="18"/>
                <w:szCs w:val="18"/>
              </w:rPr>
            </w:pPr>
            <w:r w:rsidRPr="00AA36F0">
              <w:rPr>
                <w:b/>
                <w:sz w:val="18"/>
                <w:szCs w:val="18"/>
              </w:rPr>
              <w:t>Создание познавательной атмосферы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F" w:rsidRPr="00AA36F0" w:rsidRDefault="00EC1ABF" w:rsidP="0071687F">
            <w:pPr>
              <w:jc w:val="center"/>
              <w:rPr>
                <w:b/>
                <w:sz w:val="18"/>
                <w:szCs w:val="18"/>
              </w:rPr>
            </w:pPr>
            <w:r w:rsidRPr="00AA36F0">
              <w:rPr>
                <w:b/>
                <w:sz w:val="18"/>
                <w:szCs w:val="18"/>
              </w:rPr>
              <w:t>Применяемые методы</w:t>
            </w:r>
          </w:p>
          <w:p w:rsidR="00EC1ABF" w:rsidRPr="00AA36F0" w:rsidRDefault="00EC1ABF" w:rsidP="0071687F">
            <w:pPr>
              <w:jc w:val="center"/>
              <w:rPr>
                <w:b/>
                <w:sz w:val="18"/>
                <w:szCs w:val="18"/>
              </w:rPr>
            </w:pPr>
            <w:r w:rsidRPr="00AA36F0">
              <w:rPr>
                <w:b/>
                <w:sz w:val="18"/>
                <w:szCs w:val="18"/>
              </w:rPr>
              <w:t xml:space="preserve">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F" w:rsidRPr="00AA36F0" w:rsidRDefault="00EC1ABF" w:rsidP="0071687F">
            <w:pPr>
              <w:jc w:val="center"/>
              <w:rPr>
                <w:b/>
                <w:sz w:val="18"/>
                <w:szCs w:val="18"/>
              </w:rPr>
            </w:pPr>
            <w:r w:rsidRPr="00AA36F0">
              <w:rPr>
                <w:b/>
                <w:sz w:val="18"/>
                <w:szCs w:val="18"/>
              </w:rPr>
              <w:t>Организация деятельности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F" w:rsidRPr="00AA36F0" w:rsidRDefault="00EC1ABF" w:rsidP="0071687F">
            <w:pPr>
              <w:jc w:val="center"/>
              <w:rPr>
                <w:b/>
                <w:sz w:val="18"/>
                <w:szCs w:val="18"/>
              </w:rPr>
            </w:pPr>
            <w:r w:rsidRPr="00AA36F0">
              <w:rPr>
                <w:b/>
                <w:sz w:val="18"/>
                <w:szCs w:val="18"/>
              </w:rPr>
              <w:t xml:space="preserve">Учебное взаимодействие учителя и </w:t>
            </w:r>
            <w:r w:rsidR="001F1E95">
              <w:rPr>
                <w:b/>
                <w:sz w:val="18"/>
                <w:szCs w:val="18"/>
              </w:rPr>
              <w:t>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F" w:rsidRPr="00AA36F0" w:rsidRDefault="00EC1ABF" w:rsidP="0071687F">
            <w:pPr>
              <w:jc w:val="center"/>
              <w:rPr>
                <w:b/>
                <w:sz w:val="18"/>
                <w:szCs w:val="18"/>
              </w:rPr>
            </w:pPr>
            <w:r w:rsidRPr="00AA36F0">
              <w:rPr>
                <w:b/>
                <w:sz w:val="18"/>
                <w:szCs w:val="18"/>
              </w:rPr>
              <w:t>Речь педагога</w:t>
            </w:r>
          </w:p>
          <w:p w:rsidR="00EC1ABF" w:rsidRPr="00AA36F0" w:rsidRDefault="00EC1ABF" w:rsidP="0071687F">
            <w:pPr>
              <w:jc w:val="center"/>
              <w:rPr>
                <w:b/>
                <w:sz w:val="18"/>
                <w:szCs w:val="18"/>
              </w:rPr>
            </w:pPr>
            <w:r w:rsidRPr="00AA36F0">
              <w:rPr>
                <w:b/>
                <w:sz w:val="18"/>
                <w:szCs w:val="18"/>
              </w:rPr>
              <w:t xml:space="preserve"> и ее значение</w:t>
            </w:r>
          </w:p>
          <w:p w:rsidR="00EC1ABF" w:rsidRPr="00AA36F0" w:rsidRDefault="00EC1ABF" w:rsidP="0071687F">
            <w:pPr>
              <w:jc w:val="center"/>
              <w:rPr>
                <w:b/>
                <w:sz w:val="18"/>
                <w:szCs w:val="18"/>
              </w:rPr>
            </w:pPr>
            <w:r w:rsidRPr="00AA36F0">
              <w:rPr>
                <w:b/>
                <w:sz w:val="18"/>
                <w:szCs w:val="18"/>
              </w:rPr>
              <w:t xml:space="preserve"> на уроке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F" w:rsidRPr="00AA36F0" w:rsidRDefault="00EC1ABF" w:rsidP="0071687F">
            <w:pPr>
              <w:jc w:val="center"/>
              <w:rPr>
                <w:b/>
                <w:sz w:val="18"/>
                <w:szCs w:val="18"/>
              </w:rPr>
            </w:pPr>
            <w:r w:rsidRPr="00AA36F0">
              <w:rPr>
                <w:b/>
                <w:sz w:val="18"/>
                <w:szCs w:val="18"/>
              </w:rPr>
              <w:t>Воспитывающая сторона</w:t>
            </w:r>
          </w:p>
          <w:p w:rsidR="00EC1ABF" w:rsidRPr="00AA36F0" w:rsidRDefault="00EC1ABF" w:rsidP="0071687F">
            <w:pPr>
              <w:jc w:val="center"/>
              <w:rPr>
                <w:b/>
                <w:sz w:val="18"/>
                <w:szCs w:val="18"/>
              </w:rPr>
            </w:pPr>
            <w:r w:rsidRPr="00AA36F0">
              <w:rPr>
                <w:b/>
                <w:sz w:val="18"/>
                <w:szCs w:val="18"/>
              </w:rPr>
              <w:t>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F" w:rsidRPr="00AA36F0" w:rsidRDefault="00EC1ABF" w:rsidP="0071687F">
            <w:pPr>
              <w:jc w:val="center"/>
              <w:rPr>
                <w:b/>
                <w:sz w:val="18"/>
                <w:szCs w:val="18"/>
              </w:rPr>
            </w:pPr>
            <w:r w:rsidRPr="00AA36F0">
              <w:rPr>
                <w:b/>
                <w:sz w:val="18"/>
                <w:szCs w:val="18"/>
              </w:rPr>
              <w:t>Контроль и коррекция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F" w:rsidRPr="00AA36F0" w:rsidRDefault="00EC1ABF" w:rsidP="0071687F">
            <w:pPr>
              <w:jc w:val="center"/>
              <w:rPr>
                <w:b/>
                <w:sz w:val="18"/>
                <w:szCs w:val="18"/>
              </w:rPr>
            </w:pPr>
            <w:r w:rsidRPr="00AA36F0">
              <w:rPr>
                <w:b/>
                <w:sz w:val="18"/>
                <w:szCs w:val="18"/>
              </w:rPr>
              <w:t>Контроль и коррекция деятельности</w:t>
            </w:r>
          </w:p>
        </w:tc>
      </w:tr>
      <w:tr w:rsidR="00EC1ABF" w:rsidRPr="00AA36F0" w:rsidTr="00AA36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jc w:val="center"/>
              <w:rPr>
                <w:b/>
              </w:rPr>
            </w:pPr>
            <w:r w:rsidRPr="00AA36F0">
              <w:rPr>
                <w:b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jc w:val="center"/>
              <w:rPr>
                <w:b/>
              </w:rPr>
            </w:pPr>
            <w:r w:rsidRPr="00AA36F0"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jc w:val="center"/>
              <w:rPr>
                <w:b/>
              </w:rPr>
            </w:pPr>
            <w:r w:rsidRPr="00AA36F0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jc w:val="center"/>
              <w:rPr>
                <w:b/>
              </w:rPr>
            </w:pPr>
            <w:r w:rsidRPr="00AA36F0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jc w:val="center"/>
              <w:rPr>
                <w:b/>
              </w:rPr>
            </w:pPr>
            <w:r w:rsidRPr="00AA36F0"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jc w:val="center"/>
              <w:rPr>
                <w:b/>
              </w:rPr>
            </w:pPr>
            <w:r w:rsidRPr="00AA36F0">
              <w:rPr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jc w:val="center"/>
              <w:rPr>
                <w:b/>
              </w:rPr>
            </w:pPr>
            <w:r w:rsidRPr="00AA36F0">
              <w:rPr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jc w:val="center"/>
              <w:rPr>
                <w:b/>
              </w:rPr>
            </w:pPr>
            <w:r w:rsidRPr="00AA36F0">
              <w:rPr>
                <w:b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jc w:val="center"/>
              <w:rPr>
                <w:b/>
              </w:rPr>
            </w:pPr>
            <w:r w:rsidRPr="00AA36F0">
              <w:rPr>
                <w:b/>
              </w:rPr>
              <w:t>9</w:t>
            </w:r>
          </w:p>
        </w:tc>
      </w:tr>
      <w:tr w:rsidR="00EC1ABF" w:rsidRPr="00AA36F0" w:rsidTr="00AA36F0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1ABF" w:rsidRPr="00AA36F0" w:rsidRDefault="00EC1ABF" w:rsidP="00AA36F0">
            <w:pPr>
              <w:ind w:right="113"/>
              <w:rPr>
                <w:b/>
                <w:i/>
                <w:sz w:val="18"/>
                <w:szCs w:val="18"/>
              </w:rPr>
            </w:pPr>
            <w:r w:rsidRPr="00AA36F0">
              <w:rPr>
                <w:b/>
                <w:i/>
                <w:sz w:val="18"/>
                <w:szCs w:val="18"/>
              </w:rPr>
              <w:t xml:space="preserve">                              ПАССИВНЫЙ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Не прослеживается содержательная логика урока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Темп урока невысок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 xml:space="preserve">- </w:t>
            </w:r>
            <w:r w:rsidR="001F1E95">
              <w:rPr>
                <w:sz w:val="18"/>
                <w:szCs w:val="18"/>
              </w:rPr>
              <w:t>Преподаватель</w:t>
            </w:r>
            <w:r w:rsidRPr="00AA36F0">
              <w:rPr>
                <w:sz w:val="18"/>
                <w:szCs w:val="18"/>
              </w:rPr>
              <w:t xml:space="preserve"> «привязан» к конспекту, не импровизирует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Атмосфера не настраивает на активную уч. работу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-На уроке преобладают объяснительные и репродуктивные методы, основанные на восприятии и воспроизведении информации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Урок проходит в режиме трансляции, не требующей усилий со стороны учителя и уч-ся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 xml:space="preserve">- Деятельность </w:t>
            </w:r>
            <w:r w:rsidR="001F1E95">
              <w:rPr>
                <w:sz w:val="18"/>
                <w:szCs w:val="18"/>
              </w:rPr>
              <w:t>учащихся</w:t>
            </w:r>
            <w:r w:rsidRPr="00AA36F0">
              <w:rPr>
                <w:sz w:val="18"/>
                <w:szCs w:val="18"/>
              </w:rPr>
              <w:t xml:space="preserve"> носит монотонный характер (чтение, пересказ, запись и т.д.)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Уч-ся пассивны, избегают инициативных действий в познавательной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 xml:space="preserve">- Отсутствует диалог с педагогом: </w:t>
            </w:r>
            <w:r w:rsidR="001F1E95">
              <w:rPr>
                <w:sz w:val="18"/>
                <w:szCs w:val="18"/>
              </w:rPr>
              <w:t>учащиеся</w:t>
            </w:r>
            <w:r w:rsidRPr="00AA36F0">
              <w:rPr>
                <w:sz w:val="18"/>
                <w:szCs w:val="18"/>
              </w:rPr>
              <w:t xml:space="preserve"> дают односложные ответы или отказываются отвечать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 xml:space="preserve">- </w:t>
            </w:r>
            <w:r w:rsidR="001F1E95">
              <w:rPr>
                <w:sz w:val="18"/>
                <w:szCs w:val="18"/>
              </w:rPr>
              <w:t>Преподаватель</w:t>
            </w:r>
            <w:r w:rsidRPr="00AA36F0">
              <w:rPr>
                <w:sz w:val="18"/>
                <w:szCs w:val="18"/>
              </w:rPr>
              <w:t xml:space="preserve"> не настроен на учебное сотрудничество с учащимися, взаимодействие основано на дисциплинарных ролях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Монологи учителя не отличаются образностью, богатством примеров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Вопросы носят репродуктивный характер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Речевая деятельность не выполняет основной коммуникативной функции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</w:t>
            </w:r>
            <w:r w:rsidR="001F1E95">
              <w:rPr>
                <w:sz w:val="18"/>
                <w:szCs w:val="18"/>
              </w:rPr>
              <w:t>Преподаватель</w:t>
            </w:r>
            <w:r w:rsidRPr="00AA36F0">
              <w:rPr>
                <w:sz w:val="18"/>
                <w:szCs w:val="18"/>
              </w:rPr>
              <w:t xml:space="preserve"> не ставит перед собой и перед учащимися воспитывающих целей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Не принимает во внимание эстетику помещения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Не заостряет внимание на культуре взаимоотношений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Контролирующая функция не выполняется в системе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У педагога не сформированы четкие критерии оценки ЗУНа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Ответы уч-ся не комментируются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Контроль формальный, а не содержательный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Изучаемый материал не усвоен большей частью уч-ся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Школьники не приобрели и/или не закрепили имеющиеся ЗУНы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Занятие оказывает слабое воспитательное влияние на учащихся</w:t>
            </w:r>
          </w:p>
        </w:tc>
      </w:tr>
      <w:tr w:rsidR="00EC1ABF" w:rsidRPr="00AA36F0" w:rsidTr="00AA36F0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1ABF" w:rsidRPr="00AA36F0" w:rsidRDefault="00EC1ABF" w:rsidP="00AA36F0">
            <w:pPr>
              <w:ind w:right="113"/>
              <w:rPr>
                <w:b/>
                <w:i/>
                <w:sz w:val="18"/>
                <w:szCs w:val="18"/>
              </w:rPr>
            </w:pPr>
            <w:r w:rsidRPr="00AA36F0">
              <w:rPr>
                <w:b/>
                <w:i/>
                <w:sz w:val="18"/>
                <w:szCs w:val="18"/>
              </w:rPr>
              <w:t xml:space="preserve">                            СИТУАТИВНЫЙ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F" w:rsidRPr="00AA36F0" w:rsidRDefault="00EC1ABF" w:rsidP="00AA36F0">
            <w:pPr>
              <w:rPr>
                <w:sz w:val="18"/>
                <w:szCs w:val="18"/>
              </w:rPr>
            </w:pP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Отдельные фрагменты урока выделяются своей нацеленностью, эффективностью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Темп занятия неоднороден: то напряженный, то излишне расслабляющий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Учебная атмосфера нестабильна, часто зависит от настроения учителя, от эпизодов, возникающих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F" w:rsidRPr="00AA36F0" w:rsidRDefault="00EC1ABF" w:rsidP="00AA36F0">
            <w:pPr>
              <w:rPr>
                <w:sz w:val="18"/>
                <w:szCs w:val="18"/>
              </w:rPr>
            </w:pP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Педагог опирается на объяснительные, репродуктивные, инструктивно-практические методы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 xml:space="preserve">- </w:t>
            </w:r>
            <w:r w:rsidR="001F1E95">
              <w:rPr>
                <w:sz w:val="18"/>
                <w:szCs w:val="18"/>
              </w:rPr>
              <w:t>Преподаватель</w:t>
            </w:r>
            <w:r w:rsidRPr="00AA36F0">
              <w:rPr>
                <w:sz w:val="18"/>
                <w:szCs w:val="18"/>
              </w:rPr>
              <w:t xml:space="preserve"> предпочитает традиционные методы, избегает введения новых технологий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F" w:rsidRPr="00AA36F0" w:rsidRDefault="00EC1ABF" w:rsidP="00AA36F0">
            <w:pPr>
              <w:rPr>
                <w:sz w:val="18"/>
                <w:szCs w:val="18"/>
              </w:rPr>
            </w:pP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Активность учащихся проявляется эпизодически (на отдельных этапах урока)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Уч-ся ориентируются в привычной учебной ситуации, но с недоверием относятся ко всему новому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 xml:space="preserve">- </w:t>
            </w:r>
            <w:r w:rsidR="001F1E95">
              <w:rPr>
                <w:sz w:val="18"/>
                <w:szCs w:val="18"/>
              </w:rPr>
              <w:t>Учащиеся</w:t>
            </w:r>
            <w:r w:rsidRPr="00AA36F0">
              <w:rPr>
                <w:sz w:val="18"/>
                <w:szCs w:val="18"/>
              </w:rPr>
              <w:t xml:space="preserve"> предпочитают формы деятельности, не требующие особых (интеллектуальных, волевых) усилий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F" w:rsidRPr="00AA36F0" w:rsidRDefault="00EC1ABF" w:rsidP="00AA36F0">
            <w:pPr>
              <w:rPr>
                <w:sz w:val="18"/>
                <w:szCs w:val="18"/>
              </w:rPr>
            </w:pP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Учащиеся слабо мотивированы на учебное взаимодействие с педагогом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-Совместная деятельность проходит только под патронажем педагога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слабо развиты умения совместной поисковой деятельности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В диалог с учителем вступают только сильные учащиеся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F" w:rsidRPr="00AA36F0" w:rsidRDefault="00EC1ABF" w:rsidP="00AA36F0">
            <w:pPr>
              <w:rPr>
                <w:sz w:val="18"/>
                <w:szCs w:val="18"/>
              </w:rPr>
            </w:pP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Педагог «зациклен» на привычном тексте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Монологи часто нелогичны, носят стихийный характер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Иногда речевая деятельность педагога подавляет инициативу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BF" w:rsidRPr="00AA36F0" w:rsidRDefault="00EC1ABF" w:rsidP="00AA36F0">
            <w:pPr>
              <w:rPr>
                <w:sz w:val="18"/>
                <w:szCs w:val="18"/>
              </w:rPr>
            </w:pP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 xml:space="preserve">- </w:t>
            </w:r>
            <w:r w:rsidR="001F1E95">
              <w:rPr>
                <w:sz w:val="18"/>
                <w:szCs w:val="18"/>
              </w:rPr>
              <w:t>Преподаватель</w:t>
            </w:r>
            <w:r w:rsidRPr="00AA36F0">
              <w:rPr>
                <w:sz w:val="18"/>
                <w:szCs w:val="18"/>
              </w:rPr>
              <w:t xml:space="preserve"> определяет воспитательные цели и решает их только на отдельных этапах урока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Нет системы педагогических требований к порядку на рабочих местах, культуре общения и т.д.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 xml:space="preserve">- </w:t>
            </w:r>
            <w:r w:rsidR="001F1E95">
              <w:rPr>
                <w:sz w:val="18"/>
                <w:szCs w:val="18"/>
              </w:rPr>
              <w:t>Преподаватель</w:t>
            </w:r>
            <w:r w:rsidRPr="00AA36F0">
              <w:rPr>
                <w:sz w:val="18"/>
                <w:szCs w:val="18"/>
              </w:rPr>
              <w:t xml:space="preserve"> концентрирует контрольные функции на отдельных этапах урока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Коррекция учебного процесса осуществляется за счет эксплуатации времени, а не поиска нового решения проблемы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Материал усвоен фрагментарно и/или  только отдельной группой (продвинутых) учащихся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На занятии закреплялись в основном уже имеющиеся ЗУНы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-Воспитывающий потенциал реализован не в полной мере</w:t>
            </w:r>
          </w:p>
        </w:tc>
      </w:tr>
      <w:tr w:rsidR="00EC1ABF" w:rsidRPr="00AA36F0" w:rsidTr="00AA36F0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1ABF" w:rsidRPr="00AA36F0" w:rsidRDefault="00EC1ABF" w:rsidP="00AA36F0">
            <w:pPr>
              <w:ind w:right="113"/>
              <w:rPr>
                <w:b/>
                <w:i/>
                <w:sz w:val="18"/>
                <w:szCs w:val="18"/>
              </w:rPr>
            </w:pPr>
            <w:r w:rsidRPr="00AA36F0">
              <w:rPr>
                <w:b/>
                <w:i/>
                <w:sz w:val="18"/>
                <w:szCs w:val="18"/>
              </w:rPr>
              <w:lastRenderedPageBreak/>
              <w:t xml:space="preserve">                                АКТИВНЫЙ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Урок идет в оптимальном  темпе, части логически связаны друг с другом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Разнообразие видов учебной работы обеспечивает стабильность учебно-познавательной атмосферы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Отработанные формы учебной работы позволяют экономить время для введения нестандартных учебных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 xml:space="preserve">- </w:t>
            </w:r>
            <w:r w:rsidR="001F1E95">
              <w:rPr>
                <w:sz w:val="18"/>
                <w:szCs w:val="18"/>
              </w:rPr>
              <w:t>Преподаватель</w:t>
            </w:r>
            <w:r w:rsidRPr="00AA36F0">
              <w:rPr>
                <w:sz w:val="18"/>
                <w:szCs w:val="18"/>
              </w:rPr>
              <w:t xml:space="preserve"> владеет объяснительными, репродуктивными, инструктивно-практическими, объяснительно-побуждающими, частично-поисковыми методами обучения, которые применяются адекватно содержанию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Активность учащихся адекватна запросам учебного процесса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 xml:space="preserve">- </w:t>
            </w:r>
            <w:r w:rsidR="001F1E95">
              <w:rPr>
                <w:sz w:val="18"/>
                <w:szCs w:val="18"/>
              </w:rPr>
              <w:t>Учащиеся</w:t>
            </w:r>
            <w:r w:rsidRPr="00AA36F0">
              <w:rPr>
                <w:sz w:val="18"/>
                <w:szCs w:val="18"/>
              </w:rPr>
              <w:t xml:space="preserve"> готовы к проблемным ситуациям, поскольку уверены в направляющей помощи со стороны учителя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Разнообразные виды заданий обеспечивают занятость всех школьников с учетом способностей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-Чувствуется отработанность системы учебных действий между учителем и учащимися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 xml:space="preserve">- </w:t>
            </w:r>
            <w:r w:rsidR="001F1E95">
              <w:rPr>
                <w:sz w:val="18"/>
                <w:szCs w:val="18"/>
              </w:rPr>
              <w:t>Учащиеся</w:t>
            </w:r>
            <w:r w:rsidRPr="00AA36F0">
              <w:rPr>
                <w:sz w:val="18"/>
                <w:szCs w:val="18"/>
              </w:rPr>
              <w:t xml:space="preserve"> охотно вступают в диалог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Практически исключено дисциплинарное воздействие на детей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Учащимися признается и принимается активная, инициирующая позиция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</w:t>
            </w:r>
            <w:r w:rsidR="001F1E95">
              <w:rPr>
                <w:sz w:val="18"/>
                <w:szCs w:val="18"/>
              </w:rPr>
              <w:t>Преподаватель</w:t>
            </w:r>
            <w:r w:rsidRPr="00AA36F0">
              <w:rPr>
                <w:sz w:val="18"/>
                <w:szCs w:val="18"/>
              </w:rPr>
              <w:t xml:space="preserve"> свободно владеет материалом урока, облекает его в научную доступную для освоения форму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Речь выразительна, богата, формулировки вопросов побуждают к учебному диалогу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Речь выступает как одно из организующих начал продуктивного урока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 xml:space="preserve">- </w:t>
            </w:r>
            <w:r w:rsidR="001F1E95">
              <w:rPr>
                <w:sz w:val="18"/>
                <w:szCs w:val="18"/>
              </w:rPr>
              <w:t>Преподаватель</w:t>
            </w:r>
            <w:r w:rsidRPr="00AA36F0">
              <w:rPr>
                <w:sz w:val="18"/>
                <w:szCs w:val="18"/>
              </w:rPr>
              <w:t xml:space="preserve"> умело выстраивает тему урока в воспитывающем ключе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Учащимися и педагогом выработаны нормы взаимоотношений, настраивающих на продуктивную работу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Усваиваются знания и поведенческие навыки, необходимые учащимся для успешной социализации в обществе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-Контроль и коррекция осуществляются на всех этапах урока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Ответам учащихся дается краткая характеристика, оценка обосновывается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учебный процесс корректируется в зависимости от ситуации; педагог готов к разнообразию в подаче и закреплении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-Основной материал усвоен учащимися в объеме, достаточном для первичного освоения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 xml:space="preserve">- </w:t>
            </w:r>
            <w:r w:rsidR="001F1E95">
              <w:rPr>
                <w:sz w:val="18"/>
                <w:szCs w:val="18"/>
              </w:rPr>
              <w:t>Учащиеся</w:t>
            </w:r>
            <w:r w:rsidRPr="00AA36F0">
              <w:rPr>
                <w:sz w:val="18"/>
                <w:szCs w:val="18"/>
              </w:rPr>
              <w:t xml:space="preserve"> осваивали применение имеющихся ЗУНов в новых ситуациях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-Закреплен позитивный эффект занятия как в содержании, так и в форме организации урока</w:t>
            </w:r>
          </w:p>
        </w:tc>
      </w:tr>
      <w:tr w:rsidR="00EC1ABF" w:rsidRPr="00AA36F0" w:rsidTr="00AA36F0">
        <w:trPr>
          <w:cantSplit/>
          <w:trHeight w:val="4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1ABF" w:rsidRPr="00AA36F0" w:rsidRDefault="00EC1ABF" w:rsidP="00AA36F0">
            <w:pPr>
              <w:ind w:right="113"/>
              <w:rPr>
                <w:b/>
                <w:i/>
                <w:sz w:val="18"/>
                <w:szCs w:val="18"/>
              </w:rPr>
            </w:pPr>
            <w:r w:rsidRPr="00AA36F0">
              <w:rPr>
                <w:b/>
                <w:i/>
                <w:sz w:val="18"/>
                <w:szCs w:val="18"/>
              </w:rPr>
              <w:t xml:space="preserve">                                       ТВОРЧЕСКИй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Урок (или большая его часть) проходит на высоком эмоциональном и интеллектуальном подъеме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В результате рождается чувство удовлетворения от совместной работы, желание повторить и упрочить успех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Различными методами стимулируется поисковая деятельность детей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Педагог не забывает о методах, мотивирующих процесс познания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Умело применяются методы самоорганизации познавательной работы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-Деятельность носит развивающий характер (в коммуникативной, творческой, познавательной сферах)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 xml:space="preserve">- </w:t>
            </w:r>
            <w:r w:rsidR="001F1E95">
              <w:rPr>
                <w:sz w:val="18"/>
                <w:szCs w:val="18"/>
              </w:rPr>
              <w:t>Учащиеся</w:t>
            </w:r>
            <w:r w:rsidRPr="00AA36F0">
              <w:rPr>
                <w:sz w:val="18"/>
                <w:szCs w:val="18"/>
              </w:rPr>
              <w:t xml:space="preserve"> принимают  творческие и проблемные ситуации урока, что свидетельствует о степени доверия между педагогом и воспитанниками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Педагог поощряет инициативу учащихся, создает условия для эмоциональной открытости, доверия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Учителем и учащимися совместно создаются возможности для самореализации личности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Речь учителя обогащает учебный материал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В монологах педагог продуманно использует паузы, риторические и проблемные вопросы, создает эмоциональные кульминации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Эмоционально-интеллектуальная насыщенность речи поддерживает познавательную активность учащихся, побуждает к творчеству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 xml:space="preserve">- </w:t>
            </w:r>
            <w:r w:rsidR="001F1E95">
              <w:rPr>
                <w:sz w:val="18"/>
                <w:szCs w:val="18"/>
              </w:rPr>
              <w:t>Преподаватель</w:t>
            </w:r>
            <w:r w:rsidRPr="00AA36F0">
              <w:rPr>
                <w:sz w:val="18"/>
                <w:szCs w:val="18"/>
              </w:rPr>
              <w:t xml:space="preserve"> (манера поведения, речь, профессиональные умения) служит позитивным примером для подражания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Учащиеся без напоминаний учителя стремятся к оптимальной организации внешнего и внутреннего пространства обучения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Вырабатывается ценностное отношение педагога к воспитанникам и наоборот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В системе контролируется и ненавязчиво корректируется деятельность учащихся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Учащиеся владеют навыками само и взаимоконтроля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Передача контрольных функций от педагога к учащимся свидетельствует о взаимном доверии, основанном на объективности, знании критериев оценок, навыках самоанализа и рефлексии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Материал урока усвоен всеми, закреплен с опорой на продуктивные ЗУНы, дана перспектива дальнейшего обучения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Учащиеся получили стимул к самостоятельной познавательной деятельности</w:t>
            </w:r>
          </w:p>
          <w:p w:rsidR="00EC1ABF" w:rsidRPr="00AA36F0" w:rsidRDefault="00EC1ABF" w:rsidP="00AA36F0">
            <w:pPr>
              <w:rPr>
                <w:sz w:val="18"/>
                <w:szCs w:val="18"/>
              </w:rPr>
            </w:pPr>
            <w:r w:rsidRPr="00AA36F0">
              <w:rPr>
                <w:sz w:val="18"/>
                <w:szCs w:val="18"/>
              </w:rPr>
              <w:t>- Высок воспитывающий эффект урока (от принятия нравственных норм  и обязанностей до стремления к пониманию себя своего места в мире).</w:t>
            </w:r>
          </w:p>
        </w:tc>
      </w:tr>
    </w:tbl>
    <w:p w:rsidR="00AA36F0" w:rsidRDefault="00AA36F0" w:rsidP="00B802A1">
      <w:pPr>
        <w:tabs>
          <w:tab w:val="left" w:pos="152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A36F0" w:rsidSect="00AA36F0">
          <w:pgSz w:w="16838" w:h="11906" w:orient="landscape"/>
          <w:pgMar w:top="851" w:right="425" w:bottom="1134" w:left="567" w:header="709" w:footer="709" w:gutter="0"/>
          <w:cols w:space="708"/>
          <w:docGrid w:linePitch="360"/>
        </w:sectPr>
      </w:pPr>
    </w:p>
    <w:p w:rsidR="00D4457C" w:rsidRDefault="00D4457C" w:rsidP="00B802A1">
      <w:pPr>
        <w:tabs>
          <w:tab w:val="left" w:pos="152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57C" w:rsidRPr="00BE1FBA" w:rsidRDefault="00D4457C" w:rsidP="00B802A1">
      <w:pPr>
        <w:tabs>
          <w:tab w:val="left" w:pos="1526"/>
        </w:tabs>
        <w:rPr>
          <w:rFonts w:ascii="Times New Roman" w:hAnsi="Times New Roman" w:cs="Times New Roman"/>
          <w:sz w:val="28"/>
          <w:szCs w:val="28"/>
        </w:rPr>
      </w:pPr>
    </w:p>
    <w:sectPr w:rsidR="00D4457C" w:rsidRPr="00BE1FBA" w:rsidSect="006B5097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644"/>
    <w:multiLevelType w:val="hybridMultilevel"/>
    <w:tmpl w:val="852EB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D65C5"/>
    <w:multiLevelType w:val="multilevel"/>
    <w:tmpl w:val="13CC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42BE2"/>
    <w:multiLevelType w:val="hybridMultilevel"/>
    <w:tmpl w:val="4AF2916C"/>
    <w:lvl w:ilvl="0" w:tplc="780E1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EA4F0C">
      <w:numFmt w:val="none"/>
      <w:lvlText w:val=""/>
      <w:lvlJc w:val="left"/>
      <w:pPr>
        <w:tabs>
          <w:tab w:val="num" w:pos="360"/>
        </w:tabs>
      </w:pPr>
    </w:lvl>
    <w:lvl w:ilvl="2" w:tplc="E788EF7C">
      <w:numFmt w:val="none"/>
      <w:lvlText w:val=""/>
      <w:lvlJc w:val="left"/>
      <w:pPr>
        <w:tabs>
          <w:tab w:val="num" w:pos="360"/>
        </w:tabs>
      </w:pPr>
    </w:lvl>
    <w:lvl w:ilvl="3" w:tplc="EB6C2B32">
      <w:numFmt w:val="none"/>
      <w:lvlText w:val=""/>
      <w:lvlJc w:val="left"/>
      <w:pPr>
        <w:tabs>
          <w:tab w:val="num" w:pos="360"/>
        </w:tabs>
      </w:pPr>
    </w:lvl>
    <w:lvl w:ilvl="4" w:tplc="9E68A288">
      <w:numFmt w:val="none"/>
      <w:lvlText w:val=""/>
      <w:lvlJc w:val="left"/>
      <w:pPr>
        <w:tabs>
          <w:tab w:val="num" w:pos="360"/>
        </w:tabs>
      </w:pPr>
    </w:lvl>
    <w:lvl w:ilvl="5" w:tplc="BAD4D6E8">
      <w:numFmt w:val="none"/>
      <w:lvlText w:val=""/>
      <w:lvlJc w:val="left"/>
      <w:pPr>
        <w:tabs>
          <w:tab w:val="num" w:pos="360"/>
        </w:tabs>
      </w:pPr>
    </w:lvl>
    <w:lvl w:ilvl="6" w:tplc="3DA07CE0">
      <w:numFmt w:val="none"/>
      <w:lvlText w:val=""/>
      <w:lvlJc w:val="left"/>
      <w:pPr>
        <w:tabs>
          <w:tab w:val="num" w:pos="360"/>
        </w:tabs>
      </w:pPr>
    </w:lvl>
    <w:lvl w:ilvl="7" w:tplc="1D34C294">
      <w:numFmt w:val="none"/>
      <w:lvlText w:val=""/>
      <w:lvlJc w:val="left"/>
      <w:pPr>
        <w:tabs>
          <w:tab w:val="num" w:pos="360"/>
        </w:tabs>
      </w:pPr>
    </w:lvl>
    <w:lvl w:ilvl="8" w:tplc="3D8A264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A964924"/>
    <w:multiLevelType w:val="hybridMultilevel"/>
    <w:tmpl w:val="5DBA3852"/>
    <w:lvl w:ilvl="0" w:tplc="26585E64">
      <w:start w:val="1"/>
      <w:numFmt w:val="decimal"/>
      <w:lvlText w:val="%1."/>
      <w:lvlJc w:val="left"/>
      <w:pPr>
        <w:ind w:left="29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0B1C70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055467"/>
    <w:multiLevelType w:val="multilevel"/>
    <w:tmpl w:val="50C0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06EDE"/>
    <w:multiLevelType w:val="hybridMultilevel"/>
    <w:tmpl w:val="70C00C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A5033"/>
    <w:multiLevelType w:val="hybridMultilevel"/>
    <w:tmpl w:val="4AF2916C"/>
    <w:lvl w:ilvl="0" w:tplc="780E1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EA4F0C">
      <w:numFmt w:val="none"/>
      <w:lvlText w:val=""/>
      <w:lvlJc w:val="left"/>
      <w:pPr>
        <w:tabs>
          <w:tab w:val="num" w:pos="360"/>
        </w:tabs>
      </w:pPr>
    </w:lvl>
    <w:lvl w:ilvl="2" w:tplc="E788EF7C">
      <w:numFmt w:val="none"/>
      <w:lvlText w:val=""/>
      <w:lvlJc w:val="left"/>
      <w:pPr>
        <w:tabs>
          <w:tab w:val="num" w:pos="360"/>
        </w:tabs>
      </w:pPr>
    </w:lvl>
    <w:lvl w:ilvl="3" w:tplc="EB6C2B32">
      <w:numFmt w:val="none"/>
      <w:lvlText w:val=""/>
      <w:lvlJc w:val="left"/>
      <w:pPr>
        <w:tabs>
          <w:tab w:val="num" w:pos="360"/>
        </w:tabs>
      </w:pPr>
    </w:lvl>
    <w:lvl w:ilvl="4" w:tplc="9E68A288">
      <w:numFmt w:val="none"/>
      <w:lvlText w:val=""/>
      <w:lvlJc w:val="left"/>
      <w:pPr>
        <w:tabs>
          <w:tab w:val="num" w:pos="360"/>
        </w:tabs>
      </w:pPr>
    </w:lvl>
    <w:lvl w:ilvl="5" w:tplc="BAD4D6E8">
      <w:numFmt w:val="none"/>
      <w:lvlText w:val=""/>
      <w:lvlJc w:val="left"/>
      <w:pPr>
        <w:tabs>
          <w:tab w:val="num" w:pos="360"/>
        </w:tabs>
      </w:pPr>
    </w:lvl>
    <w:lvl w:ilvl="6" w:tplc="3DA07CE0">
      <w:numFmt w:val="none"/>
      <w:lvlText w:val=""/>
      <w:lvlJc w:val="left"/>
      <w:pPr>
        <w:tabs>
          <w:tab w:val="num" w:pos="360"/>
        </w:tabs>
      </w:pPr>
    </w:lvl>
    <w:lvl w:ilvl="7" w:tplc="1D34C294">
      <w:numFmt w:val="none"/>
      <w:lvlText w:val=""/>
      <w:lvlJc w:val="left"/>
      <w:pPr>
        <w:tabs>
          <w:tab w:val="num" w:pos="360"/>
        </w:tabs>
      </w:pPr>
    </w:lvl>
    <w:lvl w:ilvl="8" w:tplc="3D8A264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6B84E63"/>
    <w:multiLevelType w:val="multilevel"/>
    <w:tmpl w:val="C90E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A64DC2"/>
    <w:multiLevelType w:val="multilevel"/>
    <w:tmpl w:val="9BD4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45423A"/>
    <w:multiLevelType w:val="multilevel"/>
    <w:tmpl w:val="EF34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143AD9"/>
    <w:multiLevelType w:val="hybridMultilevel"/>
    <w:tmpl w:val="4AF2916C"/>
    <w:lvl w:ilvl="0" w:tplc="780E1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EA4F0C">
      <w:numFmt w:val="none"/>
      <w:lvlText w:val=""/>
      <w:lvlJc w:val="left"/>
      <w:pPr>
        <w:tabs>
          <w:tab w:val="num" w:pos="360"/>
        </w:tabs>
      </w:pPr>
    </w:lvl>
    <w:lvl w:ilvl="2" w:tplc="E788EF7C">
      <w:numFmt w:val="none"/>
      <w:lvlText w:val=""/>
      <w:lvlJc w:val="left"/>
      <w:pPr>
        <w:tabs>
          <w:tab w:val="num" w:pos="360"/>
        </w:tabs>
      </w:pPr>
    </w:lvl>
    <w:lvl w:ilvl="3" w:tplc="EB6C2B32">
      <w:numFmt w:val="none"/>
      <w:lvlText w:val=""/>
      <w:lvlJc w:val="left"/>
      <w:pPr>
        <w:tabs>
          <w:tab w:val="num" w:pos="360"/>
        </w:tabs>
      </w:pPr>
    </w:lvl>
    <w:lvl w:ilvl="4" w:tplc="9E68A288">
      <w:numFmt w:val="none"/>
      <w:lvlText w:val=""/>
      <w:lvlJc w:val="left"/>
      <w:pPr>
        <w:tabs>
          <w:tab w:val="num" w:pos="360"/>
        </w:tabs>
      </w:pPr>
    </w:lvl>
    <w:lvl w:ilvl="5" w:tplc="BAD4D6E8">
      <w:numFmt w:val="none"/>
      <w:lvlText w:val=""/>
      <w:lvlJc w:val="left"/>
      <w:pPr>
        <w:tabs>
          <w:tab w:val="num" w:pos="360"/>
        </w:tabs>
      </w:pPr>
    </w:lvl>
    <w:lvl w:ilvl="6" w:tplc="3DA07CE0">
      <w:numFmt w:val="none"/>
      <w:lvlText w:val=""/>
      <w:lvlJc w:val="left"/>
      <w:pPr>
        <w:tabs>
          <w:tab w:val="num" w:pos="360"/>
        </w:tabs>
      </w:pPr>
    </w:lvl>
    <w:lvl w:ilvl="7" w:tplc="1D34C294">
      <w:numFmt w:val="none"/>
      <w:lvlText w:val=""/>
      <w:lvlJc w:val="left"/>
      <w:pPr>
        <w:tabs>
          <w:tab w:val="num" w:pos="360"/>
        </w:tabs>
      </w:pPr>
    </w:lvl>
    <w:lvl w:ilvl="8" w:tplc="3D8A264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EDD11A8"/>
    <w:multiLevelType w:val="multilevel"/>
    <w:tmpl w:val="25A0D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CE18A6"/>
    <w:multiLevelType w:val="multilevel"/>
    <w:tmpl w:val="C0EE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7C2CC5"/>
    <w:multiLevelType w:val="hybridMultilevel"/>
    <w:tmpl w:val="83B89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2C0A1E"/>
    <w:multiLevelType w:val="multilevel"/>
    <w:tmpl w:val="804A0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EE0106"/>
    <w:multiLevelType w:val="hybridMultilevel"/>
    <w:tmpl w:val="4AF2916C"/>
    <w:lvl w:ilvl="0" w:tplc="780E1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EA4F0C">
      <w:numFmt w:val="none"/>
      <w:lvlText w:val=""/>
      <w:lvlJc w:val="left"/>
      <w:pPr>
        <w:tabs>
          <w:tab w:val="num" w:pos="360"/>
        </w:tabs>
      </w:pPr>
    </w:lvl>
    <w:lvl w:ilvl="2" w:tplc="E788EF7C">
      <w:numFmt w:val="none"/>
      <w:lvlText w:val=""/>
      <w:lvlJc w:val="left"/>
      <w:pPr>
        <w:tabs>
          <w:tab w:val="num" w:pos="360"/>
        </w:tabs>
      </w:pPr>
    </w:lvl>
    <w:lvl w:ilvl="3" w:tplc="EB6C2B32">
      <w:numFmt w:val="none"/>
      <w:lvlText w:val=""/>
      <w:lvlJc w:val="left"/>
      <w:pPr>
        <w:tabs>
          <w:tab w:val="num" w:pos="360"/>
        </w:tabs>
      </w:pPr>
    </w:lvl>
    <w:lvl w:ilvl="4" w:tplc="9E68A288">
      <w:numFmt w:val="none"/>
      <w:lvlText w:val=""/>
      <w:lvlJc w:val="left"/>
      <w:pPr>
        <w:tabs>
          <w:tab w:val="num" w:pos="360"/>
        </w:tabs>
      </w:pPr>
    </w:lvl>
    <w:lvl w:ilvl="5" w:tplc="BAD4D6E8">
      <w:numFmt w:val="none"/>
      <w:lvlText w:val=""/>
      <w:lvlJc w:val="left"/>
      <w:pPr>
        <w:tabs>
          <w:tab w:val="num" w:pos="360"/>
        </w:tabs>
      </w:pPr>
    </w:lvl>
    <w:lvl w:ilvl="6" w:tplc="3DA07CE0">
      <w:numFmt w:val="none"/>
      <w:lvlText w:val=""/>
      <w:lvlJc w:val="left"/>
      <w:pPr>
        <w:tabs>
          <w:tab w:val="num" w:pos="360"/>
        </w:tabs>
      </w:pPr>
    </w:lvl>
    <w:lvl w:ilvl="7" w:tplc="1D34C294">
      <w:numFmt w:val="none"/>
      <w:lvlText w:val=""/>
      <w:lvlJc w:val="left"/>
      <w:pPr>
        <w:tabs>
          <w:tab w:val="num" w:pos="360"/>
        </w:tabs>
      </w:pPr>
    </w:lvl>
    <w:lvl w:ilvl="8" w:tplc="3D8A264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7882029"/>
    <w:multiLevelType w:val="multilevel"/>
    <w:tmpl w:val="109E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E84287"/>
    <w:multiLevelType w:val="hybridMultilevel"/>
    <w:tmpl w:val="6704989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4297E"/>
    <w:multiLevelType w:val="hybridMultilevel"/>
    <w:tmpl w:val="E82C6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5E73D6"/>
    <w:multiLevelType w:val="hybridMultilevel"/>
    <w:tmpl w:val="316ED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387677"/>
    <w:multiLevelType w:val="hybridMultilevel"/>
    <w:tmpl w:val="16422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9E15D8"/>
    <w:multiLevelType w:val="hybridMultilevel"/>
    <w:tmpl w:val="852EB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B914FC"/>
    <w:multiLevelType w:val="hybridMultilevel"/>
    <w:tmpl w:val="5F70D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0211C2"/>
    <w:multiLevelType w:val="hybridMultilevel"/>
    <w:tmpl w:val="9816EB48"/>
    <w:lvl w:ilvl="0" w:tplc="BDDC5454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36671"/>
    <w:multiLevelType w:val="multilevel"/>
    <w:tmpl w:val="ADCE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075452"/>
    <w:multiLevelType w:val="hybridMultilevel"/>
    <w:tmpl w:val="852EB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5E0FA8"/>
    <w:multiLevelType w:val="multilevel"/>
    <w:tmpl w:val="90AA5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8564C6"/>
    <w:multiLevelType w:val="hybridMultilevel"/>
    <w:tmpl w:val="4AF2916C"/>
    <w:lvl w:ilvl="0" w:tplc="780E1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EA4F0C">
      <w:numFmt w:val="none"/>
      <w:lvlText w:val=""/>
      <w:lvlJc w:val="left"/>
      <w:pPr>
        <w:tabs>
          <w:tab w:val="num" w:pos="360"/>
        </w:tabs>
      </w:pPr>
    </w:lvl>
    <w:lvl w:ilvl="2" w:tplc="E788EF7C">
      <w:numFmt w:val="none"/>
      <w:lvlText w:val=""/>
      <w:lvlJc w:val="left"/>
      <w:pPr>
        <w:tabs>
          <w:tab w:val="num" w:pos="360"/>
        </w:tabs>
      </w:pPr>
    </w:lvl>
    <w:lvl w:ilvl="3" w:tplc="EB6C2B32">
      <w:numFmt w:val="none"/>
      <w:lvlText w:val=""/>
      <w:lvlJc w:val="left"/>
      <w:pPr>
        <w:tabs>
          <w:tab w:val="num" w:pos="360"/>
        </w:tabs>
      </w:pPr>
    </w:lvl>
    <w:lvl w:ilvl="4" w:tplc="9E68A288">
      <w:numFmt w:val="none"/>
      <w:lvlText w:val=""/>
      <w:lvlJc w:val="left"/>
      <w:pPr>
        <w:tabs>
          <w:tab w:val="num" w:pos="360"/>
        </w:tabs>
      </w:pPr>
    </w:lvl>
    <w:lvl w:ilvl="5" w:tplc="BAD4D6E8">
      <w:numFmt w:val="none"/>
      <w:lvlText w:val=""/>
      <w:lvlJc w:val="left"/>
      <w:pPr>
        <w:tabs>
          <w:tab w:val="num" w:pos="360"/>
        </w:tabs>
      </w:pPr>
    </w:lvl>
    <w:lvl w:ilvl="6" w:tplc="3DA07CE0">
      <w:numFmt w:val="none"/>
      <w:lvlText w:val=""/>
      <w:lvlJc w:val="left"/>
      <w:pPr>
        <w:tabs>
          <w:tab w:val="num" w:pos="360"/>
        </w:tabs>
      </w:pPr>
    </w:lvl>
    <w:lvl w:ilvl="7" w:tplc="1D34C294">
      <w:numFmt w:val="none"/>
      <w:lvlText w:val=""/>
      <w:lvlJc w:val="left"/>
      <w:pPr>
        <w:tabs>
          <w:tab w:val="num" w:pos="360"/>
        </w:tabs>
      </w:pPr>
    </w:lvl>
    <w:lvl w:ilvl="8" w:tplc="3D8A264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D9F3D75"/>
    <w:multiLevelType w:val="hybridMultilevel"/>
    <w:tmpl w:val="4AF2916C"/>
    <w:lvl w:ilvl="0" w:tplc="780E1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EA4F0C">
      <w:numFmt w:val="none"/>
      <w:lvlText w:val=""/>
      <w:lvlJc w:val="left"/>
      <w:pPr>
        <w:tabs>
          <w:tab w:val="num" w:pos="360"/>
        </w:tabs>
      </w:pPr>
    </w:lvl>
    <w:lvl w:ilvl="2" w:tplc="E788EF7C">
      <w:numFmt w:val="none"/>
      <w:lvlText w:val=""/>
      <w:lvlJc w:val="left"/>
      <w:pPr>
        <w:tabs>
          <w:tab w:val="num" w:pos="360"/>
        </w:tabs>
      </w:pPr>
    </w:lvl>
    <w:lvl w:ilvl="3" w:tplc="EB6C2B32">
      <w:numFmt w:val="none"/>
      <w:lvlText w:val=""/>
      <w:lvlJc w:val="left"/>
      <w:pPr>
        <w:tabs>
          <w:tab w:val="num" w:pos="360"/>
        </w:tabs>
      </w:pPr>
    </w:lvl>
    <w:lvl w:ilvl="4" w:tplc="9E68A288">
      <w:numFmt w:val="none"/>
      <w:lvlText w:val=""/>
      <w:lvlJc w:val="left"/>
      <w:pPr>
        <w:tabs>
          <w:tab w:val="num" w:pos="360"/>
        </w:tabs>
      </w:pPr>
    </w:lvl>
    <w:lvl w:ilvl="5" w:tplc="BAD4D6E8">
      <w:numFmt w:val="none"/>
      <w:lvlText w:val=""/>
      <w:lvlJc w:val="left"/>
      <w:pPr>
        <w:tabs>
          <w:tab w:val="num" w:pos="360"/>
        </w:tabs>
      </w:pPr>
    </w:lvl>
    <w:lvl w:ilvl="6" w:tplc="3DA07CE0">
      <w:numFmt w:val="none"/>
      <w:lvlText w:val=""/>
      <w:lvlJc w:val="left"/>
      <w:pPr>
        <w:tabs>
          <w:tab w:val="num" w:pos="360"/>
        </w:tabs>
      </w:pPr>
    </w:lvl>
    <w:lvl w:ilvl="7" w:tplc="1D34C294">
      <w:numFmt w:val="none"/>
      <w:lvlText w:val=""/>
      <w:lvlJc w:val="left"/>
      <w:pPr>
        <w:tabs>
          <w:tab w:val="num" w:pos="360"/>
        </w:tabs>
      </w:pPr>
    </w:lvl>
    <w:lvl w:ilvl="8" w:tplc="3D8A264A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01A7319"/>
    <w:multiLevelType w:val="hybridMultilevel"/>
    <w:tmpl w:val="8892AC34"/>
    <w:lvl w:ilvl="0" w:tplc="D806012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6DB74E4"/>
    <w:multiLevelType w:val="multilevel"/>
    <w:tmpl w:val="25C6A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7F17C5"/>
    <w:multiLevelType w:val="hybridMultilevel"/>
    <w:tmpl w:val="D61A330A"/>
    <w:lvl w:ilvl="0" w:tplc="BC581F86">
      <w:start w:val="9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 w15:restartNumberingAfterBreak="0">
    <w:nsid w:val="7A804A1E"/>
    <w:multiLevelType w:val="hybridMultilevel"/>
    <w:tmpl w:val="4AF2916C"/>
    <w:lvl w:ilvl="0" w:tplc="780E1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EA4F0C">
      <w:numFmt w:val="none"/>
      <w:lvlText w:val=""/>
      <w:lvlJc w:val="left"/>
      <w:pPr>
        <w:tabs>
          <w:tab w:val="num" w:pos="360"/>
        </w:tabs>
      </w:pPr>
    </w:lvl>
    <w:lvl w:ilvl="2" w:tplc="E788EF7C">
      <w:numFmt w:val="none"/>
      <w:lvlText w:val=""/>
      <w:lvlJc w:val="left"/>
      <w:pPr>
        <w:tabs>
          <w:tab w:val="num" w:pos="360"/>
        </w:tabs>
      </w:pPr>
    </w:lvl>
    <w:lvl w:ilvl="3" w:tplc="EB6C2B32">
      <w:numFmt w:val="none"/>
      <w:lvlText w:val=""/>
      <w:lvlJc w:val="left"/>
      <w:pPr>
        <w:tabs>
          <w:tab w:val="num" w:pos="360"/>
        </w:tabs>
      </w:pPr>
    </w:lvl>
    <w:lvl w:ilvl="4" w:tplc="9E68A288">
      <w:numFmt w:val="none"/>
      <w:lvlText w:val=""/>
      <w:lvlJc w:val="left"/>
      <w:pPr>
        <w:tabs>
          <w:tab w:val="num" w:pos="360"/>
        </w:tabs>
      </w:pPr>
    </w:lvl>
    <w:lvl w:ilvl="5" w:tplc="BAD4D6E8">
      <w:numFmt w:val="none"/>
      <w:lvlText w:val=""/>
      <w:lvlJc w:val="left"/>
      <w:pPr>
        <w:tabs>
          <w:tab w:val="num" w:pos="360"/>
        </w:tabs>
      </w:pPr>
    </w:lvl>
    <w:lvl w:ilvl="6" w:tplc="3DA07CE0">
      <w:numFmt w:val="none"/>
      <w:lvlText w:val=""/>
      <w:lvlJc w:val="left"/>
      <w:pPr>
        <w:tabs>
          <w:tab w:val="num" w:pos="360"/>
        </w:tabs>
      </w:pPr>
    </w:lvl>
    <w:lvl w:ilvl="7" w:tplc="1D34C294">
      <w:numFmt w:val="none"/>
      <w:lvlText w:val=""/>
      <w:lvlJc w:val="left"/>
      <w:pPr>
        <w:tabs>
          <w:tab w:val="num" w:pos="360"/>
        </w:tabs>
      </w:pPr>
    </w:lvl>
    <w:lvl w:ilvl="8" w:tplc="3D8A264A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B4D069B"/>
    <w:multiLevelType w:val="multilevel"/>
    <w:tmpl w:val="1B7C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386CAC"/>
    <w:multiLevelType w:val="hybridMultilevel"/>
    <w:tmpl w:val="9118E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4"/>
  </w:num>
  <w:num w:numId="3">
    <w:abstractNumId w:val="13"/>
  </w:num>
  <w:num w:numId="4">
    <w:abstractNumId w:val="25"/>
  </w:num>
  <w:num w:numId="5">
    <w:abstractNumId w:val="3"/>
  </w:num>
  <w:num w:numId="6">
    <w:abstractNumId w:val="8"/>
  </w:num>
  <w:num w:numId="7">
    <w:abstractNumId w:val="10"/>
  </w:num>
  <w:num w:numId="8">
    <w:abstractNumId w:val="15"/>
  </w:num>
  <w:num w:numId="9">
    <w:abstractNumId w:val="9"/>
  </w:num>
  <w:num w:numId="10">
    <w:abstractNumId w:val="5"/>
  </w:num>
  <w:num w:numId="11">
    <w:abstractNumId w:val="17"/>
  </w:num>
  <w:num w:numId="12">
    <w:abstractNumId w:val="27"/>
  </w:num>
  <w:num w:numId="13">
    <w:abstractNumId w:val="12"/>
  </w:num>
  <w:num w:numId="14">
    <w:abstractNumId w:val="31"/>
  </w:num>
  <w:num w:numId="15">
    <w:abstractNumId w:val="11"/>
  </w:num>
  <w:num w:numId="16">
    <w:abstractNumId w:val="7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9"/>
  </w:num>
  <w:num w:numId="19">
    <w:abstractNumId w:val="32"/>
  </w:num>
  <w:num w:numId="20">
    <w:abstractNumId w:val="2"/>
  </w:num>
  <w:num w:numId="21">
    <w:abstractNumId w:val="16"/>
  </w:num>
  <w:num w:numId="22">
    <w:abstractNumId w:val="33"/>
  </w:num>
  <w:num w:numId="23">
    <w:abstractNumId w:val="28"/>
  </w:num>
  <w:num w:numId="24">
    <w:abstractNumId w:val="24"/>
  </w:num>
  <w:num w:numId="25">
    <w:abstractNumId w:val="18"/>
  </w:num>
  <w:num w:numId="26">
    <w:abstractNumId w:val="6"/>
  </w:num>
  <w:num w:numId="27">
    <w:abstractNumId w:val="30"/>
  </w:num>
  <w:num w:numId="28">
    <w:abstractNumId w:val="4"/>
  </w:num>
  <w:num w:numId="29">
    <w:abstractNumId w:val="19"/>
  </w:num>
  <w:num w:numId="30">
    <w:abstractNumId w:val="23"/>
  </w:num>
  <w:num w:numId="31">
    <w:abstractNumId w:val="21"/>
  </w:num>
  <w:num w:numId="32">
    <w:abstractNumId w:val="35"/>
  </w:num>
  <w:num w:numId="33">
    <w:abstractNumId w:val="22"/>
  </w:num>
  <w:num w:numId="34">
    <w:abstractNumId w:val="20"/>
  </w:num>
  <w:num w:numId="35">
    <w:abstractNumId w:val="14"/>
  </w:num>
  <w:num w:numId="36">
    <w:abstractNumId w:val="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19"/>
    <w:rsid w:val="00062764"/>
    <w:rsid w:val="00082847"/>
    <w:rsid w:val="000C289E"/>
    <w:rsid w:val="000E2ADF"/>
    <w:rsid w:val="000E6689"/>
    <w:rsid w:val="00151FF5"/>
    <w:rsid w:val="00162BD8"/>
    <w:rsid w:val="00164FA4"/>
    <w:rsid w:val="00196DBC"/>
    <w:rsid w:val="001A0C87"/>
    <w:rsid w:val="001D4144"/>
    <w:rsid w:val="001E4B0A"/>
    <w:rsid w:val="001E4E8C"/>
    <w:rsid w:val="001F1E95"/>
    <w:rsid w:val="00201B7F"/>
    <w:rsid w:val="00246E5F"/>
    <w:rsid w:val="00291166"/>
    <w:rsid w:val="002B243D"/>
    <w:rsid w:val="002B3DA0"/>
    <w:rsid w:val="003156A0"/>
    <w:rsid w:val="00367910"/>
    <w:rsid w:val="003A31E6"/>
    <w:rsid w:val="003A3641"/>
    <w:rsid w:val="003D43A7"/>
    <w:rsid w:val="00401250"/>
    <w:rsid w:val="004272B1"/>
    <w:rsid w:val="00482CFB"/>
    <w:rsid w:val="004B39B4"/>
    <w:rsid w:val="004C2D4F"/>
    <w:rsid w:val="004D7F45"/>
    <w:rsid w:val="00527CE5"/>
    <w:rsid w:val="00564519"/>
    <w:rsid w:val="005B0C42"/>
    <w:rsid w:val="005E6AF2"/>
    <w:rsid w:val="006B5097"/>
    <w:rsid w:val="006C4DBA"/>
    <w:rsid w:val="006C632C"/>
    <w:rsid w:val="006D134F"/>
    <w:rsid w:val="006D1744"/>
    <w:rsid w:val="006E1ACC"/>
    <w:rsid w:val="006E605E"/>
    <w:rsid w:val="0071687F"/>
    <w:rsid w:val="007549B6"/>
    <w:rsid w:val="00767BDC"/>
    <w:rsid w:val="00793902"/>
    <w:rsid w:val="007A6ACB"/>
    <w:rsid w:val="007A7124"/>
    <w:rsid w:val="007F0E7B"/>
    <w:rsid w:val="00822E75"/>
    <w:rsid w:val="0083567E"/>
    <w:rsid w:val="008439CE"/>
    <w:rsid w:val="00854894"/>
    <w:rsid w:val="008B22AF"/>
    <w:rsid w:val="008D4ED4"/>
    <w:rsid w:val="008D70B5"/>
    <w:rsid w:val="008F131A"/>
    <w:rsid w:val="009247C5"/>
    <w:rsid w:val="00925DD9"/>
    <w:rsid w:val="00930362"/>
    <w:rsid w:val="00931C79"/>
    <w:rsid w:val="0094005E"/>
    <w:rsid w:val="0094067D"/>
    <w:rsid w:val="00944F6A"/>
    <w:rsid w:val="00991E02"/>
    <w:rsid w:val="009A0715"/>
    <w:rsid w:val="009B35B4"/>
    <w:rsid w:val="009C47C2"/>
    <w:rsid w:val="009C6163"/>
    <w:rsid w:val="00A03013"/>
    <w:rsid w:val="00A4228C"/>
    <w:rsid w:val="00AA36F0"/>
    <w:rsid w:val="00AA61A2"/>
    <w:rsid w:val="00AB3CF6"/>
    <w:rsid w:val="00AF20ED"/>
    <w:rsid w:val="00AF6298"/>
    <w:rsid w:val="00B475B0"/>
    <w:rsid w:val="00B67D0D"/>
    <w:rsid w:val="00B802A1"/>
    <w:rsid w:val="00B845FB"/>
    <w:rsid w:val="00BE1FBA"/>
    <w:rsid w:val="00C0508C"/>
    <w:rsid w:val="00C32FCD"/>
    <w:rsid w:val="00C90018"/>
    <w:rsid w:val="00C96534"/>
    <w:rsid w:val="00CA7FEF"/>
    <w:rsid w:val="00CC0463"/>
    <w:rsid w:val="00D260A9"/>
    <w:rsid w:val="00D32C31"/>
    <w:rsid w:val="00D4457C"/>
    <w:rsid w:val="00D523B3"/>
    <w:rsid w:val="00D727A7"/>
    <w:rsid w:val="00DC0B44"/>
    <w:rsid w:val="00DD3B3D"/>
    <w:rsid w:val="00DF145C"/>
    <w:rsid w:val="00DF6E4E"/>
    <w:rsid w:val="00E069BF"/>
    <w:rsid w:val="00E2678D"/>
    <w:rsid w:val="00E6635D"/>
    <w:rsid w:val="00E81B85"/>
    <w:rsid w:val="00EC1ABF"/>
    <w:rsid w:val="00EF1BC7"/>
    <w:rsid w:val="00F00ECC"/>
    <w:rsid w:val="00F077CC"/>
    <w:rsid w:val="00F63497"/>
    <w:rsid w:val="00F65CC2"/>
    <w:rsid w:val="00FC0EB4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0686"/>
  <w15:docId w15:val="{7998BAF8-EA81-476C-9E16-AE838923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A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1ACC"/>
    <w:pPr>
      <w:ind w:left="720"/>
      <w:contextualSpacing/>
    </w:pPr>
  </w:style>
  <w:style w:type="table" w:styleId="a6">
    <w:name w:val="Table Grid"/>
    <w:basedOn w:val="a1"/>
    <w:uiPriority w:val="59"/>
    <w:rsid w:val="0042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272B1"/>
  </w:style>
  <w:style w:type="character" w:styleId="a7">
    <w:name w:val="Hyperlink"/>
    <w:basedOn w:val="a0"/>
    <w:uiPriority w:val="99"/>
    <w:semiHidden/>
    <w:unhideWhenUsed/>
    <w:rsid w:val="004272B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6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67910"/>
    <w:rPr>
      <w:b/>
      <w:bCs/>
    </w:rPr>
  </w:style>
  <w:style w:type="table" w:customStyle="1" w:styleId="1">
    <w:name w:val="Сетка таблицы1"/>
    <w:basedOn w:val="a1"/>
    <w:next w:val="a6"/>
    <w:rsid w:val="00AA3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291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00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3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8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45645">
          <w:marLeft w:val="3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7618">
              <w:marLeft w:val="150"/>
              <w:marRight w:val="150"/>
              <w:marTop w:val="15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0A5A-1C52-4B3B-B518-58691052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11127</Words>
  <Characters>63430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RePack by Diakov</cp:lastModifiedBy>
  <cp:revision>55</cp:revision>
  <cp:lastPrinted>2017-04-04T11:32:00Z</cp:lastPrinted>
  <dcterms:created xsi:type="dcterms:W3CDTF">2017-03-28T12:04:00Z</dcterms:created>
  <dcterms:modified xsi:type="dcterms:W3CDTF">2017-11-19T08:44:00Z</dcterms:modified>
</cp:coreProperties>
</file>